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28505" w14:textId="77777777" w:rsidR="00B551FD" w:rsidRDefault="00214F97" w:rsidP="00D506C5">
      <w:pPr>
        <w:pStyle w:val="Nadpis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9DE3A03" wp14:editId="3D6477CE">
                <wp:simplePos x="0" y="0"/>
                <wp:positionH relativeFrom="column">
                  <wp:posOffset>-525145</wp:posOffset>
                </wp:positionH>
                <wp:positionV relativeFrom="paragraph">
                  <wp:posOffset>-273050</wp:posOffset>
                </wp:positionV>
                <wp:extent cx="2598420" cy="1504950"/>
                <wp:effectExtent l="0" t="3175" r="3175" b="0"/>
                <wp:wrapNone/>
                <wp:docPr id="59616390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8420" cy="1504950"/>
                          <a:chOff x="670" y="89"/>
                          <a:chExt cx="4092" cy="2370"/>
                        </a:xfrm>
                      </wpg:grpSpPr>
                      <pic:pic xmlns:pic="http://schemas.openxmlformats.org/drawingml/2006/picture">
                        <pic:nvPicPr>
                          <pic:cNvPr id="15685160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0" y="89"/>
                            <a:ext cx="4092" cy="2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4325678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785" y="1811"/>
                            <a:ext cx="1626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ctr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0" tIns="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6F722E" id="Group 3" o:spid="_x0000_s1026" style="position:absolute;margin-left:-41.35pt;margin-top:-21.5pt;width:204.6pt;height:118.5pt;z-index:-251658240" coordorigin="670,89" coordsize="4092,23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670;top:89;width:4092;height:2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">
                  <v:imagedata r:id="rId9" o:title="" gain="69719f"/>
                </v:shape>
                <v:rect id="Rectangle 5" o:spid="_x0000_s1028" style="position:absolute;left:1785;top:1811;width:1626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" stroked="f" strokecolor="#333" strokeweight="0">
                  <v:textbox inset="0,0"/>
                </v:rect>
              </v:group>
            </w:pict>
          </mc:Fallback>
        </mc:AlternateContent>
      </w:r>
      <w:r w:rsidR="003E0348">
        <w:t xml:space="preserve">                                                             </w:t>
      </w:r>
    </w:p>
    <w:p w14:paraId="4575EEDA" w14:textId="77777777" w:rsidR="00757C83" w:rsidRDefault="00214F97" w:rsidP="009336DB">
      <w:pPr>
        <w:pStyle w:val="Nadpis3"/>
        <w:ind w:firstLine="2832"/>
        <w:rPr>
          <w:rFonts w:ascii="Arial" w:hAnsi="Arial" w:cs="Arial"/>
          <w:sz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254F732" wp14:editId="209C1F72">
                <wp:simplePos x="0" y="0"/>
                <wp:positionH relativeFrom="column">
                  <wp:posOffset>4562475</wp:posOffset>
                </wp:positionH>
                <wp:positionV relativeFrom="paragraph">
                  <wp:posOffset>66675</wp:posOffset>
                </wp:positionV>
                <wp:extent cx="1771650" cy="410210"/>
                <wp:effectExtent l="9525" t="13335" r="9525" b="5080"/>
                <wp:wrapNone/>
                <wp:docPr id="42220762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0" cy="4102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8FF826" id="Rectangle 2" o:spid="_x0000_s1026" style="position:absolute;margin-left:359.25pt;margin-top:5.25pt;width:139.5pt;height:32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" filled="f"/>
            </w:pict>
          </mc:Fallback>
        </mc:AlternateContent>
      </w:r>
      <w:r w:rsidR="00B551FD">
        <w:rPr>
          <w:rFonts w:ascii="Arial" w:hAnsi="Arial" w:cs="Arial"/>
        </w:rPr>
        <w:tab/>
      </w:r>
      <w:r w:rsidR="00B551FD">
        <w:rPr>
          <w:rFonts w:ascii="Arial" w:hAnsi="Arial" w:cs="Arial"/>
        </w:rPr>
        <w:tab/>
      </w:r>
      <w:r w:rsidR="00B551FD">
        <w:rPr>
          <w:rFonts w:ascii="Arial" w:hAnsi="Arial" w:cs="Arial"/>
        </w:rPr>
        <w:tab/>
      </w:r>
      <w:r w:rsidR="00757C83">
        <w:rPr>
          <w:rFonts w:ascii="Arial" w:hAnsi="Arial" w:cs="Arial"/>
        </w:rPr>
        <w:t xml:space="preserve">                   </w:t>
      </w:r>
      <w:r w:rsidR="003D2AFD">
        <w:rPr>
          <w:rFonts w:ascii="Arial" w:hAnsi="Arial" w:cs="Arial"/>
        </w:rPr>
        <w:t xml:space="preserve">            </w:t>
      </w:r>
      <w:r w:rsidR="00757C83">
        <w:rPr>
          <w:rFonts w:ascii="Arial" w:hAnsi="Arial" w:cs="Arial"/>
        </w:rPr>
        <w:t xml:space="preserve">                 </w:t>
      </w:r>
      <w:r w:rsidR="00CB179B">
        <w:rPr>
          <w:rFonts w:ascii="Arial" w:hAnsi="Arial" w:cs="Arial"/>
        </w:rPr>
        <w:t xml:space="preserve">   </w:t>
      </w:r>
      <w:r w:rsidR="00F90DC9" w:rsidRPr="00F90DC9">
        <w:rPr>
          <w:rFonts w:ascii="Arial" w:hAnsi="Arial" w:cs="Arial"/>
          <w:sz w:val="28"/>
          <w:szCs w:val="28"/>
        </w:rPr>
        <w:t>Mlék</w:t>
      </w:r>
      <w:r w:rsidR="009336DB">
        <w:rPr>
          <w:rFonts w:ascii="Arial" w:hAnsi="Arial" w:cs="Arial"/>
          <w:sz w:val="28"/>
          <w:szCs w:val="28"/>
        </w:rPr>
        <w:t xml:space="preserve"> </w:t>
      </w:r>
      <w:r w:rsidR="00757C83">
        <w:rPr>
          <w:rFonts w:ascii="Arial" w:hAnsi="Arial" w:cs="Arial"/>
          <w:sz w:val="28"/>
        </w:rPr>
        <w:t>(</w:t>
      </w:r>
      <w:proofErr w:type="spellStart"/>
      <w:r w:rsidR="00757C83">
        <w:rPr>
          <w:rFonts w:ascii="Arial" w:hAnsi="Arial" w:cs="Arial"/>
          <w:sz w:val="28"/>
        </w:rPr>
        <w:t>MZe</w:t>
      </w:r>
      <w:proofErr w:type="spellEnd"/>
      <w:r w:rsidR="00757C83">
        <w:rPr>
          <w:rFonts w:ascii="Arial" w:hAnsi="Arial" w:cs="Arial"/>
          <w:sz w:val="28"/>
        </w:rPr>
        <w:t>)</w:t>
      </w:r>
      <w:r w:rsidR="00CB179B">
        <w:rPr>
          <w:rFonts w:ascii="Arial" w:hAnsi="Arial" w:cs="Arial"/>
          <w:sz w:val="28"/>
        </w:rPr>
        <w:t xml:space="preserve"> </w:t>
      </w:r>
      <w:r w:rsidR="00757C83">
        <w:rPr>
          <w:rFonts w:ascii="Arial" w:hAnsi="Arial" w:cs="Arial"/>
          <w:sz w:val="28"/>
        </w:rPr>
        <w:t>6-12</w:t>
      </w:r>
      <w:r w:rsidR="00F92356">
        <w:rPr>
          <w:rFonts w:ascii="Arial" w:hAnsi="Arial" w:cs="Arial"/>
          <w:bCs/>
        </w:rPr>
        <w:tab/>
      </w:r>
      <w:r w:rsidR="00757C83">
        <w:rPr>
          <w:rFonts w:ascii="Arial" w:hAnsi="Arial" w:cs="Arial"/>
          <w:bCs/>
        </w:rPr>
        <w:t xml:space="preserve"> </w:t>
      </w:r>
      <w:r w:rsidR="00757C83"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</w:t>
      </w:r>
    </w:p>
    <w:tbl>
      <w:tblPr>
        <w:tblpPr w:leftFromText="141" w:rightFromText="141" w:vertAnchor="text" w:horzAnchor="page" w:tblpX="8368" w:tblpY="77"/>
        <w:tblW w:w="0" w:type="auto"/>
        <w:tblLook w:val="04A0" w:firstRow="1" w:lastRow="0" w:firstColumn="1" w:lastColumn="0" w:noHBand="0" w:noVBand="1"/>
      </w:tblPr>
      <w:tblGrid>
        <w:gridCol w:w="2943"/>
      </w:tblGrid>
      <w:tr w:rsidR="00F90501" w14:paraId="23319685" w14:textId="77777777" w:rsidTr="00F90501">
        <w:tc>
          <w:tcPr>
            <w:tcW w:w="2943" w:type="dxa"/>
          </w:tcPr>
          <w:p w14:paraId="5858F976" w14:textId="77777777" w:rsidR="00F90501" w:rsidRPr="00B15D51" w:rsidRDefault="00F90501" w:rsidP="00F90501">
            <w:pPr>
              <w:rPr>
                <w:rFonts w:ascii="Arial" w:hAnsi="Arial" w:cs="Arial"/>
                <w:sz w:val="18"/>
                <w:szCs w:val="18"/>
              </w:rPr>
            </w:pPr>
            <w:r w:rsidRPr="00B15D51">
              <w:rPr>
                <w:rFonts w:ascii="Arial" w:hAnsi="Arial" w:cs="Arial"/>
                <w:sz w:val="18"/>
                <w:szCs w:val="18"/>
              </w:rPr>
              <w:t>Resortní statistické zjišťování</w:t>
            </w:r>
          </w:p>
          <w:p w14:paraId="6866FCA8" w14:textId="77777777" w:rsidR="00F90501" w:rsidRPr="00B15D51" w:rsidRDefault="00F90501" w:rsidP="00F90501">
            <w:pPr>
              <w:rPr>
                <w:rFonts w:ascii="Arial" w:hAnsi="Arial" w:cs="Arial"/>
                <w:sz w:val="18"/>
                <w:szCs w:val="18"/>
              </w:rPr>
            </w:pPr>
            <w:r w:rsidRPr="00B15D51">
              <w:rPr>
                <w:rFonts w:ascii="Arial" w:hAnsi="Arial" w:cs="Arial"/>
                <w:sz w:val="18"/>
                <w:szCs w:val="18"/>
              </w:rPr>
              <w:t xml:space="preserve">Schváleno ČSÚ pro </w:t>
            </w:r>
            <w:proofErr w:type="spellStart"/>
            <w:r w:rsidRPr="00B15D51">
              <w:rPr>
                <w:rFonts w:ascii="Arial" w:hAnsi="Arial" w:cs="Arial"/>
                <w:sz w:val="18"/>
                <w:szCs w:val="18"/>
              </w:rPr>
              <w:t>MZe</w:t>
            </w:r>
            <w:proofErr w:type="spellEnd"/>
          </w:p>
          <w:p w14:paraId="51F79C3C" w14:textId="4C93E927" w:rsidR="00F90501" w:rsidRPr="00B15D51" w:rsidRDefault="00B21029" w:rsidP="00134E02">
            <w:pPr>
              <w:rPr>
                <w:sz w:val="18"/>
                <w:szCs w:val="18"/>
              </w:rPr>
            </w:pPr>
            <w:r w:rsidRPr="00B15D51">
              <w:rPr>
                <w:rFonts w:ascii="Arial" w:hAnsi="Arial" w:cs="Arial"/>
                <w:sz w:val="18"/>
                <w:szCs w:val="18"/>
              </w:rPr>
              <w:t>ČV</w:t>
            </w:r>
            <w:r w:rsidR="0075306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273EE">
              <w:rPr>
                <w:rFonts w:ascii="Arial" w:hAnsi="Arial" w:cs="Arial"/>
                <w:sz w:val="18"/>
                <w:szCs w:val="18"/>
              </w:rPr>
              <w:t xml:space="preserve">119/26 </w:t>
            </w:r>
            <w:r w:rsidRPr="00B15D51">
              <w:rPr>
                <w:rFonts w:ascii="Arial" w:hAnsi="Arial" w:cs="Arial"/>
                <w:sz w:val="18"/>
                <w:szCs w:val="18"/>
              </w:rPr>
              <w:t>ze dne</w:t>
            </w:r>
            <w:r w:rsidR="001E6FC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273EE">
              <w:rPr>
                <w:rFonts w:ascii="Arial" w:hAnsi="Arial" w:cs="Arial"/>
                <w:sz w:val="18"/>
                <w:szCs w:val="18"/>
              </w:rPr>
              <w:t xml:space="preserve">24. 9. </w:t>
            </w:r>
            <w:r w:rsidR="003F7075">
              <w:rPr>
                <w:rFonts w:ascii="Arial" w:hAnsi="Arial" w:cs="Arial"/>
                <w:sz w:val="18"/>
                <w:szCs w:val="18"/>
              </w:rPr>
              <w:t>2025</w:t>
            </w:r>
          </w:p>
        </w:tc>
      </w:tr>
    </w:tbl>
    <w:p w14:paraId="4068354C" w14:textId="77777777" w:rsidR="00F90501" w:rsidRDefault="00757C83" w:rsidP="00F90501">
      <w:pPr>
        <w:pStyle w:val="Nadpis5"/>
        <w:tabs>
          <w:tab w:val="left" w:pos="7655"/>
          <w:tab w:val="left" w:pos="9212"/>
        </w:tabs>
        <w:ind w:left="1077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                                  </w:t>
      </w:r>
      <w:r w:rsidR="00576097">
        <w:rPr>
          <w:rFonts w:ascii="Arial" w:hAnsi="Arial" w:cs="Arial"/>
          <w:b w:val="0"/>
          <w:sz w:val="20"/>
        </w:rPr>
        <w:t xml:space="preserve">   </w:t>
      </w:r>
    </w:p>
    <w:p w14:paraId="78D17B4C" w14:textId="77777777" w:rsidR="00F90501" w:rsidRDefault="00F90501" w:rsidP="00F90501">
      <w:pPr>
        <w:pStyle w:val="Nadpis5"/>
        <w:tabs>
          <w:tab w:val="left" w:pos="7655"/>
          <w:tab w:val="left" w:pos="9212"/>
        </w:tabs>
        <w:ind w:left="1077"/>
        <w:rPr>
          <w:rFonts w:ascii="Arial" w:hAnsi="Arial" w:cs="Arial"/>
          <w:b w:val="0"/>
          <w:sz w:val="20"/>
        </w:rPr>
      </w:pPr>
    </w:p>
    <w:p w14:paraId="177418E2" w14:textId="77777777" w:rsidR="00757C83" w:rsidRDefault="00576097" w:rsidP="00F90501">
      <w:pPr>
        <w:pStyle w:val="Nadpis5"/>
        <w:tabs>
          <w:tab w:val="left" w:pos="7655"/>
          <w:tab w:val="left" w:pos="9212"/>
        </w:tabs>
        <w:ind w:left="1077"/>
        <w:rPr>
          <w:rFonts w:ascii="Arial" w:hAnsi="Arial" w:cs="Arial"/>
          <w:sz w:val="20"/>
        </w:rPr>
      </w:pPr>
      <w:r>
        <w:rPr>
          <w:rFonts w:ascii="Arial" w:hAnsi="Arial" w:cs="Arial"/>
          <w:b w:val="0"/>
          <w:sz w:val="20"/>
        </w:rPr>
        <w:t xml:space="preserve">                                                                           </w:t>
      </w:r>
    </w:p>
    <w:p w14:paraId="5BEB5CC2" w14:textId="77777777" w:rsidR="00757C83" w:rsidRDefault="00757C83" w:rsidP="00576097">
      <w:pPr>
        <w:tabs>
          <w:tab w:val="left" w:pos="4039"/>
          <w:tab w:val="left" w:pos="9639"/>
        </w:tabs>
        <w:ind w:left="1077"/>
        <w:jc w:val="both"/>
        <w:rPr>
          <w:rFonts w:ascii="Arial" w:hAnsi="Arial" w:cs="Arial"/>
          <w:bCs/>
          <w:sz w:val="36"/>
          <w:szCs w:val="36"/>
        </w:rPr>
      </w:pPr>
    </w:p>
    <w:p w14:paraId="6F526354" w14:textId="77777777" w:rsidR="00E139CA" w:rsidRDefault="003E0348" w:rsidP="00E852EC">
      <w:pPr>
        <w:pStyle w:val="Nadpis5"/>
        <w:tabs>
          <w:tab w:val="left" w:pos="4039"/>
          <w:tab w:val="left" w:pos="9212"/>
        </w:tabs>
        <w:rPr>
          <w:rFonts w:ascii="Arial" w:hAnsi="Arial" w:cs="Arial"/>
          <w:bCs/>
          <w:sz w:val="36"/>
          <w:szCs w:val="36"/>
        </w:rPr>
      </w:pPr>
      <w:r w:rsidRPr="00FD335C">
        <w:rPr>
          <w:rFonts w:ascii="Arial" w:hAnsi="Arial" w:cs="Arial"/>
          <w:bCs/>
          <w:sz w:val="36"/>
          <w:szCs w:val="36"/>
        </w:rPr>
        <w:t>Měsíční výkaz</w:t>
      </w:r>
      <w:r w:rsidR="00E852EC" w:rsidRPr="00FD335C">
        <w:rPr>
          <w:rFonts w:ascii="Arial" w:hAnsi="Arial" w:cs="Arial"/>
          <w:bCs/>
          <w:sz w:val="36"/>
          <w:szCs w:val="36"/>
        </w:rPr>
        <w:t xml:space="preserve"> </w:t>
      </w:r>
    </w:p>
    <w:p w14:paraId="46B97A16" w14:textId="77777777" w:rsidR="003E0348" w:rsidRPr="00FD335C" w:rsidRDefault="00E852EC" w:rsidP="00E852EC">
      <w:pPr>
        <w:pStyle w:val="Nadpis5"/>
        <w:tabs>
          <w:tab w:val="left" w:pos="4039"/>
          <w:tab w:val="left" w:pos="9212"/>
        </w:tabs>
        <w:rPr>
          <w:sz w:val="36"/>
          <w:szCs w:val="36"/>
        </w:rPr>
      </w:pPr>
      <w:r w:rsidRPr="00FD335C">
        <w:rPr>
          <w:rFonts w:ascii="Arial" w:hAnsi="Arial" w:cs="Arial"/>
          <w:sz w:val="36"/>
          <w:szCs w:val="36"/>
        </w:rPr>
        <w:t>o nákupu</w:t>
      </w:r>
      <w:r w:rsidR="003E0348" w:rsidRPr="00FD335C">
        <w:rPr>
          <w:rFonts w:ascii="Arial" w:hAnsi="Arial" w:cs="Arial"/>
          <w:sz w:val="36"/>
          <w:szCs w:val="36"/>
        </w:rPr>
        <w:t xml:space="preserve"> </w:t>
      </w:r>
      <w:r w:rsidR="006379BF">
        <w:rPr>
          <w:rFonts w:ascii="Arial" w:hAnsi="Arial" w:cs="Arial"/>
          <w:sz w:val="36"/>
          <w:szCs w:val="36"/>
        </w:rPr>
        <w:t xml:space="preserve">kravského </w:t>
      </w:r>
      <w:r w:rsidRPr="00FD335C">
        <w:rPr>
          <w:rFonts w:ascii="Arial" w:hAnsi="Arial" w:cs="Arial"/>
          <w:sz w:val="36"/>
          <w:szCs w:val="36"/>
        </w:rPr>
        <w:t>mléka</w:t>
      </w:r>
      <w:r w:rsidR="00F42320">
        <w:rPr>
          <w:rFonts w:ascii="Arial" w:hAnsi="Arial" w:cs="Arial"/>
          <w:sz w:val="36"/>
          <w:szCs w:val="36"/>
        </w:rPr>
        <w:t xml:space="preserve"> a</w:t>
      </w:r>
      <w:r w:rsidR="003E0348" w:rsidRPr="00FD335C">
        <w:rPr>
          <w:rFonts w:ascii="Arial" w:hAnsi="Arial" w:cs="Arial"/>
          <w:sz w:val="36"/>
          <w:szCs w:val="36"/>
        </w:rPr>
        <w:t xml:space="preserve"> </w:t>
      </w:r>
      <w:r w:rsidRPr="00FD335C">
        <w:rPr>
          <w:rFonts w:ascii="Arial" w:hAnsi="Arial" w:cs="Arial"/>
          <w:sz w:val="36"/>
          <w:szCs w:val="36"/>
        </w:rPr>
        <w:t xml:space="preserve">o výrobě vybraných </w:t>
      </w:r>
      <w:r w:rsidR="00E139CA">
        <w:rPr>
          <w:rFonts w:ascii="Arial" w:hAnsi="Arial" w:cs="Arial"/>
          <w:sz w:val="36"/>
          <w:szCs w:val="36"/>
        </w:rPr>
        <w:t>m</w:t>
      </w:r>
      <w:r w:rsidRPr="00FD335C">
        <w:rPr>
          <w:rFonts w:ascii="Arial" w:hAnsi="Arial" w:cs="Arial"/>
          <w:sz w:val="36"/>
          <w:szCs w:val="36"/>
        </w:rPr>
        <w:t xml:space="preserve">lékárenských </w:t>
      </w:r>
      <w:r w:rsidR="003E0348" w:rsidRPr="00FD335C">
        <w:rPr>
          <w:rFonts w:ascii="Arial" w:hAnsi="Arial" w:cs="Arial"/>
          <w:sz w:val="36"/>
          <w:szCs w:val="36"/>
        </w:rPr>
        <w:t>výrobků</w:t>
      </w:r>
    </w:p>
    <w:p w14:paraId="548D7F79" w14:textId="77777777" w:rsidR="003E0348" w:rsidRDefault="003E0348">
      <w:pPr>
        <w:pStyle w:val="Zkladntext"/>
        <w:rPr>
          <w:sz w:val="16"/>
        </w:rPr>
      </w:pPr>
    </w:p>
    <w:p w14:paraId="53602ADC" w14:textId="77777777" w:rsidR="003E0348" w:rsidRPr="00911328" w:rsidRDefault="003E0348">
      <w:pPr>
        <w:jc w:val="center"/>
        <w:rPr>
          <w:rFonts w:ascii="Arial" w:hAnsi="Arial" w:cs="Arial"/>
          <w:b/>
          <w:sz w:val="32"/>
          <w:szCs w:val="32"/>
        </w:rPr>
      </w:pPr>
      <w:r w:rsidRPr="00911328">
        <w:rPr>
          <w:rFonts w:ascii="Arial" w:hAnsi="Arial" w:cs="Arial"/>
          <w:b/>
          <w:sz w:val="32"/>
          <w:szCs w:val="32"/>
        </w:rPr>
        <w:t>za měsíc .......................</w:t>
      </w:r>
      <w:r w:rsidR="00854782" w:rsidRPr="00911328">
        <w:rPr>
          <w:rFonts w:ascii="Arial" w:hAnsi="Arial" w:cs="Arial"/>
          <w:b/>
          <w:sz w:val="32"/>
          <w:szCs w:val="32"/>
        </w:rPr>
        <w:t>...............  20</w:t>
      </w:r>
      <w:r w:rsidR="00E70E93">
        <w:rPr>
          <w:rFonts w:ascii="Arial" w:hAnsi="Arial" w:cs="Arial"/>
          <w:b/>
          <w:sz w:val="32"/>
          <w:szCs w:val="32"/>
        </w:rPr>
        <w:t>2</w:t>
      </w:r>
      <w:r w:rsidR="000A7FCE">
        <w:rPr>
          <w:rFonts w:ascii="Arial" w:hAnsi="Arial" w:cs="Arial"/>
          <w:b/>
          <w:sz w:val="32"/>
          <w:szCs w:val="32"/>
        </w:rPr>
        <w:t>6</w:t>
      </w:r>
    </w:p>
    <w:p w14:paraId="2B5914F6" w14:textId="77777777" w:rsidR="003E0348" w:rsidRDefault="003E0348">
      <w:pPr>
        <w:tabs>
          <w:tab w:val="left" w:pos="3828"/>
          <w:tab w:val="left" w:pos="9212"/>
        </w:tabs>
        <w:rPr>
          <w:rFonts w:ascii="Arial" w:hAnsi="Arial" w:cs="Arial"/>
          <w:b/>
          <w:bCs/>
        </w:rPr>
      </w:pPr>
    </w:p>
    <w:p w14:paraId="1385EF72" w14:textId="77777777" w:rsidR="00E852EC" w:rsidRPr="00E852EC" w:rsidRDefault="00E852EC">
      <w:pPr>
        <w:tabs>
          <w:tab w:val="left" w:pos="3828"/>
          <w:tab w:val="left" w:pos="9212"/>
        </w:tabs>
        <w:rPr>
          <w:rFonts w:ascii="Arial" w:hAnsi="Arial" w:cs="Arial"/>
          <w:b/>
          <w:bCs/>
        </w:rPr>
      </w:pPr>
    </w:p>
    <w:p w14:paraId="143FA63C" w14:textId="77777777" w:rsidR="00DC3541" w:rsidRDefault="007D32CE" w:rsidP="00DC3541">
      <w:pPr>
        <w:tabs>
          <w:tab w:val="left" w:pos="3828"/>
          <w:tab w:val="left" w:pos="9212"/>
        </w:tabs>
        <w:jc w:val="center"/>
        <w:rPr>
          <w:rFonts w:ascii="Arial" w:hAnsi="Arial"/>
          <w:sz w:val="18"/>
          <w:szCs w:val="18"/>
        </w:rPr>
      </w:pPr>
      <w:r w:rsidRPr="00127E45">
        <w:rPr>
          <w:rFonts w:ascii="Arial" w:hAnsi="Arial"/>
          <w:sz w:val="18"/>
          <w:szCs w:val="18"/>
        </w:rPr>
        <w:t>Výkaz je součástí Programu statistických zjišťování na rok 20</w:t>
      </w:r>
      <w:r w:rsidR="00E70E93">
        <w:rPr>
          <w:rFonts w:ascii="Arial" w:hAnsi="Arial"/>
          <w:sz w:val="18"/>
          <w:szCs w:val="18"/>
        </w:rPr>
        <w:t>2</w:t>
      </w:r>
      <w:r w:rsidR="000A7FCE">
        <w:rPr>
          <w:rFonts w:ascii="Arial" w:hAnsi="Arial"/>
          <w:sz w:val="18"/>
          <w:szCs w:val="18"/>
        </w:rPr>
        <w:t>6</w:t>
      </w:r>
      <w:r w:rsidRPr="00127E45">
        <w:rPr>
          <w:rFonts w:ascii="Arial" w:hAnsi="Arial"/>
          <w:sz w:val="18"/>
          <w:szCs w:val="18"/>
        </w:rPr>
        <w:t xml:space="preserve">. Podle zákona č. 89/1995 Sb., o státní statistické </w:t>
      </w:r>
      <w:r w:rsidR="00AB7109">
        <w:rPr>
          <w:rFonts w:ascii="Arial" w:hAnsi="Arial"/>
          <w:sz w:val="18"/>
          <w:szCs w:val="18"/>
        </w:rPr>
        <w:t xml:space="preserve">                </w:t>
      </w:r>
      <w:r w:rsidRPr="00127E45">
        <w:rPr>
          <w:rFonts w:ascii="Arial" w:hAnsi="Arial"/>
          <w:sz w:val="18"/>
          <w:szCs w:val="18"/>
        </w:rPr>
        <w:t>službě,</w:t>
      </w:r>
      <w:r w:rsidR="00AB7109">
        <w:rPr>
          <w:rFonts w:ascii="Arial" w:hAnsi="Arial"/>
          <w:sz w:val="18"/>
          <w:szCs w:val="18"/>
        </w:rPr>
        <w:t xml:space="preserve"> </w:t>
      </w:r>
      <w:r w:rsidRPr="00127E45">
        <w:rPr>
          <w:rFonts w:ascii="Arial" w:hAnsi="Arial"/>
          <w:sz w:val="18"/>
          <w:szCs w:val="18"/>
        </w:rPr>
        <w:t>ve znění pozdějších předpisů, je zpravodajská jednotka povinna poskytnout všechny požadované údaje.</w:t>
      </w:r>
    </w:p>
    <w:p w14:paraId="68D8F9A7" w14:textId="77777777" w:rsidR="007D32CE" w:rsidRPr="00127E45" w:rsidRDefault="007D32CE" w:rsidP="00DC3541">
      <w:pPr>
        <w:tabs>
          <w:tab w:val="left" w:pos="3828"/>
          <w:tab w:val="left" w:pos="9212"/>
        </w:tabs>
        <w:jc w:val="center"/>
        <w:rPr>
          <w:rFonts w:ascii="Arial" w:hAnsi="Arial"/>
          <w:sz w:val="18"/>
          <w:szCs w:val="18"/>
        </w:rPr>
      </w:pPr>
      <w:r w:rsidRPr="00127E45">
        <w:rPr>
          <w:rFonts w:ascii="Arial" w:hAnsi="Arial"/>
          <w:sz w:val="18"/>
          <w:szCs w:val="18"/>
        </w:rPr>
        <w:t>Ochrana důvěrnosti údajů je zaručena zákonem. Děkujeme za spolupráci.</w:t>
      </w:r>
    </w:p>
    <w:p w14:paraId="66EE5BCD" w14:textId="77777777" w:rsidR="003E0348" w:rsidRDefault="003E0348">
      <w:pPr>
        <w:tabs>
          <w:tab w:val="left" w:pos="3828"/>
          <w:tab w:val="left" w:pos="9212"/>
        </w:tabs>
        <w:rPr>
          <w:rFonts w:ascii="Arial" w:hAnsi="Arial" w:cs="Arial"/>
          <w:sz w:val="22"/>
        </w:rPr>
      </w:pPr>
    </w:p>
    <w:p w14:paraId="6144A309" w14:textId="77777777" w:rsidR="00E37666" w:rsidRPr="00E37666" w:rsidRDefault="00E37666" w:rsidP="00C17CF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828"/>
          <w:tab w:val="left" w:pos="9212"/>
        </w:tabs>
        <w:jc w:val="center"/>
        <w:rPr>
          <w:rFonts w:ascii="Arial" w:hAnsi="Arial" w:cs="Arial"/>
          <w:sz w:val="10"/>
          <w:szCs w:val="10"/>
        </w:rPr>
      </w:pPr>
    </w:p>
    <w:p w14:paraId="212F68C3" w14:textId="77777777" w:rsidR="007D32CE" w:rsidRPr="00ED0FDC" w:rsidRDefault="007D32CE" w:rsidP="00C17CF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828"/>
          <w:tab w:val="left" w:pos="9212"/>
        </w:tabs>
        <w:jc w:val="center"/>
        <w:rPr>
          <w:rFonts w:ascii="Arial" w:hAnsi="Arial" w:cs="Arial"/>
          <w:sz w:val="20"/>
          <w:szCs w:val="20"/>
        </w:rPr>
      </w:pPr>
      <w:r w:rsidRPr="00ED0FDC">
        <w:rPr>
          <w:rFonts w:ascii="Arial" w:hAnsi="Arial" w:cs="Arial"/>
          <w:sz w:val="20"/>
          <w:szCs w:val="20"/>
        </w:rPr>
        <w:t xml:space="preserve">Vyplněný výkaz doručte </w:t>
      </w:r>
      <w:r w:rsidRPr="00ED0FDC">
        <w:rPr>
          <w:rFonts w:ascii="Arial" w:hAnsi="Arial" w:cs="Arial"/>
          <w:b/>
          <w:sz w:val="20"/>
          <w:szCs w:val="20"/>
          <w:u w:val="single"/>
        </w:rPr>
        <w:t>do 1</w:t>
      </w:r>
      <w:r>
        <w:rPr>
          <w:rFonts w:ascii="Arial" w:hAnsi="Arial" w:cs="Arial"/>
          <w:b/>
          <w:sz w:val="20"/>
          <w:szCs w:val="20"/>
          <w:u w:val="single"/>
        </w:rPr>
        <w:t>0</w:t>
      </w:r>
      <w:r w:rsidRPr="00ED0FDC">
        <w:rPr>
          <w:rFonts w:ascii="Arial" w:hAnsi="Arial" w:cs="Arial"/>
          <w:b/>
          <w:sz w:val="20"/>
          <w:szCs w:val="20"/>
          <w:u w:val="single"/>
        </w:rPr>
        <w:t xml:space="preserve">. </w:t>
      </w:r>
      <w:r>
        <w:rPr>
          <w:rFonts w:ascii="Arial" w:hAnsi="Arial" w:cs="Arial"/>
          <w:b/>
          <w:sz w:val="20"/>
          <w:szCs w:val="20"/>
          <w:u w:val="single"/>
        </w:rPr>
        <w:t>kalendářního dne</w:t>
      </w:r>
      <w:r w:rsidRPr="00ED0FDC">
        <w:rPr>
          <w:rFonts w:ascii="Arial" w:hAnsi="Arial" w:cs="Arial"/>
          <w:sz w:val="20"/>
          <w:szCs w:val="20"/>
        </w:rPr>
        <w:t xml:space="preserve"> po skončení sledovaného období</w:t>
      </w:r>
    </w:p>
    <w:p w14:paraId="32D2C82C" w14:textId="77777777" w:rsidR="007D32CE" w:rsidRPr="00ED0FDC" w:rsidRDefault="001F1368" w:rsidP="00C17CF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828"/>
          <w:tab w:val="left" w:pos="9212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</w:t>
      </w:r>
      <w:r w:rsidR="007D32CE" w:rsidRPr="00ED0FDC">
        <w:rPr>
          <w:rFonts w:ascii="Arial" w:hAnsi="Arial" w:cs="Arial"/>
          <w:sz w:val="20"/>
          <w:szCs w:val="20"/>
        </w:rPr>
        <w:t xml:space="preserve"> </w:t>
      </w:r>
      <w:r w:rsidR="007D32CE" w:rsidRPr="00ED0FDC">
        <w:rPr>
          <w:rFonts w:ascii="Arial" w:hAnsi="Arial" w:cs="Arial"/>
          <w:b/>
          <w:sz w:val="20"/>
          <w:szCs w:val="20"/>
        </w:rPr>
        <w:t xml:space="preserve">Ministerstvo zemědělství, </w:t>
      </w:r>
      <w:r w:rsidR="00B21029">
        <w:rPr>
          <w:rFonts w:ascii="Arial" w:hAnsi="Arial" w:cs="Arial"/>
          <w:b/>
          <w:sz w:val="20"/>
          <w:szCs w:val="20"/>
        </w:rPr>
        <w:t>O</w:t>
      </w:r>
      <w:r w:rsidR="007D32CE" w:rsidRPr="00ED0FDC">
        <w:rPr>
          <w:rFonts w:ascii="Arial" w:hAnsi="Arial" w:cs="Arial"/>
          <w:b/>
          <w:sz w:val="20"/>
          <w:szCs w:val="20"/>
        </w:rPr>
        <w:t xml:space="preserve">ddělení státní statistické služby, </w:t>
      </w:r>
    </w:p>
    <w:p w14:paraId="5B5616D3" w14:textId="77777777" w:rsidR="007D32CE" w:rsidRPr="00ED0FDC" w:rsidRDefault="007D32CE" w:rsidP="00C17CF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828"/>
          <w:tab w:val="left" w:pos="9212"/>
        </w:tabs>
        <w:jc w:val="center"/>
        <w:rPr>
          <w:rFonts w:ascii="Arial" w:hAnsi="Arial" w:cs="Arial"/>
          <w:sz w:val="20"/>
          <w:szCs w:val="20"/>
        </w:rPr>
      </w:pPr>
      <w:r w:rsidRPr="00ED0FDC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ED0FDC">
        <w:rPr>
          <w:rFonts w:ascii="Arial" w:hAnsi="Arial" w:cs="Arial"/>
          <w:b/>
          <w:sz w:val="20"/>
          <w:szCs w:val="20"/>
        </w:rPr>
        <w:t>Těšnov</w:t>
      </w:r>
      <w:proofErr w:type="spellEnd"/>
      <w:r w:rsidRPr="00ED0FDC">
        <w:rPr>
          <w:rFonts w:ascii="Arial" w:hAnsi="Arial" w:cs="Arial"/>
          <w:b/>
          <w:sz w:val="20"/>
          <w:szCs w:val="20"/>
        </w:rPr>
        <w:t xml:space="preserve"> </w:t>
      </w:r>
      <w:r w:rsidR="00282FC7">
        <w:rPr>
          <w:rFonts w:ascii="Arial" w:hAnsi="Arial" w:cs="Arial"/>
          <w:b/>
          <w:sz w:val="20"/>
          <w:szCs w:val="20"/>
        </w:rPr>
        <w:t>65/</w:t>
      </w:r>
      <w:r w:rsidRPr="00ED0FDC">
        <w:rPr>
          <w:rFonts w:ascii="Arial" w:hAnsi="Arial" w:cs="Arial"/>
          <w:b/>
          <w:sz w:val="20"/>
          <w:szCs w:val="20"/>
        </w:rPr>
        <w:t>17, 11</w:t>
      </w:r>
      <w:r w:rsidR="00282FC7">
        <w:rPr>
          <w:rFonts w:ascii="Arial" w:hAnsi="Arial" w:cs="Arial"/>
          <w:b/>
          <w:sz w:val="20"/>
          <w:szCs w:val="20"/>
        </w:rPr>
        <w:t>0</w:t>
      </w:r>
      <w:r w:rsidRPr="00ED0FDC">
        <w:rPr>
          <w:rFonts w:ascii="Arial" w:hAnsi="Arial" w:cs="Arial"/>
          <w:b/>
          <w:sz w:val="20"/>
          <w:szCs w:val="20"/>
        </w:rPr>
        <w:t xml:space="preserve"> 0</w:t>
      </w:r>
      <w:r w:rsidR="00282FC7">
        <w:rPr>
          <w:rFonts w:ascii="Arial" w:hAnsi="Arial" w:cs="Arial"/>
          <w:b/>
          <w:sz w:val="20"/>
          <w:szCs w:val="20"/>
        </w:rPr>
        <w:t>0</w:t>
      </w:r>
      <w:r w:rsidRPr="00ED0FDC">
        <w:rPr>
          <w:rFonts w:ascii="Arial" w:hAnsi="Arial" w:cs="Arial"/>
          <w:b/>
          <w:sz w:val="20"/>
          <w:szCs w:val="20"/>
        </w:rPr>
        <w:t xml:space="preserve"> Praha 1</w:t>
      </w:r>
      <w:r w:rsidRPr="00ED0FDC">
        <w:rPr>
          <w:rFonts w:ascii="Arial" w:hAnsi="Arial" w:cs="Arial"/>
          <w:sz w:val="20"/>
          <w:szCs w:val="20"/>
        </w:rPr>
        <w:t xml:space="preserve">, </w:t>
      </w:r>
    </w:p>
    <w:p w14:paraId="10B68A80" w14:textId="51988C40" w:rsidR="00184E00" w:rsidRDefault="007D32CE" w:rsidP="00C17CF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828"/>
          <w:tab w:val="left" w:pos="9212"/>
        </w:tabs>
        <w:jc w:val="center"/>
        <w:rPr>
          <w:rFonts w:ascii="Arial" w:hAnsi="Arial" w:cs="Arial"/>
          <w:sz w:val="20"/>
          <w:szCs w:val="20"/>
        </w:rPr>
      </w:pPr>
      <w:r w:rsidRPr="00ED0FDC">
        <w:rPr>
          <w:rFonts w:ascii="Arial" w:hAnsi="Arial" w:cs="Arial"/>
          <w:sz w:val="20"/>
          <w:szCs w:val="20"/>
        </w:rPr>
        <w:t xml:space="preserve"> e-mail:</w:t>
      </w:r>
      <w:r w:rsidR="0096739F">
        <w:rPr>
          <w:rFonts w:ascii="Arial" w:hAnsi="Arial" w:cs="Arial"/>
          <w:sz w:val="20"/>
          <w:szCs w:val="20"/>
        </w:rPr>
        <w:t xml:space="preserve"> </w:t>
      </w:r>
      <w:hyperlink r:id="rId10" w:history="1">
        <w:r w:rsidR="00EF7CFD" w:rsidRPr="00363DEA">
          <w:rPr>
            <w:rStyle w:val="Hypertextovodkaz"/>
            <w:rFonts w:ascii="Arial" w:hAnsi="Arial" w:cs="Arial"/>
            <w:sz w:val="20"/>
            <w:szCs w:val="20"/>
          </w:rPr>
          <w:t>irena.fantova@mze.gov.cz</w:t>
        </w:r>
      </w:hyperlink>
      <w:r w:rsidR="00083985">
        <w:t xml:space="preserve"> </w:t>
      </w:r>
      <w:r w:rsidR="00EF7CFD">
        <w:rPr>
          <w:rFonts w:ascii="Arial" w:hAnsi="Arial" w:cs="Arial"/>
          <w:sz w:val="20"/>
          <w:szCs w:val="20"/>
        </w:rPr>
        <w:t xml:space="preserve">, </w:t>
      </w:r>
      <w:hyperlink r:id="rId11" w:history="1">
        <w:r w:rsidR="00EF7CFD" w:rsidRPr="00363DEA">
          <w:rPr>
            <w:rStyle w:val="Hypertextovodkaz"/>
            <w:rFonts w:ascii="Arial" w:hAnsi="Arial" w:cs="Arial"/>
            <w:sz w:val="20"/>
            <w:szCs w:val="20"/>
          </w:rPr>
          <w:t>renata.sikora@mze.gov.cz</w:t>
        </w:r>
      </w:hyperlink>
    </w:p>
    <w:p w14:paraId="5B33494D" w14:textId="77777777" w:rsidR="00EF7CFD" w:rsidRDefault="00EF7CFD" w:rsidP="00C17CF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828"/>
          <w:tab w:val="left" w:pos="9212"/>
        </w:tabs>
        <w:jc w:val="center"/>
        <w:rPr>
          <w:rFonts w:ascii="Arial" w:hAnsi="Arial" w:cs="Arial"/>
          <w:sz w:val="20"/>
          <w:szCs w:val="20"/>
        </w:rPr>
      </w:pPr>
    </w:p>
    <w:p w14:paraId="45EC0EEA" w14:textId="77777777" w:rsidR="00E37666" w:rsidRPr="00E37666" w:rsidRDefault="00E37666" w:rsidP="00C17CF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828"/>
          <w:tab w:val="left" w:pos="9212"/>
        </w:tabs>
        <w:jc w:val="center"/>
        <w:rPr>
          <w:rFonts w:ascii="Arial" w:hAnsi="Arial" w:cs="Arial"/>
          <w:sz w:val="10"/>
          <w:szCs w:val="10"/>
        </w:rPr>
      </w:pPr>
    </w:p>
    <w:p w14:paraId="0C050C9D" w14:textId="77777777" w:rsidR="00E852EC" w:rsidRDefault="00E852EC">
      <w:pPr>
        <w:tabs>
          <w:tab w:val="left" w:pos="3828"/>
          <w:tab w:val="left" w:pos="9212"/>
        </w:tabs>
        <w:jc w:val="center"/>
        <w:rPr>
          <w:rFonts w:ascii="Arial" w:hAnsi="Arial" w:cs="Arial"/>
          <w:sz w:val="20"/>
          <w:szCs w:val="20"/>
        </w:rPr>
      </w:pPr>
    </w:p>
    <w:p w14:paraId="38C1A233" w14:textId="743E99C8" w:rsidR="007D32CE" w:rsidRPr="00ED0FDC" w:rsidRDefault="007D32CE" w:rsidP="007D32CE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sz w:val="18"/>
          <w:szCs w:val="18"/>
        </w:rPr>
      </w:pPr>
      <w:r w:rsidRPr="00ED0FDC">
        <w:rPr>
          <w:rFonts w:ascii="Arial" w:hAnsi="Arial" w:cs="Arial"/>
          <w:b/>
          <w:sz w:val="18"/>
          <w:szCs w:val="18"/>
        </w:rPr>
        <w:t>Informace podá</w:t>
      </w:r>
      <w:r w:rsidRPr="00ED0FDC">
        <w:rPr>
          <w:rFonts w:ascii="Arial" w:hAnsi="Arial" w:cs="Arial"/>
          <w:sz w:val="18"/>
          <w:szCs w:val="18"/>
        </w:rPr>
        <w:t xml:space="preserve">: </w:t>
      </w:r>
      <w:proofErr w:type="spellStart"/>
      <w:r w:rsidRPr="00ED0FDC">
        <w:rPr>
          <w:rFonts w:ascii="Arial" w:hAnsi="Arial" w:cs="Arial"/>
          <w:sz w:val="18"/>
          <w:szCs w:val="18"/>
        </w:rPr>
        <w:t>M</w:t>
      </w:r>
      <w:r>
        <w:rPr>
          <w:rFonts w:ascii="Arial" w:hAnsi="Arial" w:cs="Arial"/>
          <w:sz w:val="18"/>
          <w:szCs w:val="18"/>
        </w:rPr>
        <w:t>Z</w:t>
      </w:r>
      <w:r w:rsidRPr="00ED0FDC">
        <w:rPr>
          <w:rFonts w:ascii="Arial" w:hAnsi="Arial" w:cs="Arial"/>
          <w:sz w:val="18"/>
          <w:szCs w:val="18"/>
        </w:rPr>
        <w:t>e</w:t>
      </w:r>
      <w:proofErr w:type="spellEnd"/>
      <w:r w:rsidRPr="00ED0FDC">
        <w:rPr>
          <w:rFonts w:ascii="Arial" w:hAnsi="Arial" w:cs="Arial"/>
          <w:sz w:val="18"/>
          <w:szCs w:val="18"/>
        </w:rPr>
        <w:t xml:space="preserve">, </w:t>
      </w:r>
      <w:r w:rsidR="00B21029">
        <w:rPr>
          <w:rFonts w:ascii="Arial" w:hAnsi="Arial" w:cs="Arial"/>
          <w:sz w:val="18"/>
          <w:szCs w:val="18"/>
          <w:lang w:val="cs-CZ"/>
        </w:rPr>
        <w:t>O</w:t>
      </w:r>
      <w:proofErr w:type="spellStart"/>
      <w:r w:rsidRPr="00ED0FDC">
        <w:rPr>
          <w:rFonts w:ascii="Arial" w:hAnsi="Arial" w:cs="Arial"/>
          <w:sz w:val="18"/>
          <w:szCs w:val="18"/>
        </w:rPr>
        <w:t>ddělení</w:t>
      </w:r>
      <w:proofErr w:type="spellEnd"/>
      <w:r w:rsidRPr="00ED0FDC">
        <w:rPr>
          <w:rFonts w:ascii="Arial" w:hAnsi="Arial" w:cs="Arial"/>
          <w:sz w:val="18"/>
          <w:szCs w:val="18"/>
        </w:rPr>
        <w:t xml:space="preserve"> státní statistické služby</w:t>
      </w:r>
      <w:r w:rsidR="00776CBF">
        <w:rPr>
          <w:rFonts w:ascii="Arial" w:hAnsi="Arial" w:cs="Arial"/>
          <w:sz w:val="18"/>
          <w:szCs w:val="18"/>
        </w:rPr>
        <w:t xml:space="preserve">, </w:t>
      </w:r>
      <w:r w:rsidR="00184E00">
        <w:rPr>
          <w:rFonts w:ascii="Arial" w:hAnsi="Arial" w:cs="Arial"/>
          <w:sz w:val="18"/>
          <w:szCs w:val="18"/>
        </w:rPr>
        <w:t xml:space="preserve"> </w:t>
      </w:r>
      <w:r w:rsidR="00171A3A">
        <w:rPr>
          <w:rFonts w:ascii="Arial" w:hAnsi="Arial" w:cs="Arial"/>
          <w:sz w:val="18"/>
          <w:szCs w:val="18"/>
        </w:rPr>
        <w:t>Ing. Renata Sikora</w:t>
      </w:r>
      <w:r w:rsidRPr="00ED0FDC">
        <w:rPr>
          <w:rFonts w:ascii="Arial" w:hAnsi="Arial" w:cs="Arial"/>
          <w:sz w:val="18"/>
          <w:szCs w:val="18"/>
        </w:rPr>
        <w:t>, tel. 221 812</w:t>
      </w:r>
      <w:r w:rsidR="0096739F">
        <w:rPr>
          <w:rFonts w:ascii="Arial" w:hAnsi="Arial" w:cs="Arial"/>
          <w:sz w:val="18"/>
          <w:szCs w:val="18"/>
        </w:rPr>
        <w:t> </w:t>
      </w:r>
      <w:r w:rsidR="00171A3A">
        <w:rPr>
          <w:rFonts w:ascii="Arial" w:hAnsi="Arial" w:cs="Arial"/>
          <w:sz w:val="18"/>
          <w:szCs w:val="18"/>
        </w:rPr>
        <w:t>833</w:t>
      </w:r>
    </w:p>
    <w:p w14:paraId="77785D15" w14:textId="77777777" w:rsidR="00E852EC" w:rsidRDefault="00E852EC">
      <w:pPr>
        <w:tabs>
          <w:tab w:val="left" w:pos="3828"/>
          <w:tab w:val="left" w:pos="9212"/>
        </w:tabs>
        <w:jc w:val="center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70" w:tblpY="65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"/>
        <w:gridCol w:w="346"/>
        <w:gridCol w:w="346"/>
        <w:gridCol w:w="347"/>
        <w:gridCol w:w="346"/>
        <w:gridCol w:w="346"/>
        <w:gridCol w:w="346"/>
        <w:gridCol w:w="347"/>
      </w:tblGrid>
      <w:tr w:rsidR="003E0348" w14:paraId="640563DD" w14:textId="77777777">
        <w:trPr>
          <w:cantSplit/>
          <w:trHeight w:val="336"/>
        </w:trPr>
        <w:tc>
          <w:tcPr>
            <w:tcW w:w="2770" w:type="dxa"/>
            <w:gridSpan w:val="8"/>
            <w:shd w:val="clear" w:color="auto" w:fill="FFFFFF"/>
            <w:vAlign w:val="center"/>
          </w:tcPr>
          <w:p w14:paraId="5F97F7AC" w14:textId="77777777" w:rsidR="003E0348" w:rsidRDefault="003E0348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IČO</w:t>
            </w:r>
          </w:p>
        </w:tc>
      </w:tr>
      <w:tr w:rsidR="003E0348" w14:paraId="10A74267" w14:textId="77777777">
        <w:trPr>
          <w:cantSplit/>
          <w:trHeight w:val="380"/>
        </w:trPr>
        <w:tc>
          <w:tcPr>
            <w:tcW w:w="346" w:type="dxa"/>
            <w:shd w:val="clear" w:color="auto" w:fill="FFFFFF"/>
          </w:tcPr>
          <w:p w14:paraId="3DD50215" w14:textId="77777777" w:rsidR="003E0348" w:rsidRDefault="003E0348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shd w:val="clear" w:color="auto" w:fill="FFFFFF"/>
          </w:tcPr>
          <w:p w14:paraId="2FBDAF94" w14:textId="77777777" w:rsidR="003E0348" w:rsidRDefault="003E0348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shd w:val="clear" w:color="auto" w:fill="FFFFFF"/>
          </w:tcPr>
          <w:p w14:paraId="1B059357" w14:textId="77777777" w:rsidR="003E0348" w:rsidRDefault="003E0348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47" w:type="dxa"/>
            <w:shd w:val="clear" w:color="auto" w:fill="FFFFFF"/>
          </w:tcPr>
          <w:p w14:paraId="3FF22A86" w14:textId="77777777" w:rsidR="003E0348" w:rsidRDefault="003E0348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shd w:val="clear" w:color="auto" w:fill="FFFFFF"/>
          </w:tcPr>
          <w:p w14:paraId="4856402E" w14:textId="77777777" w:rsidR="003E0348" w:rsidRDefault="003E0348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shd w:val="clear" w:color="auto" w:fill="FFFFFF"/>
          </w:tcPr>
          <w:p w14:paraId="2FE8F4F6" w14:textId="77777777" w:rsidR="003E0348" w:rsidRDefault="003E0348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shd w:val="clear" w:color="auto" w:fill="FFFFFF"/>
          </w:tcPr>
          <w:p w14:paraId="170A4973" w14:textId="77777777" w:rsidR="003E0348" w:rsidRDefault="003E0348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47" w:type="dxa"/>
            <w:shd w:val="clear" w:color="auto" w:fill="FFFFFF"/>
          </w:tcPr>
          <w:p w14:paraId="00B09095" w14:textId="77777777" w:rsidR="003E0348" w:rsidRDefault="003E0348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7BAB2B94" w14:textId="77777777" w:rsidR="003E0348" w:rsidRDefault="003E0348">
      <w:pPr>
        <w:rPr>
          <w:rFonts w:ascii="Arial" w:hAnsi="Arial" w:cs="Arial"/>
        </w:rPr>
      </w:pPr>
    </w:p>
    <w:p w14:paraId="70B3C104" w14:textId="77777777" w:rsidR="003E0348" w:rsidRDefault="003E0348">
      <w:pPr>
        <w:rPr>
          <w:rFonts w:ascii="Arial" w:hAnsi="Arial" w:cs="Arial"/>
          <w:sz w:val="22"/>
        </w:rPr>
      </w:pPr>
    </w:p>
    <w:p w14:paraId="3B009C6E" w14:textId="77777777" w:rsidR="003E0348" w:rsidRDefault="003E0348">
      <w:pPr>
        <w:rPr>
          <w:rFonts w:ascii="Arial" w:hAnsi="Arial" w:cs="Arial"/>
          <w:sz w:val="22"/>
        </w:rPr>
      </w:pPr>
    </w:p>
    <w:p w14:paraId="217E0A0B" w14:textId="77777777" w:rsidR="003E0348" w:rsidRDefault="003E0348">
      <w:pPr>
        <w:rPr>
          <w:rFonts w:ascii="Arial" w:hAnsi="Arial" w:cs="Arial"/>
          <w:sz w:val="22"/>
        </w:rPr>
      </w:pPr>
    </w:p>
    <w:p w14:paraId="7B5418EA" w14:textId="77777777" w:rsidR="003E0348" w:rsidRDefault="003E0348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Název a sídlo zpravodajské jednotky </w:t>
      </w:r>
    </w:p>
    <w:tbl>
      <w:tblPr>
        <w:tblW w:w="9498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3E0348" w14:paraId="04556634" w14:textId="77777777" w:rsidTr="003D2AFD">
        <w:trPr>
          <w:trHeight w:val="746"/>
        </w:trPr>
        <w:tc>
          <w:tcPr>
            <w:tcW w:w="9498" w:type="dxa"/>
          </w:tcPr>
          <w:p w14:paraId="644CCFCD" w14:textId="77777777" w:rsidR="003E0348" w:rsidRDefault="003E0348">
            <w:pPr>
              <w:ind w:right="-208" w:hanging="70"/>
              <w:rPr>
                <w:rFonts w:ascii="Arial" w:hAnsi="Arial" w:cs="Arial"/>
              </w:rPr>
            </w:pPr>
          </w:p>
          <w:p w14:paraId="71CCE2FB" w14:textId="77777777" w:rsidR="00E852EC" w:rsidRDefault="00E852EC">
            <w:pPr>
              <w:ind w:right="-208" w:hanging="70"/>
              <w:rPr>
                <w:rFonts w:ascii="Arial" w:hAnsi="Arial" w:cs="Arial"/>
              </w:rPr>
            </w:pPr>
          </w:p>
          <w:p w14:paraId="5C2CAC85" w14:textId="77777777" w:rsidR="00E852EC" w:rsidRDefault="00E852EC">
            <w:pPr>
              <w:ind w:right="-208" w:hanging="70"/>
              <w:rPr>
                <w:rFonts w:ascii="Arial" w:hAnsi="Arial" w:cs="Arial"/>
              </w:rPr>
            </w:pPr>
          </w:p>
          <w:p w14:paraId="38E3558A" w14:textId="77777777" w:rsidR="00E852EC" w:rsidRDefault="00E852EC">
            <w:pPr>
              <w:ind w:right="-208" w:hanging="70"/>
              <w:rPr>
                <w:rFonts w:ascii="Arial" w:hAnsi="Arial" w:cs="Arial"/>
              </w:rPr>
            </w:pPr>
          </w:p>
        </w:tc>
      </w:tr>
    </w:tbl>
    <w:p w14:paraId="5B3E8EEA" w14:textId="77777777" w:rsidR="00E852EC" w:rsidRDefault="003E0348">
      <w:pPr>
        <w:pStyle w:val="Zkladntext3"/>
      </w:pPr>
      <w:r>
        <w:t xml:space="preserve"> </w:t>
      </w:r>
    </w:p>
    <w:tbl>
      <w:tblPr>
        <w:tblW w:w="9498" w:type="dxa"/>
        <w:tblInd w:w="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1155"/>
        <w:gridCol w:w="5316"/>
        <w:gridCol w:w="3027"/>
      </w:tblGrid>
      <w:tr w:rsidR="00E852EC" w14:paraId="740A4043" w14:textId="77777777" w:rsidTr="003D2AFD">
        <w:trPr>
          <w:cantSplit/>
          <w:trHeight w:val="1490"/>
        </w:trPr>
        <w:tc>
          <w:tcPr>
            <w:tcW w:w="1155" w:type="dxa"/>
            <w:shd w:val="clear" w:color="auto" w:fill="FFFFFF"/>
          </w:tcPr>
          <w:p w14:paraId="09FD7F6D" w14:textId="77777777" w:rsidR="00E852EC" w:rsidRDefault="00E852EC" w:rsidP="00E852EC">
            <w:pPr>
              <w:ind w:left="-415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D0E38F6" w14:textId="77777777" w:rsidR="00E852EC" w:rsidRDefault="00E852EC" w:rsidP="00E852EC">
            <w:pPr>
              <w:ind w:left="-41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Výkaz</w:t>
            </w:r>
          </w:p>
          <w:p w14:paraId="05AC1056" w14:textId="77777777" w:rsidR="00E852EC" w:rsidRDefault="00E852EC" w:rsidP="00E852EC">
            <w:pPr>
              <w:ind w:left="-41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vyplnil</w:t>
            </w:r>
          </w:p>
        </w:tc>
        <w:tc>
          <w:tcPr>
            <w:tcW w:w="5316" w:type="dxa"/>
            <w:shd w:val="clear" w:color="auto" w:fill="FFFFFF"/>
          </w:tcPr>
          <w:p w14:paraId="34FB53FD" w14:textId="77777777" w:rsidR="00E852EC" w:rsidRDefault="00E852EC" w:rsidP="00E852EC">
            <w:pPr>
              <w:ind w:left="90"/>
              <w:rPr>
                <w:rFonts w:ascii="Arial" w:hAnsi="Arial" w:cs="Arial"/>
                <w:sz w:val="18"/>
                <w:szCs w:val="18"/>
              </w:rPr>
            </w:pPr>
          </w:p>
          <w:p w14:paraId="28D1D2D9" w14:textId="77777777" w:rsidR="00E852EC" w:rsidRDefault="00E852EC" w:rsidP="00E852EC">
            <w:pPr>
              <w:ind w:left="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Jméno a příjmení</w:t>
            </w:r>
          </w:p>
          <w:p w14:paraId="1492A2AE" w14:textId="77777777" w:rsidR="00E852EC" w:rsidRDefault="00E852EC" w:rsidP="00E852EC">
            <w:pPr>
              <w:ind w:left="90"/>
              <w:rPr>
                <w:rFonts w:ascii="Arial" w:hAnsi="Arial" w:cs="Arial"/>
                <w:sz w:val="16"/>
                <w:szCs w:val="18"/>
              </w:rPr>
            </w:pPr>
          </w:p>
          <w:p w14:paraId="5877AA80" w14:textId="77777777" w:rsidR="00E852EC" w:rsidRDefault="00E852EC" w:rsidP="00E852EC">
            <w:pPr>
              <w:ind w:left="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Telefon </w:t>
            </w:r>
            <w:r w:rsidR="00F65DB4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01D4E0AC" w14:textId="77777777" w:rsidR="00F65DB4" w:rsidRDefault="00F65DB4" w:rsidP="00E852EC">
            <w:pPr>
              <w:ind w:left="90"/>
              <w:rPr>
                <w:rFonts w:ascii="Arial" w:hAnsi="Arial" w:cs="Arial"/>
                <w:sz w:val="18"/>
                <w:szCs w:val="18"/>
              </w:rPr>
            </w:pPr>
          </w:p>
          <w:p w14:paraId="5EBBD6BD" w14:textId="77777777" w:rsidR="00F65DB4" w:rsidRDefault="00F65DB4" w:rsidP="00E852EC">
            <w:pPr>
              <w:ind w:left="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 2</w:t>
            </w:r>
          </w:p>
          <w:p w14:paraId="6729E99A" w14:textId="77777777" w:rsidR="00E852EC" w:rsidRDefault="00E852EC" w:rsidP="00E852EC">
            <w:pPr>
              <w:ind w:left="90"/>
              <w:rPr>
                <w:rFonts w:ascii="Arial" w:hAnsi="Arial" w:cs="Arial"/>
                <w:sz w:val="16"/>
                <w:szCs w:val="18"/>
              </w:rPr>
            </w:pPr>
          </w:p>
          <w:p w14:paraId="4DF39ABA" w14:textId="77777777" w:rsidR="00E852EC" w:rsidRDefault="00E852EC" w:rsidP="00E852EC">
            <w:pPr>
              <w:ind w:left="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3027" w:type="dxa"/>
            <w:shd w:val="clear" w:color="auto" w:fill="FFFFFF"/>
          </w:tcPr>
          <w:p w14:paraId="1583ACFC" w14:textId="77777777" w:rsidR="00E852EC" w:rsidRDefault="00E852EC" w:rsidP="00E852EC">
            <w:pPr>
              <w:ind w:left="90"/>
              <w:rPr>
                <w:rFonts w:ascii="Arial" w:hAnsi="Arial" w:cs="Arial"/>
                <w:sz w:val="18"/>
                <w:szCs w:val="18"/>
              </w:rPr>
            </w:pPr>
          </w:p>
          <w:p w14:paraId="77900A19" w14:textId="77777777" w:rsidR="00E852EC" w:rsidRDefault="00E852EC" w:rsidP="00E852EC">
            <w:pPr>
              <w:ind w:left="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Podpis</w:t>
            </w:r>
          </w:p>
          <w:p w14:paraId="6BE05704" w14:textId="77777777" w:rsidR="00E852EC" w:rsidRDefault="00E852EC" w:rsidP="00E852EC">
            <w:pPr>
              <w:ind w:left="90"/>
              <w:rPr>
                <w:rFonts w:ascii="Arial" w:hAnsi="Arial" w:cs="Arial"/>
                <w:sz w:val="18"/>
                <w:szCs w:val="18"/>
              </w:rPr>
            </w:pPr>
          </w:p>
          <w:p w14:paraId="18773110" w14:textId="77777777" w:rsidR="00E852EC" w:rsidRDefault="00E852EC" w:rsidP="00E852EC">
            <w:pPr>
              <w:ind w:left="90"/>
              <w:rPr>
                <w:rFonts w:ascii="Arial" w:hAnsi="Arial" w:cs="Arial"/>
                <w:sz w:val="18"/>
                <w:szCs w:val="18"/>
              </w:rPr>
            </w:pPr>
          </w:p>
          <w:p w14:paraId="2FA1E8FD" w14:textId="77777777" w:rsidR="009213D7" w:rsidRDefault="009213D7" w:rsidP="00E852EC">
            <w:pPr>
              <w:ind w:left="90"/>
              <w:rPr>
                <w:rFonts w:ascii="Arial" w:hAnsi="Arial" w:cs="Arial"/>
                <w:sz w:val="18"/>
                <w:szCs w:val="18"/>
              </w:rPr>
            </w:pPr>
          </w:p>
          <w:p w14:paraId="7173F1E5" w14:textId="77777777" w:rsidR="009213D7" w:rsidRDefault="009213D7" w:rsidP="00E852EC">
            <w:pPr>
              <w:ind w:left="90"/>
              <w:rPr>
                <w:rFonts w:ascii="Arial" w:hAnsi="Arial" w:cs="Arial"/>
                <w:sz w:val="18"/>
                <w:szCs w:val="18"/>
              </w:rPr>
            </w:pPr>
          </w:p>
          <w:p w14:paraId="0813E30B" w14:textId="77777777" w:rsidR="00E852EC" w:rsidRDefault="00E852EC" w:rsidP="00E852EC">
            <w:pPr>
              <w:ind w:left="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</w:t>
            </w:r>
          </w:p>
          <w:p w14:paraId="7DF9D26B" w14:textId="77777777" w:rsidR="00E852EC" w:rsidRDefault="00E852EC" w:rsidP="00E852EC">
            <w:pPr>
              <w:ind w:left="9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7CB8" w14:paraId="361B5E8D" w14:textId="77777777" w:rsidTr="003D2A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70" w:type="dxa"/>
            <w:right w:w="70" w:type="dxa"/>
          </w:tblCellMar>
        </w:tblPrEx>
        <w:trPr>
          <w:trHeight w:val="65"/>
        </w:trPr>
        <w:tc>
          <w:tcPr>
            <w:tcW w:w="9498" w:type="dxa"/>
            <w:gridSpan w:val="3"/>
          </w:tcPr>
          <w:p w14:paraId="48505209" w14:textId="77777777" w:rsidR="00197CB8" w:rsidRDefault="00197CB8" w:rsidP="00C61447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Komentář (uveďte případné poznámky) </w:t>
            </w:r>
          </w:p>
          <w:p w14:paraId="4C67FB4F" w14:textId="77777777" w:rsidR="00197CB8" w:rsidRDefault="00197CB8" w:rsidP="00C61447">
            <w:pPr>
              <w:jc w:val="both"/>
              <w:rPr>
                <w:rFonts w:ascii="Arial" w:hAnsi="Arial" w:cs="Arial"/>
                <w:sz w:val="18"/>
              </w:rPr>
            </w:pPr>
          </w:p>
          <w:p w14:paraId="4C20EFF2" w14:textId="77777777" w:rsidR="00197CB8" w:rsidRDefault="00197CB8" w:rsidP="00C61447">
            <w:pPr>
              <w:jc w:val="both"/>
              <w:rPr>
                <w:rFonts w:ascii="Arial" w:hAnsi="Arial" w:cs="Arial"/>
                <w:sz w:val="18"/>
              </w:rPr>
            </w:pPr>
          </w:p>
          <w:p w14:paraId="26A2067C" w14:textId="77777777" w:rsidR="00197CB8" w:rsidRDefault="00197CB8" w:rsidP="00C61447">
            <w:pPr>
              <w:jc w:val="both"/>
              <w:rPr>
                <w:rFonts w:ascii="Arial" w:hAnsi="Arial" w:cs="Arial"/>
                <w:sz w:val="18"/>
              </w:rPr>
            </w:pPr>
          </w:p>
          <w:p w14:paraId="30DF8848" w14:textId="77777777" w:rsidR="00197CB8" w:rsidRDefault="00197CB8" w:rsidP="00C61447">
            <w:pPr>
              <w:jc w:val="both"/>
              <w:rPr>
                <w:rFonts w:ascii="Arial" w:hAnsi="Arial" w:cs="Arial"/>
                <w:sz w:val="18"/>
              </w:rPr>
            </w:pPr>
          </w:p>
          <w:p w14:paraId="0A7C05B4" w14:textId="77777777" w:rsidR="00197CB8" w:rsidRDefault="00197CB8" w:rsidP="00C61447">
            <w:pPr>
              <w:jc w:val="both"/>
              <w:rPr>
                <w:rFonts w:ascii="Arial" w:hAnsi="Arial" w:cs="Arial"/>
                <w:sz w:val="18"/>
              </w:rPr>
            </w:pPr>
          </w:p>
          <w:p w14:paraId="52F3922C" w14:textId="77777777" w:rsidR="00197CB8" w:rsidRDefault="00197CB8" w:rsidP="00C61447">
            <w:pPr>
              <w:jc w:val="both"/>
              <w:rPr>
                <w:rFonts w:ascii="Arial" w:hAnsi="Arial" w:cs="Arial"/>
                <w:sz w:val="18"/>
              </w:rPr>
            </w:pPr>
          </w:p>
          <w:p w14:paraId="653B7C45" w14:textId="77777777" w:rsidR="00197CB8" w:rsidRDefault="00197CB8" w:rsidP="00C61447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14:paraId="530707E3" w14:textId="77777777" w:rsidR="00F65DB4" w:rsidRDefault="00F65DB4" w:rsidP="00911BB3">
      <w:pPr>
        <w:keepNext/>
        <w:outlineLvl w:val="0"/>
        <w:rPr>
          <w:rFonts w:ascii="Arial" w:hAnsi="Arial"/>
          <w:b/>
          <w:caps/>
          <w:sz w:val="22"/>
          <w:szCs w:val="22"/>
        </w:rPr>
      </w:pPr>
    </w:p>
    <w:p w14:paraId="4FC65FF0" w14:textId="77777777" w:rsidR="00F65DB4" w:rsidRDefault="00F65DB4" w:rsidP="00911BB3">
      <w:pPr>
        <w:keepNext/>
        <w:outlineLvl w:val="0"/>
        <w:rPr>
          <w:rFonts w:ascii="Arial" w:hAnsi="Arial"/>
          <w:b/>
          <w:caps/>
          <w:sz w:val="22"/>
          <w:szCs w:val="22"/>
        </w:rPr>
      </w:pPr>
    </w:p>
    <w:p w14:paraId="085B572D" w14:textId="77777777" w:rsidR="00911BB3" w:rsidRDefault="00911BB3" w:rsidP="00911BB3">
      <w:pPr>
        <w:keepNext/>
        <w:outlineLvl w:val="0"/>
        <w:rPr>
          <w:rFonts w:ascii="Arial" w:hAnsi="Arial"/>
          <w:b/>
          <w:sz w:val="22"/>
          <w:szCs w:val="22"/>
        </w:rPr>
      </w:pPr>
      <w:r w:rsidRPr="005A19B7">
        <w:rPr>
          <w:rFonts w:ascii="Arial" w:hAnsi="Arial"/>
          <w:b/>
          <w:caps/>
          <w:sz w:val="22"/>
          <w:szCs w:val="22"/>
        </w:rPr>
        <w:t>I.  N</w:t>
      </w:r>
      <w:r w:rsidRPr="005A19B7">
        <w:rPr>
          <w:rFonts w:ascii="Arial" w:hAnsi="Arial"/>
          <w:b/>
          <w:sz w:val="22"/>
          <w:szCs w:val="22"/>
        </w:rPr>
        <w:t>ákup mléka</w:t>
      </w:r>
      <w:r>
        <w:rPr>
          <w:rFonts w:ascii="Arial" w:hAnsi="Arial"/>
          <w:b/>
          <w:sz w:val="22"/>
          <w:szCs w:val="22"/>
        </w:rPr>
        <w:t>: objem a hodnota</w:t>
      </w:r>
      <w:r w:rsidRPr="00FD335C">
        <w:rPr>
          <w:rFonts w:ascii="Arial" w:hAnsi="Arial"/>
          <w:b/>
          <w:sz w:val="22"/>
          <w:szCs w:val="22"/>
        </w:rPr>
        <w:t xml:space="preserve"> nákupu, </w:t>
      </w:r>
      <w:r>
        <w:rPr>
          <w:rFonts w:ascii="Arial" w:hAnsi="Arial"/>
          <w:b/>
          <w:sz w:val="22"/>
          <w:szCs w:val="22"/>
        </w:rPr>
        <w:t>obsah tuku</w:t>
      </w:r>
      <w:r w:rsidRPr="00FD335C">
        <w:rPr>
          <w:rFonts w:ascii="Arial" w:hAnsi="Arial"/>
          <w:b/>
          <w:sz w:val="22"/>
          <w:szCs w:val="22"/>
        </w:rPr>
        <w:t>, obsah bílkovin</w:t>
      </w:r>
    </w:p>
    <w:p w14:paraId="332C1CC9" w14:textId="77777777" w:rsidR="00911BB3" w:rsidRDefault="00911BB3" w:rsidP="00911BB3">
      <w:pPr>
        <w:tabs>
          <w:tab w:val="left" w:pos="6120"/>
        </w:tabs>
        <w:jc w:val="right"/>
        <w:rPr>
          <w:rFonts w:ascii="Arial" w:hAnsi="Arial" w:cs="Arial"/>
          <w:sz w:val="16"/>
          <w:szCs w:val="20"/>
        </w:rPr>
      </w:pPr>
    </w:p>
    <w:p w14:paraId="3E5910C7" w14:textId="77777777" w:rsidR="00911BB3" w:rsidRDefault="00911BB3" w:rsidP="00911BB3">
      <w:pPr>
        <w:tabs>
          <w:tab w:val="left" w:pos="6120"/>
        </w:tabs>
        <w:jc w:val="right"/>
        <w:rPr>
          <w:rFonts w:ascii="Arial" w:hAnsi="Arial" w:cs="Arial"/>
          <w:sz w:val="16"/>
          <w:szCs w:val="20"/>
        </w:rPr>
      </w:pPr>
      <w:r w:rsidRPr="004B5304">
        <w:rPr>
          <w:rFonts w:ascii="Arial" w:hAnsi="Arial" w:cs="Arial"/>
          <w:sz w:val="16"/>
          <w:szCs w:val="20"/>
        </w:rPr>
        <w:t xml:space="preserve">                                                                                                                   </w:t>
      </w:r>
      <w:r>
        <w:rPr>
          <w:rFonts w:ascii="Arial" w:hAnsi="Arial" w:cs="Arial"/>
          <w:sz w:val="16"/>
          <w:szCs w:val="20"/>
        </w:rPr>
        <w:t xml:space="preserve">         </w:t>
      </w:r>
      <w:r w:rsidRPr="004B5304">
        <w:rPr>
          <w:rFonts w:ascii="Arial" w:hAnsi="Arial" w:cs="Arial"/>
          <w:sz w:val="16"/>
          <w:szCs w:val="20"/>
        </w:rPr>
        <w:t xml:space="preserve"> Údaje ve </w:t>
      </w:r>
      <w:proofErr w:type="gramStart"/>
      <w:r w:rsidRPr="004B5304">
        <w:rPr>
          <w:rFonts w:ascii="Arial" w:hAnsi="Arial" w:cs="Arial"/>
          <w:sz w:val="16"/>
          <w:szCs w:val="20"/>
        </w:rPr>
        <w:t>sloupci</w:t>
      </w:r>
      <w:r>
        <w:rPr>
          <w:rFonts w:ascii="Arial" w:hAnsi="Arial" w:cs="Arial"/>
          <w:sz w:val="16"/>
          <w:szCs w:val="20"/>
        </w:rPr>
        <w:t xml:space="preserve"> </w:t>
      </w:r>
      <w:r w:rsidRPr="004B5304">
        <w:rPr>
          <w:rFonts w:ascii="Arial" w:hAnsi="Arial" w:cs="Arial"/>
          <w:sz w:val="16"/>
          <w:szCs w:val="20"/>
        </w:rPr>
        <w:t xml:space="preserve"> </w:t>
      </w:r>
      <w:r>
        <w:rPr>
          <w:rFonts w:ascii="Arial" w:hAnsi="Arial" w:cs="Arial"/>
          <w:sz w:val="16"/>
          <w:szCs w:val="20"/>
        </w:rPr>
        <w:t>3</w:t>
      </w:r>
      <w:proofErr w:type="gramEnd"/>
      <w:r>
        <w:rPr>
          <w:rFonts w:ascii="Arial" w:hAnsi="Arial" w:cs="Arial"/>
          <w:sz w:val="16"/>
          <w:szCs w:val="20"/>
        </w:rPr>
        <w:t>,</w:t>
      </w:r>
      <w:r w:rsidRPr="004B5304">
        <w:rPr>
          <w:rFonts w:ascii="Arial" w:hAnsi="Arial" w:cs="Arial"/>
          <w:sz w:val="16"/>
          <w:szCs w:val="20"/>
        </w:rPr>
        <w:t xml:space="preserve"> </w:t>
      </w:r>
      <w:r>
        <w:rPr>
          <w:rFonts w:ascii="Arial" w:hAnsi="Arial" w:cs="Arial"/>
          <w:sz w:val="16"/>
          <w:szCs w:val="20"/>
        </w:rPr>
        <w:t xml:space="preserve">4 </w:t>
      </w:r>
      <w:r w:rsidRPr="004B5304">
        <w:rPr>
          <w:rFonts w:ascii="Arial" w:hAnsi="Arial" w:cs="Arial"/>
          <w:sz w:val="16"/>
          <w:szCs w:val="20"/>
        </w:rPr>
        <w:t xml:space="preserve">  vykazovat na </w:t>
      </w:r>
      <w:r w:rsidR="00523148">
        <w:rPr>
          <w:rFonts w:ascii="Arial" w:hAnsi="Arial" w:cs="Arial"/>
          <w:sz w:val="16"/>
          <w:szCs w:val="20"/>
        </w:rPr>
        <w:t>2</w:t>
      </w:r>
      <w:r w:rsidRPr="004B5304">
        <w:rPr>
          <w:rFonts w:ascii="Arial" w:hAnsi="Arial" w:cs="Arial"/>
          <w:sz w:val="16"/>
          <w:szCs w:val="20"/>
        </w:rPr>
        <w:t xml:space="preserve"> desetinná místa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4"/>
        <w:gridCol w:w="1141"/>
        <w:gridCol w:w="685"/>
        <w:gridCol w:w="996"/>
        <w:gridCol w:w="1046"/>
        <w:gridCol w:w="613"/>
        <w:gridCol w:w="236"/>
        <w:gridCol w:w="236"/>
        <w:gridCol w:w="1074"/>
        <w:gridCol w:w="1085"/>
      </w:tblGrid>
      <w:tr w:rsidR="00911BB3" w:rsidRPr="002C0D7B" w14:paraId="7E3DC5F4" w14:textId="77777777" w:rsidTr="003D2AFD">
        <w:trPr>
          <w:cantSplit/>
          <w:trHeight w:val="884"/>
        </w:trPr>
        <w:tc>
          <w:tcPr>
            <w:tcW w:w="2905" w:type="dxa"/>
            <w:tcBorders>
              <w:top w:val="single" w:sz="12" w:space="0" w:color="auto"/>
              <w:bottom w:val="single" w:sz="8" w:space="0" w:color="auto"/>
            </w:tcBorders>
            <w:shd w:val="pct15" w:color="auto" w:fill="auto"/>
            <w:vAlign w:val="center"/>
          </w:tcPr>
          <w:p w14:paraId="79E58040" w14:textId="77777777" w:rsidR="00911BB3" w:rsidRPr="002C0D7B" w:rsidRDefault="00911BB3" w:rsidP="003F78C3">
            <w:pPr>
              <w:keepNext/>
              <w:jc w:val="center"/>
              <w:outlineLvl w:val="2"/>
              <w:rPr>
                <w:rFonts w:ascii="Arial" w:hAnsi="Arial"/>
                <w:b/>
                <w:sz w:val="20"/>
                <w:szCs w:val="20"/>
              </w:rPr>
            </w:pPr>
            <w:r w:rsidRPr="002C0D7B">
              <w:rPr>
                <w:rFonts w:ascii="Arial" w:hAnsi="Arial"/>
                <w:b/>
                <w:sz w:val="20"/>
                <w:szCs w:val="20"/>
              </w:rPr>
              <w:t>Ukazatel</w:t>
            </w:r>
          </w:p>
        </w:tc>
        <w:tc>
          <w:tcPr>
            <w:tcW w:w="696" w:type="dxa"/>
            <w:tcBorders>
              <w:top w:val="single" w:sz="12" w:space="0" w:color="auto"/>
              <w:bottom w:val="single" w:sz="8" w:space="0" w:color="auto"/>
            </w:tcBorders>
            <w:shd w:val="pct15" w:color="auto" w:fill="auto"/>
            <w:vAlign w:val="center"/>
          </w:tcPr>
          <w:p w14:paraId="74760EE8" w14:textId="77777777" w:rsidR="00911BB3" w:rsidRPr="002C0D7B" w:rsidRDefault="00911BB3" w:rsidP="003F78C3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C0D7B">
              <w:rPr>
                <w:rFonts w:ascii="Arial" w:hAnsi="Arial"/>
                <w:b/>
                <w:sz w:val="20"/>
                <w:szCs w:val="20"/>
              </w:rPr>
              <w:t>Sledované období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8" w:space="0" w:color="auto"/>
            </w:tcBorders>
            <w:shd w:val="pct15" w:color="auto" w:fill="auto"/>
            <w:vAlign w:val="center"/>
          </w:tcPr>
          <w:p w14:paraId="7026DDA1" w14:textId="77777777" w:rsidR="00911BB3" w:rsidRDefault="00911BB3" w:rsidP="003F78C3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C0D7B">
              <w:rPr>
                <w:rFonts w:ascii="Arial" w:hAnsi="Arial"/>
                <w:b/>
                <w:sz w:val="20"/>
                <w:szCs w:val="20"/>
              </w:rPr>
              <w:t>Čís</w:t>
            </w:r>
            <w:r>
              <w:rPr>
                <w:rFonts w:ascii="Arial" w:hAnsi="Arial"/>
                <w:b/>
                <w:sz w:val="20"/>
                <w:szCs w:val="20"/>
              </w:rPr>
              <w:t>lo</w:t>
            </w:r>
          </w:p>
          <w:p w14:paraId="1E11535D" w14:textId="77777777" w:rsidR="00911BB3" w:rsidRPr="002C0D7B" w:rsidRDefault="00911BB3" w:rsidP="003F78C3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řádku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8" w:space="0" w:color="auto"/>
            </w:tcBorders>
            <w:shd w:val="pct15" w:color="auto" w:fill="auto"/>
            <w:vAlign w:val="center"/>
          </w:tcPr>
          <w:p w14:paraId="19B7E397" w14:textId="77777777" w:rsidR="00911BB3" w:rsidRPr="002C0D7B" w:rsidRDefault="00911BB3" w:rsidP="003F78C3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C0D7B">
              <w:rPr>
                <w:rFonts w:ascii="Arial" w:hAnsi="Arial"/>
                <w:b/>
                <w:sz w:val="20"/>
                <w:szCs w:val="20"/>
              </w:rPr>
              <w:t>Množství v tis. litrů</w:t>
            </w:r>
          </w:p>
        </w:tc>
        <w:tc>
          <w:tcPr>
            <w:tcW w:w="1068" w:type="dxa"/>
            <w:tcBorders>
              <w:top w:val="single" w:sz="12" w:space="0" w:color="auto"/>
              <w:bottom w:val="single" w:sz="8" w:space="0" w:color="auto"/>
            </w:tcBorders>
            <w:shd w:val="pct15" w:color="auto" w:fill="auto"/>
            <w:vAlign w:val="center"/>
          </w:tcPr>
          <w:p w14:paraId="3EA2D24D" w14:textId="77777777" w:rsidR="00911BB3" w:rsidRPr="002C0D7B" w:rsidRDefault="00911BB3" w:rsidP="003F78C3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C0D7B">
              <w:rPr>
                <w:rFonts w:ascii="Arial" w:hAnsi="Arial"/>
                <w:b/>
                <w:sz w:val="20"/>
                <w:szCs w:val="20"/>
              </w:rPr>
              <w:t>Hodnota</w:t>
            </w:r>
          </w:p>
          <w:p w14:paraId="076AA187" w14:textId="77777777" w:rsidR="00911BB3" w:rsidRPr="002C0D7B" w:rsidRDefault="00911BB3" w:rsidP="003F78C3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C0D7B">
              <w:rPr>
                <w:rFonts w:ascii="Arial" w:hAnsi="Arial"/>
                <w:b/>
                <w:sz w:val="20"/>
                <w:szCs w:val="20"/>
              </w:rPr>
              <w:t>nákupu v tis. Kč</w:t>
            </w:r>
          </w:p>
          <w:p w14:paraId="20C36B72" w14:textId="77777777" w:rsidR="00911BB3" w:rsidRPr="002C0D7B" w:rsidRDefault="00911BB3" w:rsidP="00DD76A7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C0D7B">
              <w:rPr>
                <w:rFonts w:ascii="Arial" w:hAnsi="Arial"/>
                <w:b/>
                <w:sz w:val="20"/>
                <w:szCs w:val="20"/>
              </w:rPr>
              <w:t>(bez DPH)</w:t>
            </w:r>
          </w:p>
        </w:tc>
        <w:tc>
          <w:tcPr>
            <w:tcW w:w="1098" w:type="dxa"/>
            <w:gridSpan w:val="3"/>
            <w:tcBorders>
              <w:top w:val="single" w:sz="12" w:space="0" w:color="auto"/>
              <w:bottom w:val="single" w:sz="8" w:space="0" w:color="auto"/>
            </w:tcBorders>
            <w:shd w:val="pct15" w:color="auto" w:fill="auto"/>
            <w:vAlign w:val="center"/>
          </w:tcPr>
          <w:p w14:paraId="03FDBF1F" w14:textId="77777777" w:rsidR="00911BB3" w:rsidRPr="002C0D7B" w:rsidRDefault="00911BB3" w:rsidP="003F78C3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Průměrný obsah tuku</w:t>
            </w:r>
            <w:r w:rsidRPr="002C0D7B">
              <w:rPr>
                <w:rFonts w:ascii="Arial" w:hAnsi="Arial"/>
                <w:b/>
                <w:sz w:val="20"/>
                <w:szCs w:val="20"/>
              </w:rPr>
              <w:t xml:space="preserve">       v</w:t>
            </w:r>
            <w:r>
              <w:rPr>
                <w:rFonts w:ascii="Arial" w:hAnsi="Arial"/>
                <w:b/>
                <w:sz w:val="20"/>
                <w:szCs w:val="20"/>
              </w:rPr>
              <w:t> %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8" w:space="0" w:color="auto"/>
            </w:tcBorders>
            <w:shd w:val="pct15" w:color="auto" w:fill="auto"/>
            <w:vAlign w:val="center"/>
          </w:tcPr>
          <w:p w14:paraId="3899BF69" w14:textId="77777777" w:rsidR="00911BB3" w:rsidRPr="002C0D7B" w:rsidRDefault="00911BB3" w:rsidP="003F78C3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C0D7B">
              <w:rPr>
                <w:rFonts w:ascii="Arial" w:hAnsi="Arial"/>
                <w:b/>
                <w:sz w:val="20"/>
                <w:szCs w:val="20"/>
              </w:rPr>
              <w:t>Průměrný</w:t>
            </w:r>
          </w:p>
          <w:p w14:paraId="7D50ECFE" w14:textId="77777777" w:rsidR="00911BB3" w:rsidRPr="002C0D7B" w:rsidRDefault="00911BB3" w:rsidP="003F78C3">
            <w:pPr>
              <w:keepNext/>
              <w:jc w:val="center"/>
              <w:outlineLvl w:val="3"/>
              <w:rPr>
                <w:rFonts w:ascii="Arial" w:hAnsi="Arial"/>
                <w:b/>
                <w:sz w:val="20"/>
                <w:szCs w:val="20"/>
              </w:rPr>
            </w:pPr>
            <w:r w:rsidRPr="002C0D7B">
              <w:rPr>
                <w:rFonts w:ascii="Arial" w:hAnsi="Arial"/>
                <w:b/>
                <w:sz w:val="20"/>
                <w:szCs w:val="20"/>
              </w:rPr>
              <w:t>obsah</w:t>
            </w:r>
          </w:p>
          <w:p w14:paraId="24A0C1EA" w14:textId="77777777" w:rsidR="00911BB3" w:rsidRPr="002C0D7B" w:rsidRDefault="00911BB3" w:rsidP="003F78C3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C0D7B">
              <w:rPr>
                <w:rFonts w:ascii="Arial" w:hAnsi="Arial"/>
                <w:b/>
                <w:sz w:val="20"/>
                <w:szCs w:val="20"/>
              </w:rPr>
              <w:t>bílkovin</w:t>
            </w:r>
          </w:p>
          <w:p w14:paraId="463BE860" w14:textId="77777777" w:rsidR="00911BB3" w:rsidRPr="002C0D7B" w:rsidRDefault="00911BB3" w:rsidP="003F78C3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C0D7B">
              <w:rPr>
                <w:rFonts w:ascii="Arial" w:hAnsi="Arial"/>
                <w:b/>
                <w:sz w:val="20"/>
                <w:szCs w:val="20"/>
              </w:rPr>
              <w:t>v %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8" w:space="0" w:color="auto"/>
            </w:tcBorders>
            <w:shd w:val="pct15" w:color="auto" w:fill="auto"/>
            <w:vAlign w:val="center"/>
          </w:tcPr>
          <w:p w14:paraId="034E97D3" w14:textId="77777777" w:rsidR="00911BB3" w:rsidRPr="00B34C1A" w:rsidRDefault="00911BB3" w:rsidP="003F78C3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B34C1A">
              <w:rPr>
                <w:rFonts w:ascii="Arial" w:hAnsi="Arial"/>
                <w:b/>
                <w:sz w:val="20"/>
                <w:szCs w:val="20"/>
              </w:rPr>
              <w:t>Průměrná cena</w:t>
            </w:r>
          </w:p>
          <w:p w14:paraId="7923312C" w14:textId="77777777" w:rsidR="00911BB3" w:rsidRPr="00B34C1A" w:rsidRDefault="00911BB3" w:rsidP="003F78C3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Kč/l</w:t>
            </w:r>
          </w:p>
          <w:p w14:paraId="562255AE" w14:textId="77777777" w:rsidR="00911BB3" w:rsidRPr="004B2543" w:rsidRDefault="00911BB3" w:rsidP="00DD76A7">
            <w:pPr>
              <w:jc w:val="center"/>
              <w:rPr>
                <w:rFonts w:ascii="Arial" w:hAnsi="Arial"/>
                <w:b/>
                <w:strike/>
                <w:sz w:val="20"/>
                <w:szCs w:val="20"/>
              </w:rPr>
            </w:pPr>
            <w:r w:rsidRPr="00B34C1A">
              <w:rPr>
                <w:rFonts w:ascii="Arial" w:hAnsi="Arial"/>
                <w:b/>
                <w:sz w:val="20"/>
                <w:szCs w:val="20"/>
              </w:rPr>
              <w:t>(sl.</w:t>
            </w:r>
            <w:proofErr w:type="gramStart"/>
            <w:r w:rsidRPr="00B34C1A">
              <w:rPr>
                <w:rFonts w:ascii="Arial" w:hAnsi="Arial"/>
                <w:b/>
                <w:sz w:val="20"/>
                <w:szCs w:val="20"/>
              </w:rPr>
              <w:t>2:sl.1)</w:t>
            </w:r>
            <w:r>
              <w:rPr>
                <w:rFonts w:ascii="Arial" w:hAnsi="Arial"/>
                <w:b/>
                <w:sz w:val="20"/>
                <w:szCs w:val="20"/>
              </w:rPr>
              <w:t>*</w:t>
            </w:r>
            <w:proofErr w:type="gramEnd"/>
          </w:p>
        </w:tc>
      </w:tr>
      <w:tr w:rsidR="00911BB3" w:rsidRPr="00D833D7" w14:paraId="319E296B" w14:textId="77777777" w:rsidTr="003D2AFD">
        <w:trPr>
          <w:cantSplit/>
        </w:trPr>
        <w:tc>
          <w:tcPr>
            <w:tcW w:w="2905" w:type="dxa"/>
            <w:tcBorders>
              <w:top w:val="single" w:sz="8" w:space="0" w:color="auto"/>
              <w:bottom w:val="single" w:sz="8" w:space="0" w:color="auto"/>
            </w:tcBorders>
            <w:shd w:val="pct15" w:color="auto" w:fill="auto"/>
            <w:vAlign w:val="center"/>
          </w:tcPr>
          <w:p w14:paraId="22E0285D" w14:textId="77777777" w:rsidR="00911BB3" w:rsidRPr="002C0D7B" w:rsidRDefault="00911BB3" w:rsidP="003F78C3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C0D7B">
              <w:rPr>
                <w:rFonts w:ascii="Arial" w:hAnsi="Arial"/>
                <w:b/>
                <w:sz w:val="20"/>
                <w:szCs w:val="20"/>
              </w:rPr>
              <w:t>a</w:t>
            </w:r>
          </w:p>
        </w:tc>
        <w:tc>
          <w:tcPr>
            <w:tcW w:w="696" w:type="dxa"/>
            <w:tcBorders>
              <w:top w:val="single" w:sz="8" w:space="0" w:color="auto"/>
              <w:bottom w:val="single" w:sz="8" w:space="0" w:color="auto"/>
            </w:tcBorders>
            <w:shd w:val="pct15" w:color="auto" w:fill="auto"/>
            <w:vAlign w:val="center"/>
          </w:tcPr>
          <w:p w14:paraId="0C79420B" w14:textId="77777777" w:rsidR="00911BB3" w:rsidRPr="002C0D7B" w:rsidRDefault="00911BB3" w:rsidP="003F78C3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C0D7B">
              <w:rPr>
                <w:rFonts w:ascii="Arial" w:hAnsi="Arial"/>
                <w:b/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shd w:val="pct15" w:color="auto" w:fill="auto"/>
            <w:vAlign w:val="center"/>
          </w:tcPr>
          <w:p w14:paraId="22E753B3" w14:textId="77777777" w:rsidR="00911BB3" w:rsidRPr="002C0D7B" w:rsidRDefault="00911BB3" w:rsidP="003F78C3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shd w:val="pct15" w:color="auto" w:fill="auto"/>
            <w:vAlign w:val="center"/>
          </w:tcPr>
          <w:p w14:paraId="1F82BA3E" w14:textId="77777777" w:rsidR="00911BB3" w:rsidRPr="002C0D7B" w:rsidRDefault="00911BB3" w:rsidP="003F78C3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</w:t>
            </w:r>
          </w:p>
        </w:tc>
        <w:tc>
          <w:tcPr>
            <w:tcW w:w="1068" w:type="dxa"/>
            <w:tcBorders>
              <w:top w:val="single" w:sz="8" w:space="0" w:color="auto"/>
              <w:bottom w:val="single" w:sz="8" w:space="0" w:color="auto"/>
            </w:tcBorders>
            <w:shd w:val="pct15" w:color="auto" w:fill="auto"/>
            <w:vAlign w:val="center"/>
          </w:tcPr>
          <w:p w14:paraId="752FA98C" w14:textId="77777777" w:rsidR="00911BB3" w:rsidRPr="002C0D7B" w:rsidRDefault="00911BB3" w:rsidP="003F78C3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2</w:t>
            </w:r>
          </w:p>
        </w:tc>
        <w:tc>
          <w:tcPr>
            <w:tcW w:w="1098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pct15" w:color="auto" w:fill="auto"/>
            <w:vAlign w:val="center"/>
          </w:tcPr>
          <w:p w14:paraId="40885592" w14:textId="77777777" w:rsidR="00911BB3" w:rsidRPr="002C0D7B" w:rsidRDefault="00911BB3" w:rsidP="003F78C3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shd w:val="pct15" w:color="auto" w:fill="auto"/>
            <w:vAlign w:val="center"/>
          </w:tcPr>
          <w:p w14:paraId="4947A9AA" w14:textId="77777777" w:rsidR="00911BB3" w:rsidRPr="002C0D7B" w:rsidRDefault="00911BB3" w:rsidP="003F78C3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shd w:val="pct15" w:color="auto" w:fill="auto"/>
            <w:vAlign w:val="center"/>
          </w:tcPr>
          <w:p w14:paraId="5D44C09D" w14:textId="77777777" w:rsidR="00911BB3" w:rsidRPr="00B34C1A" w:rsidRDefault="00911BB3" w:rsidP="003F78C3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B34C1A">
              <w:rPr>
                <w:rFonts w:ascii="Arial" w:hAnsi="Arial"/>
                <w:b/>
                <w:sz w:val="20"/>
                <w:szCs w:val="20"/>
              </w:rPr>
              <w:t>[d]</w:t>
            </w:r>
          </w:p>
        </w:tc>
      </w:tr>
      <w:tr w:rsidR="00911BB3" w:rsidRPr="004F0B6D" w14:paraId="6A6C33A7" w14:textId="77777777" w:rsidTr="003D2AFD">
        <w:trPr>
          <w:cantSplit/>
          <w:trHeight w:hRule="exact" w:val="1597"/>
        </w:trPr>
        <w:tc>
          <w:tcPr>
            <w:tcW w:w="2905" w:type="dxa"/>
            <w:tcBorders>
              <w:top w:val="single" w:sz="8" w:space="0" w:color="auto"/>
              <w:bottom w:val="single" w:sz="8" w:space="0" w:color="auto"/>
            </w:tcBorders>
            <w:shd w:val="pct15" w:color="auto" w:fill="auto"/>
            <w:vAlign w:val="center"/>
          </w:tcPr>
          <w:p w14:paraId="1BA7B44E" w14:textId="77777777" w:rsidR="00911BB3" w:rsidRPr="00766BFC" w:rsidRDefault="00911BB3" w:rsidP="006652BF">
            <w:pPr>
              <w:keepNext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766BFC">
              <w:rPr>
                <w:rFonts w:ascii="Arial" w:hAnsi="Arial" w:cs="Arial"/>
                <w:b/>
                <w:sz w:val="20"/>
                <w:szCs w:val="20"/>
              </w:rPr>
              <w:t xml:space="preserve">Nákup mléka </w:t>
            </w:r>
            <w:r w:rsidR="006652BF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Pr="00766BFC">
              <w:rPr>
                <w:rFonts w:ascii="Arial" w:hAnsi="Arial" w:cs="Arial"/>
                <w:b/>
                <w:sz w:val="20"/>
                <w:szCs w:val="20"/>
              </w:rPr>
              <w:t xml:space="preserve"> ČR </w:t>
            </w:r>
            <w:r w:rsidR="006652BF">
              <w:rPr>
                <w:rFonts w:ascii="Arial" w:hAnsi="Arial" w:cs="Arial"/>
                <w:b/>
                <w:sz w:val="20"/>
                <w:szCs w:val="20"/>
              </w:rPr>
              <w:t xml:space="preserve">za měsíc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celkem </w:t>
            </w:r>
            <w:r w:rsidRPr="00622A1D">
              <w:rPr>
                <w:rFonts w:ascii="Arial" w:hAnsi="Arial" w:cs="Arial"/>
                <w:b/>
                <w:sz w:val="20"/>
                <w:szCs w:val="20"/>
              </w:rPr>
              <w:t>(pr</w:t>
            </w:r>
            <w:r>
              <w:rPr>
                <w:rFonts w:ascii="Arial" w:hAnsi="Arial" w:cs="Arial"/>
                <w:b/>
                <w:sz w:val="20"/>
                <w:szCs w:val="20"/>
              </w:rPr>
              <w:t>oducenti</w:t>
            </w:r>
            <w:r w:rsidRPr="00622A1D">
              <w:rPr>
                <w:rFonts w:ascii="Arial" w:hAnsi="Arial" w:cs="Arial"/>
                <w:b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organizace producentů,</w:t>
            </w:r>
            <w:r w:rsidRPr="00622A1D">
              <w:rPr>
                <w:rFonts w:ascii="Arial" w:hAnsi="Arial" w:cs="Arial"/>
                <w:b/>
                <w:sz w:val="20"/>
                <w:szCs w:val="20"/>
              </w:rPr>
              <w:t xml:space="preserve"> odbytová družstva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6652BF">
              <w:rPr>
                <w:rFonts w:ascii="Arial" w:hAnsi="Arial" w:cs="Arial"/>
                <w:b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bez obchodu a přesunů mezi mlékárnami</w:t>
            </w:r>
          </w:p>
        </w:tc>
        <w:tc>
          <w:tcPr>
            <w:tcW w:w="696" w:type="dxa"/>
            <w:tcBorders>
              <w:top w:val="single" w:sz="8" w:space="0" w:color="auto"/>
              <w:bottom w:val="single" w:sz="8" w:space="0" w:color="auto"/>
            </w:tcBorders>
            <w:shd w:val="pct15" w:color="auto" w:fill="auto"/>
            <w:vAlign w:val="center"/>
          </w:tcPr>
          <w:p w14:paraId="0BBCE44A" w14:textId="77777777" w:rsidR="00911BB3" w:rsidRPr="004F0B6D" w:rsidRDefault="00911BB3" w:rsidP="003F78C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F0B6D">
              <w:rPr>
                <w:rFonts w:ascii="Arial" w:hAnsi="Arial" w:cs="Arial"/>
                <w:sz w:val="20"/>
                <w:szCs w:val="20"/>
              </w:rPr>
              <w:t>za měsíc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shd w:val="pct15" w:color="auto" w:fill="auto"/>
            <w:vAlign w:val="center"/>
          </w:tcPr>
          <w:p w14:paraId="688E9717" w14:textId="77777777" w:rsidR="00911BB3" w:rsidRPr="008F3D64" w:rsidRDefault="00911BB3" w:rsidP="003F78C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D64"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1472DA3" w14:textId="77777777" w:rsidR="00911BB3" w:rsidRPr="004F0B6D" w:rsidRDefault="00911BB3" w:rsidP="006604C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6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2AEAFB6" w14:textId="77777777" w:rsidR="00911BB3" w:rsidRPr="004F0B6D" w:rsidRDefault="00911BB3" w:rsidP="006604C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297CFBA" w14:textId="77777777" w:rsidR="00911BB3" w:rsidRPr="004F0B6D" w:rsidRDefault="00911BB3" w:rsidP="006604C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5090103" w14:textId="77777777" w:rsidR="00911BB3" w:rsidRPr="004F0B6D" w:rsidRDefault="00911BB3" w:rsidP="006604C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</w:tcBorders>
            <w:vAlign w:val="center"/>
          </w:tcPr>
          <w:p w14:paraId="7578C640" w14:textId="77777777" w:rsidR="00911BB3" w:rsidRPr="004F0B6D" w:rsidRDefault="00911BB3" w:rsidP="006604C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55A7053" w14:textId="77777777" w:rsidR="00911BB3" w:rsidRPr="004F0B6D" w:rsidRDefault="00911BB3" w:rsidP="006604C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993E95B" w14:textId="77777777" w:rsidR="00911BB3" w:rsidRPr="006604CC" w:rsidRDefault="00911BB3" w:rsidP="006604C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73A0E" w:rsidRPr="004F0B6D" w14:paraId="22E9BEA8" w14:textId="77777777" w:rsidTr="003D2AFD">
        <w:trPr>
          <w:cantSplit/>
          <w:trHeight w:val="549"/>
        </w:trPr>
        <w:tc>
          <w:tcPr>
            <w:tcW w:w="2905" w:type="dxa"/>
            <w:tcBorders>
              <w:top w:val="single" w:sz="8" w:space="0" w:color="auto"/>
              <w:bottom w:val="single" w:sz="8" w:space="0" w:color="auto"/>
            </w:tcBorders>
            <w:shd w:val="pct15" w:color="auto" w:fill="auto"/>
            <w:vAlign w:val="center"/>
          </w:tcPr>
          <w:p w14:paraId="54068793" w14:textId="77777777" w:rsidR="00D73A0E" w:rsidRPr="00D93F16" w:rsidRDefault="00D93F16" w:rsidP="00D93F16">
            <w:pPr>
              <w:keepNext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D93F16">
              <w:rPr>
                <w:rFonts w:ascii="Arial" w:hAnsi="Arial" w:cs="Arial"/>
                <w:b/>
                <w:sz w:val="20"/>
                <w:szCs w:val="20"/>
              </w:rPr>
              <w:t>Nákup mléka v ČR celkem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od začátku roku</w:t>
            </w:r>
            <w:r w:rsidRPr="00D93F16">
              <w:rPr>
                <w:rFonts w:ascii="Arial" w:hAnsi="Arial" w:cs="Arial"/>
                <w:b/>
                <w:sz w:val="20"/>
                <w:szCs w:val="20"/>
              </w:rPr>
              <w:t xml:space="preserve"> (producenti, organizace producentů, odbytová družstva), bez obchodu a přesunů mezi mlékárnami</w:t>
            </w:r>
          </w:p>
        </w:tc>
        <w:tc>
          <w:tcPr>
            <w:tcW w:w="696" w:type="dxa"/>
            <w:tcBorders>
              <w:top w:val="single" w:sz="8" w:space="0" w:color="auto"/>
              <w:bottom w:val="single" w:sz="8" w:space="0" w:color="auto"/>
            </w:tcBorders>
            <w:shd w:val="pct15" w:color="auto" w:fill="auto"/>
            <w:vAlign w:val="center"/>
          </w:tcPr>
          <w:p w14:paraId="198C008D" w14:textId="77777777" w:rsidR="00D73A0E" w:rsidRPr="00D73A0E" w:rsidRDefault="00D73A0E" w:rsidP="00D73A0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F0B6D">
              <w:rPr>
                <w:rFonts w:ascii="Arial" w:hAnsi="Arial" w:cs="Arial"/>
                <w:sz w:val="20"/>
                <w:szCs w:val="20"/>
              </w:rPr>
              <w:t>od zač</w:t>
            </w:r>
            <w:r>
              <w:rPr>
                <w:rFonts w:ascii="Arial" w:hAnsi="Arial" w:cs="Arial"/>
                <w:sz w:val="20"/>
                <w:szCs w:val="20"/>
              </w:rPr>
              <w:t>átku roku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shd w:val="pct15" w:color="auto" w:fill="auto"/>
            <w:vAlign w:val="center"/>
          </w:tcPr>
          <w:p w14:paraId="2AFDD526" w14:textId="77777777" w:rsidR="00D73A0E" w:rsidRPr="008F3D64" w:rsidRDefault="00D93F16" w:rsidP="003F78C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D64"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6E6E7EC" w14:textId="77777777" w:rsidR="00D73A0E" w:rsidRDefault="00D73A0E" w:rsidP="006604C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6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35C2FC3" w14:textId="77777777" w:rsidR="00D73A0E" w:rsidRPr="004F0B6D" w:rsidRDefault="00D73A0E" w:rsidP="006604C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98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2A11C50" w14:textId="77777777" w:rsidR="00D73A0E" w:rsidRDefault="00D73A0E" w:rsidP="006604CC">
            <w:pPr>
              <w:spacing w:line="360" w:lineRule="auto"/>
              <w:jc w:val="center"/>
              <w:rPr>
                <w:rFonts w:ascii="Arial" w:hAnsi="Arial" w:cs="Arial"/>
                <w:caps/>
                <w:sz w:val="18"/>
                <w:szCs w:val="20"/>
              </w:rPr>
            </w:pPr>
            <w:r>
              <w:rPr>
                <w:rFonts w:ascii="Arial" w:hAnsi="Arial" w:cs="Arial"/>
                <w:caps/>
                <w:sz w:val="18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9C8060D" w14:textId="77777777" w:rsidR="00D73A0E" w:rsidRDefault="00D73A0E" w:rsidP="006604CC">
            <w:pPr>
              <w:spacing w:line="360" w:lineRule="auto"/>
              <w:jc w:val="center"/>
              <w:rPr>
                <w:rFonts w:ascii="Arial" w:hAnsi="Arial" w:cs="Arial"/>
                <w:caps/>
                <w:sz w:val="18"/>
                <w:szCs w:val="20"/>
              </w:rPr>
            </w:pPr>
            <w:r>
              <w:rPr>
                <w:rFonts w:ascii="Arial" w:hAnsi="Arial" w:cs="Arial"/>
                <w:caps/>
                <w:sz w:val="18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99CE428" w14:textId="77777777" w:rsidR="00D73A0E" w:rsidRDefault="00D73A0E" w:rsidP="006604C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73A0E" w:rsidRPr="004F0B6D" w14:paraId="79319965" w14:textId="77777777" w:rsidTr="003D2AFD">
        <w:trPr>
          <w:cantSplit/>
          <w:trHeight w:val="549"/>
        </w:trPr>
        <w:tc>
          <w:tcPr>
            <w:tcW w:w="2905" w:type="dxa"/>
            <w:tcBorders>
              <w:top w:val="single" w:sz="8" w:space="0" w:color="auto"/>
              <w:bottom w:val="single" w:sz="8" w:space="0" w:color="auto"/>
            </w:tcBorders>
            <w:shd w:val="pct15" w:color="auto" w:fill="auto"/>
            <w:vAlign w:val="center"/>
          </w:tcPr>
          <w:p w14:paraId="7C43EAA0" w14:textId="77777777" w:rsidR="00D73A0E" w:rsidRPr="009879C8" w:rsidRDefault="00D73A0E" w:rsidP="00D93F16">
            <w:pPr>
              <w:rPr>
                <w:rFonts w:ascii="Arial" w:hAnsi="Arial" w:cs="Arial"/>
                <w:sz w:val="20"/>
                <w:szCs w:val="20"/>
              </w:rPr>
            </w:pPr>
            <w:r w:rsidRPr="009879C8">
              <w:rPr>
                <w:rFonts w:ascii="Arial" w:hAnsi="Arial" w:cs="Arial"/>
                <w:b/>
                <w:sz w:val="20"/>
                <w:szCs w:val="20"/>
              </w:rPr>
              <w:t xml:space="preserve">Doplatky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a srážky </w:t>
            </w:r>
            <w:r w:rsidRPr="009879C8">
              <w:rPr>
                <w:rFonts w:ascii="Arial" w:hAnsi="Arial" w:cs="Arial"/>
                <w:b/>
                <w:sz w:val="20"/>
                <w:szCs w:val="20"/>
              </w:rPr>
              <w:t xml:space="preserve">za minulá období vyúčtované ve sledovaném měsíci </w:t>
            </w:r>
          </w:p>
        </w:tc>
        <w:tc>
          <w:tcPr>
            <w:tcW w:w="696" w:type="dxa"/>
            <w:tcBorders>
              <w:top w:val="single" w:sz="8" w:space="0" w:color="auto"/>
              <w:bottom w:val="single" w:sz="8" w:space="0" w:color="auto"/>
            </w:tcBorders>
            <w:shd w:val="thinDiagCross" w:color="auto" w:fill="auto"/>
            <w:vAlign w:val="center"/>
          </w:tcPr>
          <w:p w14:paraId="548CF3C9" w14:textId="77777777" w:rsidR="00D73A0E" w:rsidRPr="00A94758" w:rsidRDefault="00D73A0E" w:rsidP="003F78C3">
            <w:pPr>
              <w:spacing w:line="36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shd w:val="pct15" w:color="auto" w:fill="auto"/>
            <w:vAlign w:val="center"/>
          </w:tcPr>
          <w:p w14:paraId="3E714302" w14:textId="77777777" w:rsidR="00D73A0E" w:rsidRPr="008F3D64" w:rsidRDefault="00D73A0E" w:rsidP="00D93F1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D64">
              <w:rPr>
                <w:rFonts w:ascii="Arial" w:hAnsi="Arial" w:cs="Arial"/>
                <w:sz w:val="20"/>
                <w:szCs w:val="20"/>
              </w:rPr>
              <w:t>10</w:t>
            </w:r>
            <w:r w:rsidR="00D93F16" w:rsidRPr="008F3D6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A24672A" w14:textId="77777777" w:rsidR="00D73A0E" w:rsidRPr="004F0B6D" w:rsidRDefault="00D73A0E" w:rsidP="006604C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X</w:t>
            </w:r>
          </w:p>
        </w:tc>
        <w:tc>
          <w:tcPr>
            <w:tcW w:w="106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1967C05" w14:textId="77777777" w:rsidR="00D73A0E" w:rsidRPr="004F0B6D" w:rsidRDefault="00D73A0E" w:rsidP="006604C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98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520836B" w14:textId="77777777" w:rsidR="00D73A0E" w:rsidRDefault="00D73A0E" w:rsidP="006604CC">
            <w:pPr>
              <w:spacing w:line="360" w:lineRule="auto"/>
              <w:jc w:val="center"/>
              <w:rPr>
                <w:rFonts w:ascii="Arial" w:hAnsi="Arial" w:cs="Arial"/>
                <w:caps/>
                <w:sz w:val="18"/>
                <w:szCs w:val="20"/>
              </w:rPr>
            </w:pPr>
            <w:r>
              <w:rPr>
                <w:rFonts w:ascii="Arial" w:hAnsi="Arial" w:cs="Arial"/>
                <w:caps/>
                <w:sz w:val="18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B5E4ACE" w14:textId="77777777" w:rsidR="00D73A0E" w:rsidRPr="004F0B6D" w:rsidRDefault="00D73A0E" w:rsidP="006604CC">
            <w:pPr>
              <w:spacing w:line="360" w:lineRule="auto"/>
              <w:jc w:val="center"/>
              <w:rPr>
                <w:rFonts w:ascii="Arial" w:hAnsi="Arial" w:cs="Arial"/>
                <w:caps/>
                <w:sz w:val="18"/>
                <w:szCs w:val="20"/>
              </w:rPr>
            </w:pPr>
            <w:r>
              <w:rPr>
                <w:rFonts w:ascii="Arial" w:hAnsi="Arial" w:cs="Arial"/>
                <w:caps/>
                <w:sz w:val="18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B68A93E" w14:textId="77777777" w:rsidR="00D73A0E" w:rsidRPr="009C72F1" w:rsidRDefault="00D73A0E" w:rsidP="006604C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X</w:t>
            </w:r>
          </w:p>
        </w:tc>
      </w:tr>
      <w:tr w:rsidR="00D73A0E" w:rsidRPr="004F0B6D" w14:paraId="3EDDBF92" w14:textId="77777777" w:rsidTr="003D2AFD">
        <w:trPr>
          <w:cantSplit/>
        </w:trPr>
        <w:tc>
          <w:tcPr>
            <w:tcW w:w="2905" w:type="dxa"/>
            <w:tcBorders>
              <w:top w:val="single" w:sz="8" w:space="0" w:color="auto"/>
              <w:bottom w:val="single" w:sz="4" w:space="0" w:color="auto"/>
            </w:tcBorders>
            <w:shd w:val="pct15" w:color="auto" w:fill="auto"/>
            <w:vAlign w:val="center"/>
          </w:tcPr>
          <w:p w14:paraId="7ED6AADA" w14:textId="77777777" w:rsidR="00D73A0E" w:rsidRPr="00622A1D" w:rsidRDefault="00D73A0E" w:rsidP="003F78C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2A1D">
              <w:rPr>
                <w:rFonts w:ascii="Arial" w:hAnsi="Arial" w:cs="Arial"/>
                <w:b/>
                <w:sz w:val="20"/>
                <w:szCs w:val="20"/>
              </w:rPr>
              <w:t xml:space="preserve">Vývoz mléka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v cisternách </w:t>
            </w:r>
            <w:r w:rsidRPr="00622A1D">
              <w:rPr>
                <w:rFonts w:ascii="Arial" w:hAnsi="Arial" w:cs="Arial"/>
                <w:b/>
                <w:sz w:val="20"/>
                <w:szCs w:val="20"/>
              </w:rPr>
              <w:t xml:space="preserve">do </w:t>
            </w:r>
            <w:r w:rsidR="003D2AFD">
              <w:rPr>
                <w:rFonts w:ascii="Arial" w:hAnsi="Arial" w:cs="Arial"/>
                <w:b/>
                <w:sz w:val="20"/>
                <w:szCs w:val="20"/>
              </w:rPr>
              <w:t>z</w:t>
            </w:r>
            <w:r w:rsidRPr="00622A1D">
              <w:rPr>
                <w:rFonts w:ascii="Arial" w:hAnsi="Arial" w:cs="Arial"/>
                <w:b/>
                <w:sz w:val="20"/>
                <w:szCs w:val="20"/>
              </w:rPr>
              <w:t xml:space="preserve">ahraničí </w:t>
            </w:r>
          </w:p>
        </w:tc>
        <w:tc>
          <w:tcPr>
            <w:tcW w:w="696" w:type="dxa"/>
            <w:tcBorders>
              <w:top w:val="single" w:sz="8" w:space="0" w:color="auto"/>
              <w:bottom w:val="single" w:sz="4" w:space="0" w:color="auto"/>
            </w:tcBorders>
            <w:shd w:val="pct15" w:color="auto" w:fill="auto"/>
            <w:vAlign w:val="center"/>
          </w:tcPr>
          <w:p w14:paraId="0C657472" w14:textId="77777777" w:rsidR="00D73A0E" w:rsidRPr="004F0B6D" w:rsidRDefault="00D73A0E" w:rsidP="003F78C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F0B6D">
              <w:rPr>
                <w:rFonts w:ascii="Arial" w:hAnsi="Arial" w:cs="Arial"/>
                <w:sz w:val="20"/>
                <w:szCs w:val="20"/>
              </w:rPr>
              <w:t>za měsíc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4" w:space="0" w:color="auto"/>
            </w:tcBorders>
            <w:shd w:val="pct15" w:color="auto" w:fill="auto"/>
            <w:vAlign w:val="center"/>
          </w:tcPr>
          <w:p w14:paraId="2B30E7A5" w14:textId="77777777" w:rsidR="00D73A0E" w:rsidRPr="008F3D64" w:rsidRDefault="00D73A0E" w:rsidP="00D93F1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D64">
              <w:rPr>
                <w:rFonts w:ascii="Arial" w:hAnsi="Arial" w:cs="Arial"/>
                <w:sz w:val="20"/>
                <w:szCs w:val="20"/>
              </w:rPr>
              <w:t>10</w:t>
            </w:r>
            <w:r w:rsidR="00D93F16" w:rsidRPr="008F3D6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E33818E" w14:textId="77777777" w:rsidR="00D73A0E" w:rsidRPr="004F0B6D" w:rsidRDefault="00D73A0E" w:rsidP="006604C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6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8FDEB8A" w14:textId="77777777" w:rsidR="00D73A0E" w:rsidRPr="004F0B6D" w:rsidRDefault="00D73A0E" w:rsidP="006604C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F0B6D">
              <w:rPr>
                <w:rFonts w:ascii="Arial" w:hAnsi="Arial" w:cs="Arial"/>
                <w:sz w:val="18"/>
                <w:szCs w:val="20"/>
              </w:rPr>
              <w:t>X</w:t>
            </w:r>
          </w:p>
        </w:tc>
        <w:tc>
          <w:tcPr>
            <w:tcW w:w="1098" w:type="dxa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0420DDB" w14:textId="77777777" w:rsidR="00D73A0E" w:rsidRPr="004F0B6D" w:rsidRDefault="00D73A0E" w:rsidP="006604CC">
            <w:pPr>
              <w:spacing w:line="360" w:lineRule="auto"/>
              <w:jc w:val="center"/>
              <w:rPr>
                <w:rFonts w:ascii="Arial" w:hAnsi="Arial" w:cs="Arial"/>
                <w:caps/>
                <w:sz w:val="18"/>
                <w:szCs w:val="20"/>
              </w:rPr>
            </w:pPr>
            <w:r>
              <w:rPr>
                <w:rFonts w:ascii="Arial" w:hAnsi="Arial" w:cs="Arial"/>
                <w:caps/>
                <w:sz w:val="18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11A8D03" w14:textId="77777777" w:rsidR="00D73A0E" w:rsidRPr="004F0B6D" w:rsidRDefault="00D73A0E" w:rsidP="006604CC">
            <w:pPr>
              <w:spacing w:line="360" w:lineRule="auto"/>
              <w:jc w:val="center"/>
              <w:rPr>
                <w:rFonts w:ascii="Arial" w:hAnsi="Arial" w:cs="Arial"/>
                <w:caps/>
                <w:sz w:val="18"/>
                <w:szCs w:val="20"/>
              </w:rPr>
            </w:pPr>
            <w:r w:rsidRPr="004F0B6D">
              <w:rPr>
                <w:rFonts w:ascii="Arial" w:hAnsi="Arial" w:cs="Arial"/>
                <w:caps/>
                <w:sz w:val="18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2A068B4" w14:textId="77777777" w:rsidR="00D73A0E" w:rsidRPr="009C72F1" w:rsidRDefault="00D73A0E" w:rsidP="006604C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C72F1">
              <w:rPr>
                <w:rFonts w:ascii="Arial" w:hAnsi="Arial" w:cs="Arial"/>
                <w:sz w:val="18"/>
                <w:szCs w:val="20"/>
              </w:rPr>
              <w:t>X</w:t>
            </w:r>
          </w:p>
        </w:tc>
      </w:tr>
      <w:tr w:rsidR="00D73A0E" w:rsidRPr="004F0B6D" w14:paraId="1C5FF17E" w14:textId="77777777" w:rsidTr="003D2AFD">
        <w:trPr>
          <w:cantSplit/>
        </w:trPr>
        <w:tc>
          <w:tcPr>
            <w:tcW w:w="2905" w:type="dxa"/>
            <w:tcBorders>
              <w:top w:val="single" w:sz="4" w:space="0" w:color="auto"/>
              <w:bottom w:val="single" w:sz="12" w:space="0" w:color="auto"/>
            </w:tcBorders>
            <w:shd w:val="pct15" w:color="auto" w:fill="auto"/>
            <w:vAlign w:val="center"/>
          </w:tcPr>
          <w:p w14:paraId="5C0B1962" w14:textId="77777777" w:rsidR="00D73A0E" w:rsidRPr="004F0B6D" w:rsidRDefault="00D73A0E" w:rsidP="003F78C3">
            <w:pPr>
              <w:rPr>
                <w:rFonts w:ascii="Arial" w:hAnsi="Arial" w:cs="Arial"/>
                <w:sz w:val="20"/>
                <w:szCs w:val="20"/>
              </w:rPr>
            </w:pPr>
            <w:r w:rsidRPr="00766BFC">
              <w:rPr>
                <w:rFonts w:ascii="Arial" w:hAnsi="Arial" w:cs="Arial"/>
                <w:b/>
                <w:sz w:val="20"/>
                <w:szCs w:val="20"/>
              </w:rPr>
              <w:t xml:space="preserve">Nákup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syrového a tepelně ošetřeného plnotučného mléka </w:t>
            </w:r>
            <w:r w:rsidRPr="00766BFC">
              <w:rPr>
                <w:rFonts w:ascii="Arial" w:hAnsi="Arial" w:cs="Arial"/>
                <w:b/>
                <w:sz w:val="20"/>
                <w:szCs w:val="20"/>
              </w:rPr>
              <w:t>ze zahraničí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12" w:space="0" w:color="auto"/>
            </w:tcBorders>
            <w:shd w:val="pct15" w:color="auto" w:fill="auto"/>
            <w:vAlign w:val="center"/>
          </w:tcPr>
          <w:p w14:paraId="30D99A2C" w14:textId="77777777" w:rsidR="00D73A0E" w:rsidRPr="004F0B6D" w:rsidRDefault="00D73A0E" w:rsidP="003F78C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F0B6D">
              <w:rPr>
                <w:rFonts w:ascii="Arial" w:hAnsi="Arial" w:cs="Arial"/>
                <w:sz w:val="20"/>
                <w:szCs w:val="20"/>
              </w:rPr>
              <w:t>za měsíc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pct15" w:color="auto" w:fill="auto"/>
            <w:vAlign w:val="center"/>
          </w:tcPr>
          <w:p w14:paraId="26FC4E19" w14:textId="77777777" w:rsidR="00D73A0E" w:rsidRPr="008F3D64" w:rsidRDefault="00D73A0E" w:rsidP="00D93F1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D64">
              <w:rPr>
                <w:rFonts w:ascii="Arial" w:hAnsi="Arial" w:cs="Arial"/>
                <w:sz w:val="20"/>
                <w:szCs w:val="20"/>
              </w:rPr>
              <w:t>10</w:t>
            </w:r>
            <w:r w:rsidR="00D93F16" w:rsidRPr="008F3D6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84CCCD4" w14:textId="77777777" w:rsidR="00D73A0E" w:rsidRPr="004F0B6D" w:rsidRDefault="00D73A0E" w:rsidP="006604C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55AC03F" w14:textId="77777777" w:rsidR="00D73A0E" w:rsidRPr="004F0B6D" w:rsidRDefault="00D73A0E" w:rsidP="006604C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F0B6D">
              <w:rPr>
                <w:rFonts w:ascii="Arial" w:hAnsi="Arial" w:cs="Arial"/>
                <w:sz w:val="18"/>
                <w:szCs w:val="20"/>
              </w:rPr>
              <w:t>X</w:t>
            </w:r>
          </w:p>
        </w:tc>
        <w:tc>
          <w:tcPr>
            <w:tcW w:w="598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358E2BEC" w14:textId="77777777" w:rsidR="00D73A0E" w:rsidRPr="004F0B6D" w:rsidRDefault="00D73A0E" w:rsidP="006604CC">
            <w:pPr>
              <w:spacing w:line="360" w:lineRule="auto"/>
              <w:jc w:val="center"/>
              <w:rPr>
                <w:rFonts w:ascii="Arial" w:hAnsi="Arial" w:cs="Arial"/>
                <w:caps/>
                <w:sz w:val="18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A37BA1A" w14:textId="77777777" w:rsidR="00D73A0E" w:rsidRPr="004F0B6D" w:rsidRDefault="00D73A0E" w:rsidP="006604CC">
            <w:pPr>
              <w:spacing w:line="360" w:lineRule="auto"/>
              <w:jc w:val="center"/>
              <w:rPr>
                <w:rFonts w:ascii="Arial" w:hAnsi="Arial" w:cs="Arial"/>
                <w:caps/>
                <w:sz w:val="18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36EB4838" w14:textId="77777777" w:rsidR="00D73A0E" w:rsidRPr="004F0B6D" w:rsidRDefault="00D73A0E" w:rsidP="006604CC">
            <w:pPr>
              <w:spacing w:line="360" w:lineRule="auto"/>
              <w:jc w:val="center"/>
              <w:rPr>
                <w:rFonts w:ascii="Arial" w:hAnsi="Arial" w:cs="Arial"/>
                <w:caps/>
                <w:sz w:val="18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B3E5ED6" w14:textId="77777777" w:rsidR="00D73A0E" w:rsidRPr="004F0B6D" w:rsidRDefault="00D73A0E" w:rsidP="006604CC">
            <w:pPr>
              <w:spacing w:line="360" w:lineRule="auto"/>
              <w:jc w:val="center"/>
              <w:rPr>
                <w:rFonts w:ascii="Arial" w:hAnsi="Arial" w:cs="Arial"/>
                <w:caps/>
                <w:sz w:val="18"/>
                <w:szCs w:val="20"/>
              </w:rPr>
            </w:pPr>
            <w:r w:rsidRPr="004F0B6D">
              <w:rPr>
                <w:rFonts w:ascii="Arial" w:hAnsi="Arial" w:cs="Arial"/>
                <w:caps/>
                <w:sz w:val="18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2C9376C" w14:textId="77777777" w:rsidR="00D73A0E" w:rsidRPr="009C72F1" w:rsidRDefault="00D73A0E" w:rsidP="006604C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C72F1">
              <w:rPr>
                <w:rFonts w:ascii="Arial" w:hAnsi="Arial" w:cs="Arial"/>
                <w:sz w:val="18"/>
                <w:szCs w:val="20"/>
              </w:rPr>
              <w:t>X</w:t>
            </w:r>
          </w:p>
        </w:tc>
      </w:tr>
    </w:tbl>
    <w:p w14:paraId="27C03EA6" w14:textId="77777777" w:rsidR="00911BB3" w:rsidRDefault="00911BB3" w:rsidP="00911BB3">
      <w:pPr>
        <w:rPr>
          <w:rFonts w:ascii="Arial" w:hAnsi="Arial"/>
          <w:color w:val="000000"/>
          <w:sz w:val="18"/>
          <w:szCs w:val="18"/>
        </w:rPr>
      </w:pPr>
      <w:r w:rsidRPr="00B34C1A">
        <w:rPr>
          <w:rFonts w:ascii="Arial" w:hAnsi="Arial"/>
          <w:sz w:val="18"/>
          <w:szCs w:val="18"/>
        </w:rPr>
        <w:t>*</w:t>
      </w:r>
      <w:r w:rsidRPr="00B34C1A">
        <w:rPr>
          <w:rFonts w:ascii="Arial" w:hAnsi="Arial" w:cs="Arial"/>
          <w:sz w:val="18"/>
          <w:szCs w:val="18"/>
          <w:vertAlign w:val="superscript"/>
        </w:rPr>
        <w:t xml:space="preserve">  </w:t>
      </w:r>
      <w:proofErr w:type="gramStart"/>
      <w:r w:rsidRPr="00B34C1A">
        <w:rPr>
          <w:rFonts w:ascii="Arial" w:hAnsi="Arial"/>
          <w:color w:val="000000"/>
          <w:sz w:val="18"/>
          <w:szCs w:val="18"/>
        </w:rPr>
        <w:t xml:space="preserve">- </w:t>
      </w:r>
      <w:r>
        <w:rPr>
          <w:rFonts w:ascii="Arial" w:hAnsi="Arial"/>
          <w:color w:val="000000"/>
          <w:sz w:val="18"/>
          <w:szCs w:val="18"/>
        </w:rPr>
        <w:t xml:space="preserve"> </w:t>
      </w:r>
      <w:r w:rsidRPr="00B34C1A">
        <w:rPr>
          <w:rFonts w:ascii="Arial" w:hAnsi="Arial"/>
          <w:color w:val="000000"/>
          <w:sz w:val="18"/>
          <w:szCs w:val="18"/>
        </w:rPr>
        <w:t>Nepovinný</w:t>
      </w:r>
      <w:proofErr w:type="gramEnd"/>
      <w:r w:rsidRPr="00B34C1A">
        <w:rPr>
          <w:rFonts w:ascii="Arial" w:hAnsi="Arial"/>
          <w:color w:val="000000"/>
          <w:sz w:val="18"/>
          <w:szCs w:val="18"/>
        </w:rPr>
        <w:t xml:space="preserve"> údaj. </w:t>
      </w:r>
    </w:p>
    <w:p w14:paraId="153031E9" w14:textId="77777777" w:rsidR="00911BB3" w:rsidRPr="00D833D7" w:rsidRDefault="00911BB3" w:rsidP="00911BB3">
      <w:pPr>
        <w:rPr>
          <w:rFonts w:ascii="Arial" w:hAnsi="Arial"/>
          <w:color w:val="000000"/>
          <w:sz w:val="18"/>
          <w:szCs w:val="18"/>
        </w:rPr>
      </w:pPr>
      <w:proofErr w:type="gramStart"/>
      <w:r w:rsidRPr="004F0B6D">
        <w:rPr>
          <w:rFonts w:ascii="Arial" w:hAnsi="Arial" w:cs="Arial"/>
          <w:sz w:val="18"/>
          <w:szCs w:val="20"/>
        </w:rPr>
        <w:t>X</w:t>
      </w:r>
      <w:r>
        <w:rPr>
          <w:rFonts w:ascii="Arial" w:hAnsi="Arial"/>
          <w:color w:val="000000"/>
          <w:sz w:val="18"/>
          <w:szCs w:val="18"/>
        </w:rPr>
        <w:t xml:space="preserve">  </w:t>
      </w:r>
      <w:r w:rsidRPr="00D833D7">
        <w:rPr>
          <w:rFonts w:ascii="Arial" w:hAnsi="Arial"/>
          <w:color w:val="000000"/>
          <w:sz w:val="18"/>
          <w:szCs w:val="18"/>
        </w:rPr>
        <w:t>-</w:t>
      </w:r>
      <w:proofErr w:type="gramEnd"/>
      <w:r w:rsidRPr="00D833D7">
        <w:rPr>
          <w:rFonts w:ascii="Arial" w:hAnsi="Arial"/>
          <w:color w:val="000000"/>
          <w:sz w:val="18"/>
          <w:szCs w:val="18"/>
        </w:rPr>
        <w:t xml:space="preserve">  </w:t>
      </w:r>
      <w:r>
        <w:rPr>
          <w:rFonts w:ascii="Arial" w:hAnsi="Arial"/>
          <w:color w:val="000000"/>
          <w:sz w:val="18"/>
          <w:szCs w:val="18"/>
        </w:rPr>
        <w:t>N</w:t>
      </w:r>
      <w:r w:rsidRPr="00D833D7">
        <w:rPr>
          <w:rFonts w:ascii="Arial" w:hAnsi="Arial"/>
          <w:color w:val="000000"/>
          <w:sz w:val="18"/>
          <w:szCs w:val="18"/>
        </w:rPr>
        <w:t>evyplňuje se</w:t>
      </w:r>
      <w:r>
        <w:rPr>
          <w:rFonts w:ascii="Arial" w:hAnsi="Arial"/>
          <w:color w:val="000000"/>
          <w:sz w:val="18"/>
          <w:szCs w:val="18"/>
        </w:rPr>
        <w:t>.</w:t>
      </w:r>
    </w:p>
    <w:p w14:paraId="74F775AF" w14:textId="77777777" w:rsidR="00551EEC" w:rsidRDefault="00551EEC" w:rsidP="00706AE8">
      <w:pPr>
        <w:pStyle w:val="Nzev"/>
        <w:rPr>
          <w:szCs w:val="28"/>
        </w:rPr>
      </w:pPr>
    </w:p>
    <w:p w14:paraId="546AA3B3" w14:textId="77777777" w:rsidR="00551EEC" w:rsidRDefault="00551EEC" w:rsidP="00706AE8">
      <w:pPr>
        <w:pStyle w:val="Nzev"/>
        <w:rPr>
          <w:szCs w:val="28"/>
        </w:rPr>
      </w:pPr>
    </w:p>
    <w:p w14:paraId="1A16DDE0" w14:textId="77777777" w:rsidR="003D28F6" w:rsidRDefault="003D28F6" w:rsidP="00706AE8">
      <w:pPr>
        <w:pStyle w:val="Nzev"/>
        <w:rPr>
          <w:szCs w:val="28"/>
        </w:rPr>
      </w:pPr>
    </w:p>
    <w:p w14:paraId="7A4A97AA" w14:textId="77777777" w:rsidR="00706AE8" w:rsidRPr="00A20F47" w:rsidRDefault="00706AE8" w:rsidP="00706AE8">
      <w:pPr>
        <w:pStyle w:val="Nzev"/>
        <w:rPr>
          <w:szCs w:val="28"/>
        </w:rPr>
      </w:pPr>
      <w:r w:rsidRPr="00A20F47">
        <w:rPr>
          <w:szCs w:val="28"/>
        </w:rPr>
        <w:t>Metodické vysvětlivky</w:t>
      </w:r>
      <w:r w:rsidR="00A6101E">
        <w:rPr>
          <w:szCs w:val="28"/>
        </w:rPr>
        <w:t xml:space="preserve"> </w:t>
      </w:r>
    </w:p>
    <w:p w14:paraId="1AA944EE" w14:textId="77777777" w:rsidR="00706AE8" w:rsidRPr="00551E41" w:rsidRDefault="00706AE8" w:rsidP="00706AE8">
      <w:pPr>
        <w:jc w:val="center"/>
        <w:rPr>
          <w:rFonts w:ascii="Arial" w:hAnsi="Arial" w:cs="Arial"/>
          <w:b/>
          <w:i/>
          <w:sz w:val="18"/>
          <w:szCs w:val="18"/>
        </w:rPr>
      </w:pPr>
      <w:r w:rsidRPr="00551E41">
        <w:rPr>
          <w:rFonts w:ascii="Arial" w:hAnsi="Arial" w:cs="Arial"/>
          <w:i/>
          <w:sz w:val="18"/>
          <w:szCs w:val="18"/>
        </w:rPr>
        <w:t xml:space="preserve">(proti minulému roku </w:t>
      </w:r>
      <w:r w:rsidR="004656F2">
        <w:rPr>
          <w:rFonts w:ascii="Arial" w:hAnsi="Arial" w:cs="Arial"/>
          <w:i/>
          <w:sz w:val="18"/>
          <w:szCs w:val="18"/>
        </w:rPr>
        <w:t>ne</w:t>
      </w:r>
      <w:r w:rsidRPr="00551E41">
        <w:rPr>
          <w:rFonts w:ascii="Arial" w:hAnsi="Arial" w:cs="Arial"/>
          <w:i/>
          <w:sz w:val="18"/>
          <w:szCs w:val="18"/>
        </w:rPr>
        <w:t>změněny)</w:t>
      </w:r>
    </w:p>
    <w:p w14:paraId="6AC60ECA" w14:textId="77777777" w:rsidR="00706AE8" w:rsidRPr="00217608" w:rsidRDefault="00706AE8" w:rsidP="00706AE8">
      <w:pPr>
        <w:jc w:val="center"/>
        <w:rPr>
          <w:rFonts w:ascii="Arial" w:hAnsi="Arial" w:cs="Arial"/>
          <w:sz w:val="18"/>
          <w:szCs w:val="18"/>
        </w:rPr>
      </w:pPr>
    </w:p>
    <w:p w14:paraId="4B323B4A" w14:textId="77777777" w:rsidR="00706AE8" w:rsidRPr="002A0E96" w:rsidRDefault="00706AE8" w:rsidP="00F813B8">
      <w:pPr>
        <w:pStyle w:val="Podtitul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Nákup mléka: objem a hodnota nákupu, ob</w:t>
      </w:r>
      <w:r w:rsidRPr="002A0E96">
        <w:rPr>
          <w:sz w:val="22"/>
          <w:szCs w:val="22"/>
        </w:rPr>
        <w:t>sah tuku, obsah bílkovin</w:t>
      </w:r>
    </w:p>
    <w:p w14:paraId="611972E7" w14:textId="77777777" w:rsidR="00706AE8" w:rsidRDefault="00706AE8" w:rsidP="00706AE8">
      <w:pPr>
        <w:pStyle w:val="Podtitul"/>
        <w:rPr>
          <w:sz w:val="20"/>
        </w:rPr>
      </w:pPr>
    </w:p>
    <w:p w14:paraId="2859ECC6" w14:textId="77777777" w:rsidR="00706AE8" w:rsidRDefault="00706AE8" w:rsidP="00706AE8">
      <w:pPr>
        <w:pStyle w:val="Podtitul"/>
        <w:rPr>
          <w:sz w:val="20"/>
        </w:rPr>
      </w:pPr>
      <w:r w:rsidRPr="0061729E">
        <w:rPr>
          <w:sz w:val="20"/>
        </w:rPr>
        <w:t>Nákup</w:t>
      </w:r>
      <w:r>
        <w:rPr>
          <w:sz w:val="20"/>
        </w:rPr>
        <w:t xml:space="preserve"> </w:t>
      </w:r>
      <w:r w:rsidRPr="0061729E">
        <w:rPr>
          <w:sz w:val="20"/>
        </w:rPr>
        <w:t>mléka</w:t>
      </w:r>
      <w:r>
        <w:rPr>
          <w:sz w:val="20"/>
        </w:rPr>
        <w:t xml:space="preserve"> z ČR</w:t>
      </w:r>
      <w:r w:rsidRPr="0061729E">
        <w:rPr>
          <w:sz w:val="20"/>
        </w:rPr>
        <w:t xml:space="preserve"> celkem</w:t>
      </w:r>
    </w:p>
    <w:p w14:paraId="1CDD2E24" w14:textId="77777777" w:rsidR="00C84A98" w:rsidRDefault="00706AE8" w:rsidP="001A7B2B">
      <w:pPr>
        <w:pStyle w:val="Podtitul"/>
        <w:rPr>
          <w:b w:val="0"/>
          <w:sz w:val="20"/>
        </w:rPr>
      </w:pPr>
      <w:r>
        <w:rPr>
          <w:b w:val="0"/>
          <w:sz w:val="20"/>
        </w:rPr>
        <w:t>sl.</w:t>
      </w:r>
      <w:r w:rsidR="003920C9">
        <w:rPr>
          <w:b w:val="0"/>
          <w:sz w:val="20"/>
        </w:rPr>
        <w:t>1</w:t>
      </w:r>
      <w:r>
        <w:rPr>
          <w:b w:val="0"/>
          <w:sz w:val="20"/>
        </w:rPr>
        <w:t>: Uvádí se množství nakoupeného mléka od producentů</w:t>
      </w:r>
      <w:r w:rsidR="00F70DDD">
        <w:rPr>
          <w:b w:val="0"/>
          <w:sz w:val="20"/>
        </w:rPr>
        <w:t xml:space="preserve">, </w:t>
      </w:r>
      <w:r w:rsidR="00FD7C7B">
        <w:rPr>
          <w:b w:val="0"/>
          <w:sz w:val="20"/>
        </w:rPr>
        <w:t>organizací produc</w:t>
      </w:r>
      <w:r w:rsidR="00D237E7">
        <w:rPr>
          <w:b w:val="0"/>
          <w:sz w:val="20"/>
        </w:rPr>
        <w:t>e</w:t>
      </w:r>
      <w:r w:rsidR="00FD7C7B">
        <w:rPr>
          <w:b w:val="0"/>
          <w:sz w:val="20"/>
        </w:rPr>
        <w:t>ntů</w:t>
      </w:r>
      <w:r>
        <w:rPr>
          <w:b w:val="0"/>
          <w:sz w:val="20"/>
        </w:rPr>
        <w:t xml:space="preserve"> a odbytových </w:t>
      </w:r>
      <w:r w:rsidR="009C72F1">
        <w:rPr>
          <w:b w:val="0"/>
          <w:sz w:val="20"/>
        </w:rPr>
        <w:t>družstev</w:t>
      </w:r>
    </w:p>
    <w:p w14:paraId="6C3FD61F" w14:textId="77777777" w:rsidR="00A748A2" w:rsidRDefault="00A748A2" w:rsidP="001A7B2B">
      <w:pPr>
        <w:pStyle w:val="Podtitul"/>
        <w:rPr>
          <w:b w:val="0"/>
          <w:sz w:val="20"/>
        </w:rPr>
      </w:pPr>
      <w:r>
        <w:rPr>
          <w:b w:val="0"/>
          <w:sz w:val="20"/>
        </w:rPr>
        <w:t xml:space="preserve">        v tisících litrů zaokrouhleně v celých číslech za sledované období kalendářního roku. </w:t>
      </w:r>
      <w:r w:rsidR="009C72F1" w:rsidRPr="00264045">
        <w:rPr>
          <w:b w:val="0"/>
          <w:sz w:val="20"/>
        </w:rPr>
        <w:t>Neuvádí se</w:t>
      </w:r>
    </w:p>
    <w:p w14:paraId="68064232" w14:textId="77777777" w:rsidR="00A748A2" w:rsidRDefault="00A748A2" w:rsidP="001A7B2B">
      <w:pPr>
        <w:pStyle w:val="Podtitul"/>
        <w:rPr>
          <w:b w:val="0"/>
          <w:sz w:val="20"/>
        </w:rPr>
      </w:pPr>
      <w:r>
        <w:rPr>
          <w:b w:val="0"/>
          <w:sz w:val="20"/>
        </w:rPr>
        <w:t xml:space="preserve">        vnitrostátní obchod s mléčnou surovinou, tj. </w:t>
      </w:r>
      <w:r w:rsidRPr="00264045">
        <w:rPr>
          <w:b w:val="0"/>
          <w:sz w:val="20"/>
        </w:rPr>
        <w:t>mléko přikoupené</w:t>
      </w:r>
      <w:r>
        <w:rPr>
          <w:b w:val="0"/>
          <w:sz w:val="20"/>
        </w:rPr>
        <w:t xml:space="preserve"> </w:t>
      </w:r>
      <w:r w:rsidRPr="00264045">
        <w:rPr>
          <w:b w:val="0"/>
          <w:sz w:val="20"/>
        </w:rPr>
        <w:t>z</w:t>
      </w:r>
      <w:r>
        <w:rPr>
          <w:b w:val="0"/>
          <w:sz w:val="20"/>
        </w:rPr>
        <w:t> </w:t>
      </w:r>
      <w:r w:rsidRPr="00264045">
        <w:rPr>
          <w:b w:val="0"/>
          <w:sz w:val="20"/>
        </w:rPr>
        <w:t>mlékáren</w:t>
      </w:r>
      <w:r>
        <w:rPr>
          <w:b w:val="0"/>
          <w:sz w:val="20"/>
        </w:rPr>
        <w:t xml:space="preserve"> </w:t>
      </w:r>
      <w:r w:rsidRPr="00264045">
        <w:rPr>
          <w:b w:val="0"/>
          <w:sz w:val="20"/>
        </w:rPr>
        <w:t>a přesuny</w:t>
      </w:r>
      <w:r>
        <w:rPr>
          <w:b w:val="0"/>
          <w:sz w:val="20"/>
        </w:rPr>
        <w:t xml:space="preserve"> </w:t>
      </w:r>
      <w:r w:rsidRPr="00264045">
        <w:rPr>
          <w:b w:val="0"/>
          <w:sz w:val="20"/>
        </w:rPr>
        <w:t xml:space="preserve">mléčné </w:t>
      </w:r>
      <w:r>
        <w:rPr>
          <w:b w:val="0"/>
          <w:sz w:val="20"/>
        </w:rPr>
        <w:t>suroviny</w:t>
      </w:r>
    </w:p>
    <w:p w14:paraId="53265766" w14:textId="77777777" w:rsidR="00A748A2" w:rsidRDefault="00A748A2" w:rsidP="001A7B2B">
      <w:pPr>
        <w:pStyle w:val="Podtitul"/>
        <w:rPr>
          <w:b w:val="0"/>
          <w:sz w:val="20"/>
        </w:rPr>
      </w:pPr>
      <w:r>
        <w:rPr>
          <w:b w:val="0"/>
          <w:sz w:val="20"/>
        </w:rPr>
        <w:t xml:space="preserve">        mezi </w:t>
      </w:r>
      <w:r w:rsidRPr="00264045">
        <w:rPr>
          <w:b w:val="0"/>
          <w:sz w:val="20"/>
        </w:rPr>
        <w:t>mlékárnami</w:t>
      </w:r>
      <w:r w:rsidR="001A7B2B">
        <w:rPr>
          <w:b w:val="0"/>
          <w:sz w:val="20"/>
        </w:rPr>
        <w:t>.</w:t>
      </w:r>
      <w:r w:rsidRPr="009879C8">
        <w:rPr>
          <w:b w:val="0"/>
          <w:sz w:val="20"/>
        </w:rPr>
        <w:t xml:space="preserve"> </w:t>
      </w:r>
    </w:p>
    <w:p w14:paraId="00F3B8BA" w14:textId="77777777" w:rsidR="00A748A2" w:rsidRDefault="00706AE8" w:rsidP="001A7B2B">
      <w:pPr>
        <w:pStyle w:val="Podtitul"/>
        <w:rPr>
          <w:b w:val="0"/>
          <w:sz w:val="20"/>
        </w:rPr>
      </w:pPr>
      <w:r w:rsidRPr="009879C8">
        <w:rPr>
          <w:b w:val="0"/>
          <w:sz w:val="20"/>
        </w:rPr>
        <w:t>sl.2</w:t>
      </w:r>
      <w:r w:rsidR="009531C8" w:rsidRPr="009879C8">
        <w:rPr>
          <w:b w:val="0"/>
          <w:sz w:val="20"/>
        </w:rPr>
        <w:t>, ř.101</w:t>
      </w:r>
      <w:r w:rsidRPr="009879C8">
        <w:rPr>
          <w:b w:val="0"/>
          <w:sz w:val="20"/>
        </w:rPr>
        <w:t>:</w:t>
      </w:r>
      <w:r w:rsidR="00AC3004" w:rsidRPr="009879C8">
        <w:rPr>
          <w:b w:val="0"/>
          <w:sz w:val="20"/>
        </w:rPr>
        <w:t xml:space="preserve"> </w:t>
      </w:r>
      <w:r w:rsidRPr="009879C8">
        <w:rPr>
          <w:b w:val="0"/>
          <w:sz w:val="20"/>
        </w:rPr>
        <w:t xml:space="preserve">Uvádí se </w:t>
      </w:r>
      <w:r w:rsidR="009531C8" w:rsidRPr="009879C8">
        <w:rPr>
          <w:b w:val="0"/>
          <w:sz w:val="20"/>
        </w:rPr>
        <w:t xml:space="preserve">celková </w:t>
      </w:r>
      <w:r w:rsidRPr="009879C8">
        <w:rPr>
          <w:b w:val="0"/>
          <w:sz w:val="20"/>
        </w:rPr>
        <w:t>fakturovaná částka bez DPH v tisících Kč zaokrouhleně v celých číslech,</w:t>
      </w:r>
    </w:p>
    <w:p w14:paraId="210274CA" w14:textId="77777777" w:rsidR="00A748A2" w:rsidRDefault="00A748A2" w:rsidP="001A7B2B">
      <w:pPr>
        <w:pStyle w:val="Podtitul"/>
        <w:rPr>
          <w:b w:val="0"/>
          <w:sz w:val="20"/>
        </w:rPr>
      </w:pPr>
      <w:r>
        <w:rPr>
          <w:b w:val="0"/>
          <w:sz w:val="20"/>
        </w:rPr>
        <w:t xml:space="preserve">        </w:t>
      </w:r>
      <w:r w:rsidRPr="009879C8">
        <w:rPr>
          <w:b w:val="0"/>
          <w:sz w:val="20"/>
        </w:rPr>
        <w:t>vztahující se k dodávkám mléka, které byly vyúčtovány ve sledovaném měsíci včetně příplatků a srážek.</w:t>
      </w:r>
    </w:p>
    <w:p w14:paraId="76472C38" w14:textId="77777777" w:rsidR="009879C8" w:rsidRDefault="00A748A2" w:rsidP="001A7B2B">
      <w:pPr>
        <w:pStyle w:val="Podtitul"/>
        <w:rPr>
          <w:b w:val="0"/>
          <w:sz w:val="20"/>
        </w:rPr>
      </w:pPr>
      <w:r>
        <w:rPr>
          <w:b w:val="0"/>
          <w:sz w:val="20"/>
        </w:rPr>
        <w:t xml:space="preserve">        </w:t>
      </w:r>
      <w:r w:rsidRPr="009879C8">
        <w:rPr>
          <w:b w:val="0"/>
          <w:sz w:val="20"/>
        </w:rPr>
        <w:t xml:space="preserve">V případě fakturace v měně </w:t>
      </w:r>
      <w:r w:rsidRPr="009879C8">
        <w:rPr>
          <w:rFonts w:cs="Arial"/>
          <w:b w:val="0"/>
          <w:sz w:val="20"/>
        </w:rPr>
        <w:t>€</w:t>
      </w:r>
      <w:r w:rsidRPr="009879C8">
        <w:rPr>
          <w:b w:val="0"/>
          <w:sz w:val="20"/>
        </w:rPr>
        <w:t xml:space="preserve"> se pro přepočet na národní měnu použije kursovní lístek ČNB ke dni </w:t>
      </w:r>
    </w:p>
    <w:p w14:paraId="23784696" w14:textId="77777777" w:rsidR="009531C8" w:rsidRPr="009879C8" w:rsidRDefault="000F4ED9" w:rsidP="001A7B2B">
      <w:pPr>
        <w:pStyle w:val="Podtitul"/>
        <w:rPr>
          <w:b w:val="0"/>
          <w:sz w:val="20"/>
        </w:rPr>
      </w:pPr>
      <w:r w:rsidRPr="009879C8">
        <w:rPr>
          <w:b w:val="0"/>
          <w:sz w:val="20"/>
        </w:rPr>
        <w:t>sl.2, ř.</w:t>
      </w:r>
      <w:r w:rsidRPr="008F3D64">
        <w:rPr>
          <w:b w:val="0"/>
          <w:sz w:val="20"/>
        </w:rPr>
        <w:t>10</w:t>
      </w:r>
      <w:r w:rsidR="004162D4" w:rsidRPr="008F3D64">
        <w:rPr>
          <w:b w:val="0"/>
          <w:sz w:val="20"/>
        </w:rPr>
        <w:t>3</w:t>
      </w:r>
      <w:r w:rsidRPr="009879C8">
        <w:rPr>
          <w:b w:val="0"/>
          <w:sz w:val="20"/>
        </w:rPr>
        <w:t>:</w:t>
      </w:r>
      <w:r w:rsidR="007F3780" w:rsidRPr="009879C8">
        <w:rPr>
          <w:b w:val="0"/>
          <w:sz w:val="20"/>
        </w:rPr>
        <w:t xml:space="preserve"> </w:t>
      </w:r>
      <w:r w:rsidRPr="009879C8">
        <w:rPr>
          <w:b w:val="0"/>
          <w:sz w:val="20"/>
        </w:rPr>
        <w:t xml:space="preserve">Uvádí se celková částka bez DPH v tisících Kč zaokrouhleně v celých číslech, odpovídající </w:t>
      </w:r>
    </w:p>
    <w:p w14:paraId="5838A974" w14:textId="77777777" w:rsidR="003B0A26" w:rsidRPr="009879C8" w:rsidRDefault="003B0A26" w:rsidP="001A7B2B">
      <w:pPr>
        <w:pStyle w:val="Podtitul"/>
        <w:rPr>
          <w:b w:val="0"/>
          <w:sz w:val="20"/>
        </w:rPr>
      </w:pPr>
      <w:r w:rsidRPr="009879C8">
        <w:rPr>
          <w:b w:val="0"/>
          <w:sz w:val="20"/>
        </w:rPr>
        <w:t xml:space="preserve">       celkové úhradě za dodávky mléka, které byly vyúčtovány za předchozí vykazované měsíce a včetně </w:t>
      </w:r>
    </w:p>
    <w:p w14:paraId="10C9B37D" w14:textId="77777777" w:rsidR="0081715B" w:rsidRPr="006604CC" w:rsidRDefault="003B0A26" w:rsidP="001A7B2B">
      <w:pPr>
        <w:pStyle w:val="Podtitul"/>
        <w:rPr>
          <w:b w:val="0"/>
          <w:sz w:val="20"/>
        </w:rPr>
      </w:pPr>
      <w:r w:rsidRPr="009879C8">
        <w:rPr>
          <w:b w:val="0"/>
          <w:sz w:val="20"/>
        </w:rPr>
        <w:t xml:space="preserve">       sledovaného měsíce a zahrnující rovněž</w:t>
      </w:r>
      <w:r w:rsidR="009879C8" w:rsidRPr="009879C8">
        <w:rPr>
          <w:b w:val="0"/>
          <w:sz w:val="20"/>
        </w:rPr>
        <w:t xml:space="preserve"> </w:t>
      </w:r>
      <w:r w:rsidR="00996C77" w:rsidRPr="009879C8">
        <w:rPr>
          <w:b w:val="0"/>
          <w:sz w:val="20"/>
        </w:rPr>
        <w:t xml:space="preserve">příplatky, srážky a </w:t>
      </w:r>
      <w:r w:rsidR="00996C77" w:rsidRPr="0081715B">
        <w:rPr>
          <w:b w:val="0"/>
          <w:sz w:val="20"/>
        </w:rPr>
        <w:t xml:space="preserve">cenové doplatky </w:t>
      </w:r>
      <w:r w:rsidR="0081715B" w:rsidRPr="006604CC">
        <w:rPr>
          <w:b w:val="0"/>
          <w:sz w:val="20"/>
        </w:rPr>
        <w:t xml:space="preserve">za minulá období </w:t>
      </w:r>
      <w:r w:rsidR="00996C77" w:rsidRPr="006604CC">
        <w:rPr>
          <w:b w:val="0"/>
          <w:sz w:val="20"/>
        </w:rPr>
        <w:t xml:space="preserve">vztahující </w:t>
      </w:r>
    </w:p>
    <w:p w14:paraId="24F78EEA" w14:textId="77777777" w:rsidR="0081715B" w:rsidRDefault="0081715B" w:rsidP="001A7B2B">
      <w:pPr>
        <w:pStyle w:val="Podtitul"/>
        <w:rPr>
          <w:b w:val="0"/>
          <w:sz w:val="20"/>
        </w:rPr>
      </w:pPr>
      <w:r w:rsidRPr="006604CC">
        <w:rPr>
          <w:b w:val="0"/>
          <w:sz w:val="20"/>
        </w:rPr>
        <w:t xml:space="preserve">      </w:t>
      </w:r>
      <w:r w:rsidR="006604CC">
        <w:rPr>
          <w:b w:val="0"/>
          <w:sz w:val="20"/>
        </w:rPr>
        <w:t xml:space="preserve"> </w:t>
      </w:r>
      <w:r w:rsidR="00996C77" w:rsidRPr="006604CC">
        <w:rPr>
          <w:b w:val="0"/>
          <w:sz w:val="20"/>
        </w:rPr>
        <w:t xml:space="preserve">se ke </w:t>
      </w:r>
      <w:r w:rsidRPr="006604CC">
        <w:rPr>
          <w:b w:val="0"/>
          <w:sz w:val="20"/>
        </w:rPr>
        <w:t>zpeněžovanému mléku ve sledovaném roce.</w:t>
      </w:r>
      <w:r w:rsidR="009879C8" w:rsidRPr="009879C8">
        <w:rPr>
          <w:b w:val="0"/>
          <w:sz w:val="20"/>
        </w:rPr>
        <w:t xml:space="preserve"> V</w:t>
      </w:r>
      <w:r w:rsidR="009F1034" w:rsidRPr="009879C8">
        <w:rPr>
          <w:b w:val="0"/>
          <w:sz w:val="20"/>
        </w:rPr>
        <w:t xml:space="preserve"> případě fakturace v měně </w:t>
      </w:r>
      <w:r w:rsidR="009F1034" w:rsidRPr="0081715B">
        <w:rPr>
          <w:b w:val="0"/>
          <w:sz w:val="20"/>
        </w:rPr>
        <w:t>€</w:t>
      </w:r>
      <w:r w:rsidR="009F1034" w:rsidRPr="009879C8">
        <w:rPr>
          <w:b w:val="0"/>
          <w:sz w:val="20"/>
        </w:rPr>
        <w:t xml:space="preserve"> se pro přepočet n</w:t>
      </w:r>
      <w:r w:rsidR="00996C77" w:rsidRPr="009879C8">
        <w:rPr>
          <w:b w:val="0"/>
          <w:sz w:val="20"/>
        </w:rPr>
        <w:t>a</w:t>
      </w:r>
    </w:p>
    <w:p w14:paraId="48326BF1" w14:textId="77777777" w:rsidR="00996C77" w:rsidRPr="009879C8" w:rsidRDefault="00996C77" w:rsidP="001A7B2B">
      <w:pPr>
        <w:pStyle w:val="Podtitul"/>
        <w:rPr>
          <w:sz w:val="20"/>
        </w:rPr>
      </w:pPr>
      <w:r w:rsidRPr="009879C8">
        <w:rPr>
          <w:b w:val="0"/>
          <w:sz w:val="20"/>
        </w:rPr>
        <w:t xml:space="preserve"> </w:t>
      </w:r>
      <w:r w:rsidR="0081715B">
        <w:rPr>
          <w:b w:val="0"/>
          <w:sz w:val="20"/>
        </w:rPr>
        <w:t xml:space="preserve">     </w:t>
      </w:r>
      <w:r w:rsidR="001A7B2B">
        <w:rPr>
          <w:b w:val="0"/>
          <w:sz w:val="20"/>
        </w:rPr>
        <w:t xml:space="preserve"> </w:t>
      </w:r>
      <w:r w:rsidRPr="009879C8">
        <w:rPr>
          <w:b w:val="0"/>
          <w:sz w:val="20"/>
        </w:rPr>
        <w:t>národní</w:t>
      </w:r>
      <w:r w:rsidR="009879C8" w:rsidRPr="009879C8">
        <w:rPr>
          <w:b w:val="0"/>
          <w:sz w:val="20"/>
        </w:rPr>
        <w:t xml:space="preserve"> měnu použije kursovní lístek ČNB ke dni vystavení faktury.</w:t>
      </w:r>
    </w:p>
    <w:p w14:paraId="5163DA96" w14:textId="77777777" w:rsidR="00611DB6" w:rsidRDefault="00706AE8" w:rsidP="001A7B2B">
      <w:pPr>
        <w:pStyle w:val="Podtitul"/>
        <w:rPr>
          <w:b w:val="0"/>
          <w:sz w:val="20"/>
        </w:rPr>
      </w:pPr>
      <w:r>
        <w:rPr>
          <w:b w:val="0"/>
          <w:sz w:val="20"/>
        </w:rPr>
        <w:t xml:space="preserve">sl.3: </w:t>
      </w:r>
      <w:r w:rsidRPr="00264045">
        <w:rPr>
          <w:b w:val="0"/>
          <w:sz w:val="20"/>
        </w:rPr>
        <w:t>Uvádí se průměrný obsah tuku v procentech na dvě desetinná místa za sledované obdob</w:t>
      </w:r>
      <w:r>
        <w:rPr>
          <w:b w:val="0"/>
          <w:sz w:val="20"/>
        </w:rPr>
        <w:t xml:space="preserve">í ze vzorků </w:t>
      </w:r>
    </w:p>
    <w:p w14:paraId="7EC584C1" w14:textId="77777777" w:rsidR="00611DB6" w:rsidRDefault="00611DB6" w:rsidP="001A7B2B">
      <w:pPr>
        <w:pStyle w:val="Podtitul"/>
        <w:rPr>
          <w:b w:val="0"/>
          <w:sz w:val="20"/>
        </w:rPr>
      </w:pPr>
      <w:r>
        <w:rPr>
          <w:b w:val="0"/>
          <w:sz w:val="20"/>
        </w:rPr>
        <w:lastRenderedPageBreak/>
        <w:t xml:space="preserve">      </w:t>
      </w:r>
      <w:r w:rsidR="001A7B2B">
        <w:rPr>
          <w:b w:val="0"/>
          <w:sz w:val="20"/>
        </w:rPr>
        <w:t xml:space="preserve">  </w:t>
      </w:r>
      <w:r>
        <w:rPr>
          <w:b w:val="0"/>
          <w:sz w:val="20"/>
        </w:rPr>
        <w:t>bazénových nebo z cisteren (podle proplácení)</w:t>
      </w:r>
      <w:r w:rsidRPr="00264045">
        <w:rPr>
          <w:b w:val="0"/>
          <w:sz w:val="20"/>
        </w:rPr>
        <w:t>.</w:t>
      </w:r>
      <w:r>
        <w:rPr>
          <w:b w:val="0"/>
          <w:sz w:val="20"/>
        </w:rPr>
        <w:t xml:space="preserve"> </w:t>
      </w:r>
    </w:p>
    <w:p w14:paraId="7A82DF43" w14:textId="77777777" w:rsidR="00706AE8" w:rsidRDefault="00706AE8" w:rsidP="001A7B2B">
      <w:pPr>
        <w:pStyle w:val="Podtitul"/>
        <w:rPr>
          <w:b w:val="0"/>
          <w:sz w:val="20"/>
        </w:rPr>
      </w:pPr>
      <w:r>
        <w:rPr>
          <w:b w:val="0"/>
          <w:sz w:val="20"/>
        </w:rPr>
        <w:t xml:space="preserve">sl.4: </w:t>
      </w:r>
      <w:r w:rsidRPr="00FC1AAB">
        <w:rPr>
          <w:b w:val="0"/>
          <w:sz w:val="20"/>
        </w:rPr>
        <w:t>Uvádí se průměrný obsah bílkovin v procentech na dvě desetinná místa za sledované období</w:t>
      </w:r>
      <w:r>
        <w:rPr>
          <w:b w:val="0"/>
          <w:sz w:val="20"/>
        </w:rPr>
        <w:t xml:space="preserve"> ze vzorků </w:t>
      </w:r>
    </w:p>
    <w:p w14:paraId="09BC16FD" w14:textId="77777777" w:rsidR="00611DB6" w:rsidRDefault="00611DB6" w:rsidP="001A7B2B">
      <w:pPr>
        <w:pStyle w:val="Podtitul"/>
        <w:rPr>
          <w:b w:val="0"/>
          <w:sz w:val="20"/>
        </w:rPr>
      </w:pPr>
      <w:r>
        <w:rPr>
          <w:b w:val="0"/>
          <w:sz w:val="20"/>
        </w:rPr>
        <w:t xml:space="preserve">       </w:t>
      </w:r>
      <w:r w:rsidR="001A7B2B">
        <w:rPr>
          <w:b w:val="0"/>
          <w:sz w:val="20"/>
        </w:rPr>
        <w:t xml:space="preserve"> </w:t>
      </w:r>
      <w:r>
        <w:rPr>
          <w:b w:val="0"/>
          <w:sz w:val="20"/>
        </w:rPr>
        <w:t>bazénových nebo z cisteren (podle proplácení).</w:t>
      </w:r>
    </w:p>
    <w:p w14:paraId="0FCA8EF3" w14:textId="77777777" w:rsidR="00611DB6" w:rsidRDefault="003920C9" w:rsidP="001A7B2B">
      <w:pPr>
        <w:pStyle w:val="Podtitul"/>
        <w:tabs>
          <w:tab w:val="left" w:pos="284"/>
        </w:tabs>
        <w:rPr>
          <w:b w:val="0"/>
          <w:sz w:val="20"/>
        </w:rPr>
      </w:pPr>
      <w:r>
        <w:rPr>
          <w:b w:val="0"/>
          <w:sz w:val="20"/>
        </w:rPr>
        <w:t>sl.</w:t>
      </w:r>
      <w:r w:rsidRPr="00C44717">
        <w:rPr>
          <w:b w:val="0"/>
          <w:sz w:val="20"/>
        </w:rPr>
        <w:t>[d]:</w:t>
      </w:r>
      <w:r>
        <w:rPr>
          <w:b w:val="0"/>
          <w:sz w:val="20"/>
        </w:rPr>
        <w:t xml:space="preserve"> Vyplnění není povinné</w:t>
      </w:r>
      <w:r w:rsidR="006604CC">
        <w:rPr>
          <w:b w:val="0"/>
          <w:sz w:val="20"/>
        </w:rPr>
        <w:t>.</w:t>
      </w:r>
    </w:p>
    <w:p w14:paraId="68DACC1A" w14:textId="77777777" w:rsidR="009C72F1" w:rsidRDefault="009C72F1" w:rsidP="001A7B2B">
      <w:pPr>
        <w:pStyle w:val="Podtitul"/>
        <w:tabs>
          <w:tab w:val="left" w:pos="284"/>
        </w:tabs>
        <w:rPr>
          <w:b w:val="0"/>
          <w:sz w:val="20"/>
        </w:rPr>
      </w:pPr>
    </w:p>
    <w:p w14:paraId="2CD4FAC1" w14:textId="77777777" w:rsidR="00C84A98" w:rsidRDefault="007E20B6" w:rsidP="007E20B6">
      <w:pPr>
        <w:pStyle w:val="Podtitul"/>
        <w:rPr>
          <w:sz w:val="20"/>
        </w:rPr>
      </w:pPr>
      <w:r w:rsidRPr="007E20B6">
        <w:rPr>
          <w:sz w:val="20"/>
        </w:rPr>
        <w:t>Doplatky a srážky za minulá období</w:t>
      </w:r>
    </w:p>
    <w:p w14:paraId="01A49AE1" w14:textId="77777777" w:rsidR="00CB179B" w:rsidRDefault="007E20B6" w:rsidP="007E20B6">
      <w:pPr>
        <w:pStyle w:val="Podtitul"/>
        <w:rPr>
          <w:b w:val="0"/>
          <w:sz w:val="20"/>
        </w:rPr>
      </w:pPr>
      <w:r w:rsidRPr="007E20B6">
        <w:rPr>
          <w:b w:val="0"/>
          <w:sz w:val="20"/>
        </w:rPr>
        <w:t>sl.2, ř.</w:t>
      </w:r>
      <w:r w:rsidRPr="008F3D64">
        <w:rPr>
          <w:b w:val="0"/>
          <w:sz w:val="20"/>
        </w:rPr>
        <w:t>10</w:t>
      </w:r>
      <w:r w:rsidR="00D93F16" w:rsidRPr="008F3D64">
        <w:rPr>
          <w:b w:val="0"/>
          <w:sz w:val="20"/>
        </w:rPr>
        <w:t>4</w:t>
      </w:r>
      <w:r w:rsidRPr="007E20B6">
        <w:rPr>
          <w:b w:val="0"/>
          <w:sz w:val="20"/>
        </w:rPr>
        <w:t xml:space="preserve">: Uvádí se celková hodnota cenových doplatků (+) a srážek (-) vztahujících se ke zpeněžovanému </w:t>
      </w:r>
    </w:p>
    <w:p w14:paraId="22D65845" w14:textId="77777777" w:rsidR="007E20B6" w:rsidRDefault="001A7B2B" w:rsidP="001A7B2B">
      <w:pPr>
        <w:pStyle w:val="Podtitul"/>
        <w:rPr>
          <w:b w:val="0"/>
          <w:sz w:val="20"/>
        </w:rPr>
      </w:pPr>
      <w:r>
        <w:rPr>
          <w:b w:val="0"/>
          <w:sz w:val="20"/>
        </w:rPr>
        <w:t xml:space="preserve">       </w:t>
      </w:r>
      <w:r w:rsidRPr="007E20B6">
        <w:rPr>
          <w:b w:val="0"/>
          <w:sz w:val="20"/>
        </w:rPr>
        <w:t>mléku v tisících Kč zaokrouhleně v celých číslech vyúčtovaných ve sledovaném měsíci za</w:t>
      </w:r>
      <w:r>
        <w:rPr>
          <w:b w:val="0"/>
          <w:sz w:val="20"/>
        </w:rPr>
        <w:t xml:space="preserve"> </w:t>
      </w:r>
      <w:r w:rsidRPr="007E20B6">
        <w:rPr>
          <w:b w:val="0"/>
          <w:sz w:val="20"/>
        </w:rPr>
        <w:t xml:space="preserve">minulá období. </w:t>
      </w:r>
    </w:p>
    <w:p w14:paraId="14052131" w14:textId="77777777" w:rsidR="001A7B2B" w:rsidRDefault="001A7B2B" w:rsidP="001A7B2B">
      <w:pPr>
        <w:pStyle w:val="Podtitul"/>
        <w:rPr>
          <w:b w:val="0"/>
          <w:sz w:val="20"/>
        </w:rPr>
      </w:pPr>
      <w:r>
        <w:rPr>
          <w:b w:val="0"/>
          <w:sz w:val="20"/>
        </w:rPr>
        <w:t xml:space="preserve">       </w:t>
      </w:r>
      <w:r w:rsidRPr="007E20B6">
        <w:rPr>
          <w:b w:val="0"/>
          <w:sz w:val="20"/>
        </w:rPr>
        <w:t xml:space="preserve">Doplatky a srážky musí být rovněž vykazovány </w:t>
      </w:r>
      <w:proofErr w:type="spellStart"/>
      <w:r w:rsidRPr="007E20B6">
        <w:rPr>
          <w:b w:val="0"/>
          <w:sz w:val="20"/>
        </w:rPr>
        <w:t>nápočtově</w:t>
      </w:r>
      <w:proofErr w:type="spellEnd"/>
      <w:r w:rsidRPr="007E20B6">
        <w:rPr>
          <w:b w:val="0"/>
          <w:sz w:val="20"/>
        </w:rPr>
        <w:t xml:space="preserve"> od začátku</w:t>
      </w:r>
      <w:r>
        <w:rPr>
          <w:b w:val="0"/>
          <w:sz w:val="20"/>
        </w:rPr>
        <w:t xml:space="preserve"> </w:t>
      </w:r>
      <w:r w:rsidRPr="007E20B6">
        <w:rPr>
          <w:b w:val="0"/>
          <w:sz w:val="20"/>
        </w:rPr>
        <w:t>roku ve sloupci č. 2, v</w:t>
      </w:r>
      <w:r>
        <w:rPr>
          <w:b w:val="0"/>
          <w:sz w:val="20"/>
        </w:rPr>
        <w:t xml:space="preserve"> </w:t>
      </w:r>
      <w:r w:rsidRPr="007E20B6">
        <w:rPr>
          <w:b w:val="0"/>
          <w:sz w:val="20"/>
        </w:rPr>
        <w:t xml:space="preserve">řádku č. </w:t>
      </w:r>
      <w:r w:rsidRPr="008F3D64">
        <w:rPr>
          <w:b w:val="0"/>
          <w:sz w:val="20"/>
        </w:rPr>
        <w:t>103</w:t>
      </w:r>
      <w:r w:rsidRPr="007E20B6">
        <w:rPr>
          <w:b w:val="0"/>
          <w:sz w:val="20"/>
        </w:rPr>
        <w:t xml:space="preserve"> </w:t>
      </w:r>
    </w:p>
    <w:p w14:paraId="23D716C7" w14:textId="77777777" w:rsidR="001A7B2B" w:rsidRDefault="001A7B2B" w:rsidP="001A7B2B">
      <w:pPr>
        <w:pStyle w:val="Podtitul"/>
        <w:rPr>
          <w:b w:val="0"/>
          <w:sz w:val="20"/>
        </w:rPr>
      </w:pPr>
      <w:r>
        <w:rPr>
          <w:b w:val="0"/>
          <w:sz w:val="20"/>
        </w:rPr>
        <w:t xml:space="preserve">       </w:t>
      </w:r>
      <w:r w:rsidRPr="007E20B6">
        <w:rPr>
          <w:b w:val="0"/>
          <w:sz w:val="20"/>
        </w:rPr>
        <w:t>jako součást kumulativní hodnoty nákupu od začátku roku. Srážky se</w:t>
      </w:r>
      <w:r>
        <w:rPr>
          <w:b w:val="0"/>
          <w:sz w:val="20"/>
        </w:rPr>
        <w:t xml:space="preserve"> </w:t>
      </w:r>
      <w:r w:rsidRPr="008E3B66">
        <w:rPr>
          <w:b w:val="0"/>
          <w:sz w:val="20"/>
        </w:rPr>
        <w:t>uvádí s</w:t>
      </w:r>
      <w:r>
        <w:rPr>
          <w:b w:val="0"/>
          <w:sz w:val="20"/>
        </w:rPr>
        <w:t> </w:t>
      </w:r>
      <w:r w:rsidRPr="008E3B66">
        <w:rPr>
          <w:b w:val="0"/>
          <w:sz w:val="20"/>
        </w:rPr>
        <w:t>mínusovým</w:t>
      </w:r>
      <w:r>
        <w:rPr>
          <w:b w:val="0"/>
          <w:sz w:val="20"/>
        </w:rPr>
        <w:t xml:space="preserve"> </w:t>
      </w:r>
      <w:r w:rsidRPr="008E3B66">
        <w:rPr>
          <w:b w:val="0"/>
          <w:sz w:val="20"/>
        </w:rPr>
        <w:t>znaménkem.</w:t>
      </w:r>
      <w:r w:rsidRPr="001A7B2B">
        <w:rPr>
          <w:b w:val="0"/>
          <w:sz w:val="20"/>
        </w:rPr>
        <w:t xml:space="preserve"> </w:t>
      </w:r>
      <w:r>
        <w:rPr>
          <w:b w:val="0"/>
          <w:sz w:val="20"/>
        </w:rPr>
        <w:t xml:space="preserve">   </w:t>
      </w:r>
    </w:p>
    <w:p w14:paraId="0D919472" w14:textId="77777777" w:rsidR="001A7B2B" w:rsidRDefault="001A7B2B" w:rsidP="001A7B2B">
      <w:pPr>
        <w:pStyle w:val="Podtitul"/>
        <w:rPr>
          <w:b w:val="0"/>
          <w:sz w:val="20"/>
        </w:rPr>
      </w:pPr>
      <w:r>
        <w:rPr>
          <w:b w:val="0"/>
          <w:sz w:val="20"/>
        </w:rPr>
        <w:t xml:space="preserve">       P</w:t>
      </w:r>
      <w:r w:rsidRPr="007E20B6">
        <w:rPr>
          <w:b w:val="0"/>
          <w:sz w:val="20"/>
        </w:rPr>
        <w:t>okud jsou zaznamenány doplatky i srážky, uvádí se jejich rozdíl (doplatky</w:t>
      </w:r>
      <w:r>
        <w:rPr>
          <w:b w:val="0"/>
          <w:sz w:val="20"/>
        </w:rPr>
        <w:t xml:space="preserve"> </w:t>
      </w:r>
      <w:r w:rsidRPr="008E3B66">
        <w:rPr>
          <w:b w:val="0"/>
          <w:sz w:val="20"/>
        </w:rPr>
        <w:t>mínus srážky).</w:t>
      </w:r>
    </w:p>
    <w:p w14:paraId="24F88177" w14:textId="77777777" w:rsidR="003D28F6" w:rsidRDefault="003D28F6" w:rsidP="001A7B2B">
      <w:pPr>
        <w:pStyle w:val="Podtitul"/>
        <w:rPr>
          <w:b w:val="0"/>
          <w:sz w:val="20"/>
        </w:rPr>
      </w:pPr>
    </w:p>
    <w:p w14:paraId="6C8B7C38" w14:textId="77777777" w:rsidR="001A7B2B" w:rsidRPr="007E20B6" w:rsidRDefault="001A7B2B" w:rsidP="001A7B2B">
      <w:pPr>
        <w:pStyle w:val="Podtitul"/>
        <w:rPr>
          <w:b w:val="0"/>
          <w:sz w:val="20"/>
        </w:rPr>
      </w:pPr>
      <w:r w:rsidRPr="007E20B6">
        <w:rPr>
          <w:b w:val="0"/>
          <w:sz w:val="20"/>
        </w:rPr>
        <w:t>Příklad výpočtu: doplatky = 100, srážky = 20; výsledná hodnota</w:t>
      </w:r>
      <w:r>
        <w:rPr>
          <w:b w:val="0"/>
          <w:sz w:val="20"/>
        </w:rPr>
        <w:t xml:space="preserve"> </w:t>
      </w:r>
      <w:proofErr w:type="gramStart"/>
      <w:r w:rsidRPr="007E20B6">
        <w:rPr>
          <w:b w:val="0"/>
          <w:sz w:val="20"/>
        </w:rPr>
        <w:t>=  80</w:t>
      </w:r>
      <w:proofErr w:type="gramEnd"/>
    </w:p>
    <w:p w14:paraId="3E296B90" w14:textId="77777777" w:rsidR="001A7B2B" w:rsidRPr="007E20B6" w:rsidRDefault="001A7B2B" w:rsidP="001A7B2B">
      <w:pPr>
        <w:pStyle w:val="Podtitul"/>
        <w:rPr>
          <w:b w:val="0"/>
          <w:sz w:val="20"/>
        </w:rPr>
      </w:pPr>
    </w:p>
    <w:p w14:paraId="5610553E" w14:textId="77777777" w:rsidR="007E20B6" w:rsidRPr="007E20B6" w:rsidRDefault="007E20B6" w:rsidP="007E20B6">
      <w:pPr>
        <w:pStyle w:val="Podtitul"/>
        <w:rPr>
          <w:b w:val="0"/>
          <w:sz w:val="20"/>
        </w:rPr>
      </w:pPr>
      <w:r w:rsidRPr="007E20B6">
        <w:rPr>
          <w:b w:val="0"/>
          <w:sz w:val="20"/>
        </w:rPr>
        <w:t>Kontrolní součet: sl.</w:t>
      </w:r>
      <w:r w:rsidR="006604CC">
        <w:rPr>
          <w:b w:val="0"/>
          <w:sz w:val="20"/>
        </w:rPr>
        <w:t xml:space="preserve"> </w:t>
      </w:r>
      <w:r w:rsidRPr="007E20B6">
        <w:rPr>
          <w:b w:val="0"/>
          <w:sz w:val="20"/>
        </w:rPr>
        <w:t>2, ř.</w:t>
      </w:r>
      <w:r w:rsidR="006604CC">
        <w:rPr>
          <w:b w:val="0"/>
          <w:sz w:val="20"/>
        </w:rPr>
        <w:t xml:space="preserve"> </w:t>
      </w:r>
      <w:r w:rsidRPr="007E20B6">
        <w:rPr>
          <w:b w:val="0"/>
          <w:sz w:val="20"/>
        </w:rPr>
        <w:t>101+</w:t>
      </w:r>
      <w:r w:rsidR="004162D4">
        <w:rPr>
          <w:b w:val="0"/>
          <w:sz w:val="20"/>
        </w:rPr>
        <w:t xml:space="preserve"> </w:t>
      </w:r>
      <w:r w:rsidRPr="007E20B6">
        <w:rPr>
          <w:b w:val="0"/>
          <w:sz w:val="20"/>
        </w:rPr>
        <w:t>sl.</w:t>
      </w:r>
      <w:r w:rsidR="006604CC">
        <w:rPr>
          <w:b w:val="0"/>
          <w:sz w:val="20"/>
        </w:rPr>
        <w:t xml:space="preserve"> </w:t>
      </w:r>
      <w:r w:rsidRPr="007E20B6">
        <w:rPr>
          <w:b w:val="0"/>
          <w:sz w:val="20"/>
        </w:rPr>
        <w:t>2, ř.</w:t>
      </w:r>
      <w:r w:rsidR="006604CC">
        <w:rPr>
          <w:b w:val="0"/>
          <w:sz w:val="20"/>
        </w:rPr>
        <w:t xml:space="preserve"> </w:t>
      </w:r>
      <w:r w:rsidRPr="008F3D64">
        <w:rPr>
          <w:b w:val="0"/>
          <w:sz w:val="20"/>
        </w:rPr>
        <w:t>10</w:t>
      </w:r>
      <w:r w:rsidR="00D93F16" w:rsidRPr="008F3D64">
        <w:rPr>
          <w:b w:val="0"/>
          <w:sz w:val="20"/>
        </w:rPr>
        <w:t>4</w:t>
      </w:r>
      <w:r w:rsidR="004162D4">
        <w:rPr>
          <w:b w:val="0"/>
          <w:color w:val="FF0000"/>
          <w:sz w:val="20"/>
        </w:rPr>
        <w:t xml:space="preserve"> </w:t>
      </w:r>
      <w:r w:rsidRPr="007E20B6">
        <w:rPr>
          <w:b w:val="0"/>
          <w:sz w:val="20"/>
        </w:rPr>
        <w:t>+</w:t>
      </w:r>
      <w:r w:rsidR="004162D4">
        <w:rPr>
          <w:b w:val="0"/>
          <w:sz w:val="20"/>
        </w:rPr>
        <w:t xml:space="preserve"> </w:t>
      </w:r>
      <w:r w:rsidRPr="007E20B6">
        <w:rPr>
          <w:b w:val="0"/>
          <w:sz w:val="20"/>
        </w:rPr>
        <w:t>sl.</w:t>
      </w:r>
      <w:r w:rsidR="006604CC">
        <w:rPr>
          <w:b w:val="0"/>
          <w:sz w:val="20"/>
        </w:rPr>
        <w:t xml:space="preserve"> </w:t>
      </w:r>
      <w:r w:rsidRPr="007E20B6">
        <w:rPr>
          <w:b w:val="0"/>
          <w:sz w:val="20"/>
        </w:rPr>
        <w:t>2, ř.</w:t>
      </w:r>
      <w:r w:rsidR="006604CC">
        <w:rPr>
          <w:b w:val="0"/>
          <w:sz w:val="20"/>
        </w:rPr>
        <w:t xml:space="preserve"> </w:t>
      </w:r>
      <w:r w:rsidRPr="008F3D64">
        <w:rPr>
          <w:b w:val="0"/>
          <w:sz w:val="20"/>
        </w:rPr>
        <w:t>10</w:t>
      </w:r>
      <w:r w:rsidR="00D93F16" w:rsidRPr="008F3D64">
        <w:rPr>
          <w:b w:val="0"/>
          <w:sz w:val="20"/>
        </w:rPr>
        <w:t>3</w:t>
      </w:r>
      <w:r w:rsidRPr="007E20B6">
        <w:rPr>
          <w:b w:val="0"/>
          <w:sz w:val="20"/>
        </w:rPr>
        <w:t xml:space="preserve"> předchozího měsíce = sl.</w:t>
      </w:r>
      <w:r w:rsidR="006604CC">
        <w:rPr>
          <w:b w:val="0"/>
          <w:sz w:val="20"/>
        </w:rPr>
        <w:t xml:space="preserve"> </w:t>
      </w:r>
      <w:r w:rsidRPr="007E20B6">
        <w:rPr>
          <w:b w:val="0"/>
          <w:sz w:val="20"/>
        </w:rPr>
        <w:t>2, ř.</w:t>
      </w:r>
      <w:r w:rsidR="006604CC">
        <w:rPr>
          <w:b w:val="0"/>
          <w:sz w:val="20"/>
        </w:rPr>
        <w:t xml:space="preserve"> </w:t>
      </w:r>
      <w:r w:rsidRPr="008F3D64">
        <w:rPr>
          <w:b w:val="0"/>
          <w:sz w:val="20"/>
        </w:rPr>
        <w:t>10</w:t>
      </w:r>
      <w:r w:rsidR="00D93F16" w:rsidRPr="008F3D64">
        <w:rPr>
          <w:b w:val="0"/>
          <w:sz w:val="20"/>
        </w:rPr>
        <w:t>3</w:t>
      </w:r>
      <w:r w:rsidRPr="007E20B6">
        <w:rPr>
          <w:b w:val="0"/>
          <w:sz w:val="20"/>
        </w:rPr>
        <w:t xml:space="preserve"> sledovaného měsíce. </w:t>
      </w:r>
    </w:p>
    <w:p w14:paraId="4BA314DF" w14:textId="77777777" w:rsidR="007E20B6" w:rsidRPr="007E20B6" w:rsidRDefault="007E20B6" w:rsidP="007E20B6">
      <w:pPr>
        <w:pStyle w:val="Podtitul"/>
        <w:rPr>
          <w:b w:val="0"/>
          <w:sz w:val="20"/>
        </w:rPr>
      </w:pPr>
      <w:r w:rsidRPr="007E20B6">
        <w:rPr>
          <w:b w:val="0"/>
          <w:sz w:val="20"/>
        </w:rPr>
        <w:t>Textem: Součet měsíční hodnoty nákupu sledovaného měsíce (sl.</w:t>
      </w:r>
      <w:r w:rsidR="006604CC">
        <w:rPr>
          <w:b w:val="0"/>
          <w:sz w:val="20"/>
        </w:rPr>
        <w:t xml:space="preserve"> </w:t>
      </w:r>
      <w:r w:rsidRPr="007E20B6">
        <w:rPr>
          <w:b w:val="0"/>
          <w:sz w:val="20"/>
        </w:rPr>
        <w:t xml:space="preserve">2, ř. 101), rozdílu hodnoty doplatků a srážek vyúčtovaných ve sledovaném měsíci (sl. 2, ř. </w:t>
      </w:r>
      <w:r w:rsidRPr="008F3D64">
        <w:rPr>
          <w:b w:val="0"/>
          <w:sz w:val="20"/>
        </w:rPr>
        <w:t>10</w:t>
      </w:r>
      <w:r w:rsidR="00D93F16" w:rsidRPr="008F3D64">
        <w:rPr>
          <w:b w:val="0"/>
          <w:sz w:val="20"/>
        </w:rPr>
        <w:t>4</w:t>
      </w:r>
      <w:r w:rsidRPr="008F3D64">
        <w:rPr>
          <w:b w:val="0"/>
          <w:sz w:val="20"/>
        </w:rPr>
        <w:t xml:space="preserve">) a </w:t>
      </w:r>
      <w:proofErr w:type="spellStart"/>
      <w:r w:rsidRPr="008F3D64">
        <w:rPr>
          <w:b w:val="0"/>
          <w:sz w:val="20"/>
        </w:rPr>
        <w:t>nápočtové</w:t>
      </w:r>
      <w:proofErr w:type="spellEnd"/>
      <w:r w:rsidRPr="008F3D64">
        <w:rPr>
          <w:b w:val="0"/>
          <w:sz w:val="20"/>
        </w:rPr>
        <w:t xml:space="preserve"> hodnoty nákupu (sl. 2, ř. 10</w:t>
      </w:r>
      <w:r w:rsidR="00D93F16" w:rsidRPr="008F3D64">
        <w:rPr>
          <w:b w:val="0"/>
          <w:sz w:val="20"/>
        </w:rPr>
        <w:t>3</w:t>
      </w:r>
      <w:r w:rsidRPr="008F3D64">
        <w:rPr>
          <w:b w:val="0"/>
          <w:sz w:val="20"/>
        </w:rPr>
        <w:t xml:space="preserve">) vykázané v předchozím měsíci se rovná </w:t>
      </w:r>
      <w:proofErr w:type="spellStart"/>
      <w:r w:rsidRPr="008F3D64">
        <w:rPr>
          <w:b w:val="0"/>
          <w:sz w:val="20"/>
        </w:rPr>
        <w:t>nápočtové</w:t>
      </w:r>
      <w:proofErr w:type="spellEnd"/>
      <w:r w:rsidRPr="008F3D64">
        <w:rPr>
          <w:b w:val="0"/>
          <w:sz w:val="20"/>
        </w:rPr>
        <w:t xml:space="preserve"> hodnotě nákupu (sl. 2, ř.</w:t>
      </w:r>
      <w:r w:rsidR="00DD76A7" w:rsidRPr="008F3D64">
        <w:rPr>
          <w:b w:val="0"/>
          <w:sz w:val="20"/>
        </w:rPr>
        <w:t xml:space="preserve"> </w:t>
      </w:r>
      <w:r w:rsidRPr="008F3D64">
        <w:rPr>
          <w:b w:val="0"/>
          <w:sz w:val="20"/>
        </w:rPr>
        <w:t>10</w:t>
      </w:r>
      <w:r w:rsidR="00D93F16" w:rsidRPr="008F3D64">
        <w:rPr>
          <w:b w:val="0"/>
          <w:sz w:val="20"/>
        </w:rPr>
        <w:t>3</w:t>
      </w:r>
      <w:r w:rsidRPr="008F3D64">
        <w:rPr>
          <w:b w:val="0"/>
          <w:sz w:val="20"/>
        </w:rPr>
        <w:t>) vykazované ve sledovaném měsíci</w:t>
      </w:r>
      <w:r w:rsidRPr="007E20B6">
        <w:rPr>
          <w:b w:val="0"/>
          <w:sz w:val="20"/>
        </w:rPr>
        <w:t>.</w:t>
      </w:r>
    </w:p>
    <w:p w14:paraId="4A6497B0" w14:textId="77777777" w:rsidR="007E20B6" w:rsidRDefault="007E20B6" w:rsidP="00911BB3">
      <w:pPr>
        <w:pStyle w:val="Podtitul"/>
        <w:rPr>
          <w:b w:val="0"/>
          <w:sz w:val="20"/>
        </w:rPr>
      </w:pPr>
    </w:p>
    <w:p w14:paraId="101C0B44" w14:textId="77777777" w:rsidR="00911BB3" w:rsidRDefault="00911BB3" w:rsidP="00911BB3">
      <w:pPr>
        <w:pStyle w:val="Podtitul"/>
        <w:rPr>
          <w:b w:val="0"/>
          <w:sz w:val="20"/>
        </w:rPr>
      </w:pPr>
      <w:r>
        <w:rPr>
          <w:b w:val="0"/>
          <w:sz w:val="20"/>
        </w:rPr>
        <w:t xml:space="preserve">sl.3: </w:t>
      </w:r>
      <w:r w:rsidRPr="00264045">
        <w:rPr>
          <w:b w:val="0"/>
          <w:sz w:val="20"/>
        </w:rPr>
        <w:t>Uvádí se průměrný obsah tuku v procentech na dvě desetinná místa za sledované obdob</w:t>
      </w:r>
      <w:r>
        <w:rPr>
          <w:b w:val="0"/>
          <w:sz w:val="20"/>
        </w:rPr>
        <w:t>í ze vzorků</w:t>
      </w:r>
      <w:r w:rsidR="00CB179B">
        <w:rPr>
          <w:b w:val="0"/>
          <w:sz w:val="20"/>
        </w:rPr>
        <w:t xml:space="preserve"> </w:t>
      </w:r>
    </w:p>
    <w:p w14:paraId="1EE8D864" w14:textId="77777777" w:rsidR="001A7B2B" w:rsidRDefault="001A7B2B" w:rsidP="00911BB3">
      <w:pPr>
        <w:pStyle w:val="Podtitul"/>
        <w:rPr>
          <w:b w:val="0"/>
          <w:sz w:val="20"/>
        </w:rPr>
      </w:pPr>
      <w:r>
        <w:rPr>
          <w:b w:val="0"/>
          <w:sz w:val="20"/>
        </w:rPr>
        <w:t xml:space="preserve">        bazénových nebo z cisteren (podle proplácení)</w:t>
      </w:r>
      <w:r w:rsidRPr="00264045">
        <w:rPr>
          <w:b w:val="0"/>
          <w:sz w:val="20"/>
        </w:rPr>
        <w:t>.</w:t>
      </w:r>
    </w:p>
    <w:p w14:paraId="65C24001" w14:textId="77777777" w:rsidR="00911BB3" w:rsidRDefault="00911BB3" w:rsidP="00911BB3">
      <w:pPr>
        <w:pStyle w:val="Podtitul"/>
        <w:rPr>
          <w:b w:val="0"/>
          <w:sz w:val="20"/>
        </w:rPr>
      </w:pPr>
      <w:r>
        <w:rPr>
          <w:b w:val="0"/>
          <w:sz w:val="20"/>
        </w:rPr>
        <w:t xml:space="preserve">sl.4: </w:t>
      </w:r>
      <w:r w:rsidRPr="00FC1AAB">
        <w:rPr>
          <w:b w:val="0"/>
          <w:sz w:val="20"/>
        </w:rPr>
        <w:t>Uvádí se průměrný obsah bílkovin v procentech na dvě desetinná místa za sledované období</w:t>
      </w:r>
      <w:r>
        <w:rPr>
          <w:b w:val="0"/>
          <w:sz w:val="20"/>
        </w:rPr>
        <w:t xml:space="preserve"> ze vzorků </w:t>
      </w:r>
    </w:p>
    <w:p w14:paraId="681E51BC" w14:textId="77777777" w:rsidR="001A7B2B" w:rsidRDefault="001A7B2B" w:rsidP="001A7B2B">
      <w:pPr>
        <w:pStyle w:val="Podtitul"/>
        <w:rPr>
          <w:b w:val="0"/>
          <w:sz w:val="20"/>
        </w:rPr>
      </w:pPr>
      <w:r>
        <w:rPr>
          <w:b w:val="0"/>
          <w:sz w:val="20"/>
        </w:rPr>
        <w:t xml:space="preserve">        bazénových nebo z cisteren (podle proplácení).</w:t>
      </w:r>
    </w:p>
    <w:p w14:paraId="6E327E4C" w14:textId="77777777" w:rsidR="00911BB3" w:rsidRDefault="00911BB3" w:rsidP="00911BB3">
      <w:pPr>
        <w:pStyle w:val="Podtitul"/>
        <w:tabs>
          <w:tab w:val="left" w:pos="284"/>
        </w:tabs>
        <w:rPr>
          <w:b w:val="0"/>
          <w:sz w:val="20"/>
        </w:rPr>
      </w:pPr>
      <w:r>
        <w:rPr>
          <w:b w:val="0"/>
          <w:sz w:val="20"/>
        </w:rPr>
        <w:t>sl.</w:t>
      </w:r>
      <w:r w:rsidRPr="00C44717">
        <w:rPr>
          <w:b w:val="0"/>
          <w:sz w:val="20"/>
        </w:rPr>
        <w:t xml:space="preserve">[d]: </w:t>
      </w:r>
      <w:r>
        <w:rPr>
          <w:b w:val="0"/>
          <w:sz w:val="20"/>
        </w:rPr>
        <w:t>Vyplnění není povinné</w:t>
      </w:r>
    </w:p>
    <w:p w14:paraId="2224241F" w14:textId="77777777" w:rsidR="009F1034" w:rsidRDefault="009F1034" w:rsidP="00611DB6">
      <w:pPr>
        <w:pStyle w:val="Podtitul"/>
        <w:tabs>
          <w:tab w:val="left" w:pos="284"/>
        </w:tabs>
        <w:rPr>
          <w:b w:val="0"/>
          <w:sz w:val="20"/>
        </w:rPr>
      </w:pPr>
    </w:p>
    <w:p w14:paraId="5F8A6C23" w14:textId="77777777" w:rsidR="00706AE8" w:rsidRDefault="00706AE8" w:rsidP="00706AE8">
      <w:pPr>
        <w:pStyle w:val="Podtitul"/>
        <w:rPr>
          <w:sz w:val="20"/>
        </w:rPr>
      </w:pPr>
      <w:bookmarkStart w:id="0" w:name="_Hlk164410581"/>
      <w:r w:rsidRPr="00FC1AAB">
        <w:rPr>
          <w:b w:val="0"/>
          <w:sz w:val="20"/>
        </w:rPr>
        <w:t xml:space="preserve"> </w:t>
      </w:r>
      <w:r w:rsidRPr="00FC1AAB">
        <w:rPr>
          <w:sz w:val="20"/>
        </w:rPr>
        <w:t>Vývoz mléka v cisternách do zahraničí</w:t>
      </w:r>
    </w:p>
    <w:p w14:paraId="5C63615D" w14:textId="77777777" w:rsidR="00706AE8" w:rsidRDefault="00706AE8" w:rsidP="00706AE8">
      <w:pPr>
        <w:pStyle w:val="Podtitul"/>
        <w:rPr>
          <w:b w:val="0"/>
          <w:sz w:val="20"/>
        </w:rPr>
      </w:pPr>
      <w:r w:rsidRPr="00A94391">
        <w:rPr>
          <w:b w:val="0"/>
          <w:sz w:val="20"/>
        </w:rPr>
        <w:t>sl.</w:t>
      </w:r>
      <w:r>
        <w:rPr>
          <w:b w:val="0"/>
          <w:sz w:val="20"/>
        </w:rPr>
        <w:t>1</w:t>
      </w:r>
      <w:r w:rsidRPr="00A94391">
        <w:rPr>
          <w:b w:val="0"/>
          <w:sz w:val="20"/>
        </w:rPr>
        <w:t xml:space="preserve">: Uvádí se celkové množství syrového a tepelně ošetřeného mléka </w:t>
      </w:r>
      <w:r>
        <w:rPr>
          <w:b w:val="0"/>
          <w:sz w:val="20"/>
        </w:rPr>
        <w:t>v tisících litrů zaokrouhleně v celých</w:t>
      </w:r>
    </w:p>
    <w:p w14:paraId="6B9B2724" w14:textId="77777777" w:rsidR="00706AE8" w:rsidRDefault="00706AE8" w:rsidP="00706AE8">
      <w:pPr>
        <w:pStyle w:val="Podtitul"/>
        <w:rPr>
          <w:b w:val="0"/>
          <w:sz w:val="20"/>
        </w:rPr>
      </w:pPr>
      <w:r>
        <w:rPr>
          <w:b w:val="0"/>
          <w:sz w:val="20"/>
        </w:rPr>
        <w:t xml:space="preserve"> </w:t>
      </w:r>
      <w:r w:rsidR="00611DB6">
        <w:rPr>
          <w:b w:val="0"/>
          <w:sz w:val="20"/>
        </w:rPr>
        <w:t xml:space="preserve">      </w:t>
      </w:r>
      <w:r>
        <w:rPr>
          <w:b w:val="0"/>
          <w:sz w:val="20"/>
        </w:rPr>
        <w:t>číslech</w:t>
      </w:r>
      <w:r w:rsidRPr="00A94391">
        <w:rPr>
          <w:b w:val="0"/>
          <w:sz w:val="20"/>
        </w:rPr>
        <w:t>, dodávané v cisternách z ČR.</w:t>
      </w:r>
    </w:p>
    <w:bookmarkEnd w:id="0"/>
    <w:p w14:paraId="3A3981AC" w14:textId="77777777" w:rsidR="00706AE8" w:rsidRDefault="00706AE8" w:rsidP="00706AE8">
      <w:pPr>
        <w:pStyle w:val="Podtitul"/>
        <w:rPr>
          <w:b w:val="0"/>
          <w:sz w:val="20"/>
        </w:rPr>
      </w:pPr>
      <w:r>
        <w:rPr>
          <w:b w:val="0"/>
          <w:sz w:val="20"/>
        </w:rPr>
        <w:t xml:space="preserve">  </w:t>
      </w:r>
    </w:p>
    <w:p w14:paraId="4B30650C" w14:textId="77777777" w:rsidR="00706AE8" w:rsidRDefault="00706AE8" w:rsidP="00706AE8">
      <w:pPr>
        <w:pStyle w:val="Podtitul"/>
        <w:rPr>
          <w:sz w:val="20"/>
        </w:rPr>
      </w:pPr>
      <w:r>
        <w:rPr>
          <w:sz w:val="20"/>
        </w:rPr>
        <w:t>Nákup syrového a tepelně ošetřeného</w:t>
      </w:r>
      <w:r w:rsidR="00D5144B">
        <w:rPr>
          <w:sz w:val="20"/>
        </w:rPr>
        <w:t xml:space="preserve"> plnotučného</w:t>
      </w:r>
      <w:r>
        <w:rPr>
          <w:sz w:val="20"/>
        </w:rPr>
        <w:t xml:space="preserve"> mléka </w:t>
      </w:r>
      <w:r w:rsidRPr="0061729E">
        <w:rPr>
          <w:sz w:val="20"/>
        </w:rPr>
        <w:t xml:space="preserve">ze zahraničí </w:t>
      </w:r>
    </w:p>
    <w:p w14:paraId="1AA154BA" w14:textId="77777777" w:rsidR="002719E5" w:rsidRDefault="00706AE8" w:rsidP="002719E5">
      <w:pPr>
        <w:pStyle w:val="Podtitul"/>
        <w:rPr>
          <w:b w:val="0"/>
          <w:sz w:val="20"/>
        </w:rPr>
      </w:pPr>
      <w:r w:rsidRPr="00FC1AAB">
        <w:rPr>
          <w:b w:val="0"/>
          <w:sz w:val="20"/>
        </w:rPr>
        <w:t>sl.</w:t>
      </w:r>
      <w:r>
        <w:rPr>
          <w:b w:val="0"/>
          <w:sz w:val="20"/>
        </w:rPr>
        <w:t>1</w:t>
      </w:r>
      <w:r w:rsidRPr="00FC1AAB">
        <w:rPr>
          <w:b w:val="0"/>
          <w:sz w:val="20"/>
        </w:rPr>
        <w:t xml:space="preserve">: Uvádí se celkové množství syrového a tepelně ošetřeného </w:t>
      </w:r>
      <w:r w:rsidR="00AE7528">
        <w:rPr>
          <w:b w:val="0"/>
          <w:sz w:val="20"/>
        </w:rPr>
        <w:t xml:space="preserve">plnotučného </w:t>
      </w:r>
      <w:r w:rsidRPr="00FC1AAB">
        <w:rPr>
          <w:b w:val="0"/>
          <w:sz w:val="20"/>
        </w:rPr>
        <w:t xml:space="preserve">mléka </w:t>
      </w:r>
      <w:r>
        <w:rPr>
          <w:b w:val="0"/>
          <w:sz w:val="20"/>
        </w:rPr>
        <w:t>v tisící</w:t>
      </w:r>
      <w:r w:rsidR="000E5FAE">
        <w:rPr>
          <w:b w:val="0"/>
          <w:sz w:val="20"/>
        </w:rPr>
        <w:t>c</w:t>
      </w:r>
      <w:r>
        <w:rPr>
          <w:b w:val="0"/>
          <w:sz w:val="20"/>
        </w:rPr>
        <w:t xml:space="preserve">h litrů </w:t>
      </w:r>
    </w:p>
    <w:p w14:paraId="3A3C3578" w14:textId="77777777" w:rsidR="001A7B2B" w:rsidRDefault="001A7B2B" w:rsidP="002719E5">
      <w:pPr>
        <w:pStyle w:val="Podtitul"/>
        <w:rPr>
          <w:b w:val="0"/>
          <w:sz w:val="20"/>
        </w:rPr>
      </w:pPr>
      <w:r>
        <w:rPr>
          <w:b w:val="0"/>
          <w:sz w:val="20"/>
        </w:rPr>
        <w:t xml:space="preserve">        zaokrouhleně v celých číslech</w:t>
      </w:r>
      <w:r w:rsidRPr="00FC1AAB">
        <w:rPr>
          <w:b w:val="0"/>
          <w:sz w:val="20"/>
        </w:rPr>
        <w:t xml:space="preserve">, nakoupené mimo území </w:t>
      </w:r>
      <w:proofErr w:type="gramStart"/>
      <w:r w:rsidRPr="00FC1AAB">
        <w:rPr>
          <w:b w:val="0"/>
          <w:sz w:val="20"/>
        </w:rPr>
        <w:t>ČR  k</w:t>
      </w:r>
      <w:proofErr w:type="gramEnd"/>
      <w:r w:rsidRPr="00FC1AAB">
        <w:rPr>
          <w:b w:val="0"/>
          <w:sz w:val="20"/>
        </w:rPr>
        <w:t xml:space="preserve"> dalšímu zpracování ve zpravodajské </w:t>
      </w:r>
      <w:r>
        <w:rPr>
          <w:b w:val="0"/>
          <w:sz w:val="20"/>
        </w:rPr>
        <w:t xml:space="preserve">     </w:t>
      </w:r>
    </w:p>
    <w:p w14:paraId="32DC0487" w14:textId="77777777" w:rsidR="001A7B2B" w:rsidRDefault="001A7B2B" w:rsidP="002719E5">
      <w:pPr>
        <w:pStyle w:val="Podtitul"/>
        <w:rPr>
          <w:b w:val="0"/>
          <w:sz w:val="20"/>
        </w:rPr>
      </w:pPr>
      <w:r>
        <w:rPr>
          <w:b w:val="0"/>
          <w:sz w:val="20"/>
        </w:rPr>
        <w:t xml:space="preserve">        </w:t>
      </w:r>
      <w:r w:rsidRPr="00FC1AAB">
        <w:rPr>
          <w:b w:val="0"/>
          <w:sz w:val="20"/>
        </w:rPr>
        <w:t xml:space="preserve">jednotce za sledované </w:t>
      </w:r>
      <w:r>
        <w:rPr>
          <w:b w:val="0"/>
          <w:sz w:val="20"/>
        </w:rPr>
        <w:t xml:space="preserve">období a </w:t>
      </w:r>
      <w:r w:rsidRPr="00FC1AAB">
        <w:rPr>
          <w:b w:val="0"/>
          <w:sz w:val="20"/>
        </w:rPr>
        <w:t>dodávané v cisternách nebo obalech o objemu nad 2 l.</w:t>
      </w:r>
    </w:p>
    <w:p w14:paraId="3DA670E8" w14:textId="77777777" w:rsidR="00706AE8" w:rsidRDefault="00706AE8" w:rsidP="00706AE8">
      <w:pPr>
        <w:pStyle w:val="Podtitul"/>
        <w:rPr>
          <w:b w:val="0"/>
          <w:sz w:val="20"/>
        </w:rPr>
      </w:pPr>
      <w:r w:rsidRPr="00FC1AAB">
        <w:rPr>
          <w:b w:val="0"/>
          <w:sz w:val="20"/>
        </w:rPr>
        <w:t>sl.</w:t>
      </w:r>
      <w:r>
        <w:rPr>
          <w:b w:val="0"/>
          <w:sz w:val="20"/>
        </w:rPr>
        <w:t>3</w:t>
      </w:r>
      <w:r w:rsidRPr="00FC1AAB">
        <w:rPr>
          <w:b w:val="0"/>
          <w:sz w:val="20"/>
        </w:rPr>
        <w:t>: Uvádí se průměrný obsah tuku v procentech na dvě desetinná místa za sledované období.</w:t>
      </w:r>
    </w:p>
    <w:p w14:paraId="35464129" w14:textId="77777777" w:rsidR="00996C77" w:rsidRDefault="00996C77" w:rsidP="00706AE8">
      <w:pPr>
        <w:pStyle w:val="Podtitul"/>
        <w:rPr>
          <w:b w:val="0"/>
          <w:sz w:val="20"/>
        </w:rPr>
      </w:pPr>
    </w:p>
    <w:p w14:paraId="633E834E" w14:textId="77777777" w:rsidR="003D28F6" w:rsidRDefault="003D28F6" w:rsidP="004B5304">
      <w:pPr>
        <w:rPr>
          <w:rFonts w:ascii="Arial" w:hAnsi="Arial"/>
          <w:b/>
          <w:color w:val="000000"/>
          <w:sz w:val="22"/>
          <w:szCs w:val="22"/>
        </w:rPr>
      </w:pPr>
    </w:p>
    <w:p w14:paraId="70403720" w14:textId="77777777" w:rsidR="003D28F6" w:rsidRDefault="003D28F6" w:rsidP="004B5304">
      <w:pPr>
        <w:rPr>
          <w:rFonts w:ascii="Arial" w:hAnsi="Arial"/>
          <w:b/>
          <w:color w:val="000000"/>
          <w:sz w:val="22"/>
          <w:szCs w:val="22"/>
        </w:rPr>
      </w:pPr>
    </w:p>
    <w:p w14:paraId="6A8FC720" w14:textId="77777777" w:rsidR="003D28F6" w:rsidRDefault="003D28F6" w:rsidP="004B5304">
      <w:pPr>
        <w:rPr>
          <w:rFonts w:ascii="Arial" w:hAnsi="Arial"/>
          <w:b/>
          <w:color w:val="000000"/>
          <w:sz w:val="22"/>
          <w:szCs w:val="22"/>
        </w:rPr>
      </w:pPr>
    </w:p>
    <w:p w14:paraId="28D7043F" w14:textId="77777777" w:rsidR="003D28F6" w:rsidRDefault="003D28F6" w:rsidP="004B5304">
      <w:pPr>
        <w:rPr>
          <w:rFonts w:ascii="Arial" w:hAnsi="Arial"/>
          <w:b/>
          <w:color w:val="000000"/>
          <w:sz w:val="22"/>
          <w:szCs w:val="22"/>
        </w:rPr>
      </w:pPr>
    </w:p>
    <w:p w14:paraId="5BCAB4C2" w14:textId="77777777" w:rsidR="003D28F6" w:rsidRDefault="003D28F6" w:rsidP="004B5304">
      <w:pPr>
        <w:rPr>
          <w:rFonts w:ascii="Arial" w:hAnsi="Arial"/>
          <w:b/>
          <w:color w:val="000000"/>
          <w:sz w:val="22"/>
          <w:szCs w:val="22"/>
        </w:rPr>
      </w:pPr>
    </w:p>
    <w:p w14:paraId="0A856872" w14:textId="77777777" w:rsidR="003D28F6" w:rsidRDefault="003D28F6" w:rsidP="004B5304">
      <w:pPr>
        <w:rPr>
          <w:rFonts w:ascii="Arial" w:hAnsi="Arial"/>
          <w:b/>
          <w:color w:val="000000"/>
          <w:sz w:val="22"/>
          <w:szCs w:val="22"/>
        </w:rPr>
      </w:pPr>
    </w:p>
    <w:p w14:paraId="3B049B75" w14:textId="77777777" w:rsidR="003D28F6" w:rsidRDefault="003D28F6" w:rsidP="004B5304">
      <w:pPr>
        <w:rPr>
          <w:rFonts w:ascii="Arial" w:hAnsi="Arial"/>
          <w:b/>
          <w:color w:val="000000"/>
          <w:sz w:val="22"/>
          <w:szCs w:val="22"/>
        </w:rPr>
      </w:pPr>
    </w:p>
    <w:p w14:paraId="3ACC9A44" w14:textId="77777777" w:rsidR="003D28F6" w:rsidRDefault="003D28F6" w:rsidP="004B5304">
      <w:pPr>
        <w:rPr>
          <w:rFonts w:ascii="Arial" w:hAnsi="Arial"/>
          <w:b/>
          <w:color w:val="000000"/>
          <w:sz w:val="22"/>
          <w:szCs w:val="22"/>
        </w:rPr>
      </w:pPr>
    </w:p>
    <w:p w14:paraId="5646F679" w14:textId="77777777" w:rsidR="003D28F6" w:rsidRDefault="003D28F6" w:rsidP="004B5304">
      <w:pPr>
        <w:rPr>
          <w:rFonts w:ascii="Arial" w:hAnsi="Arial"/>
          <w:b/>
          <w:color w:val="000000"/>
          <w:sz w:val="22"/>
          <w:szCs w:val="22"/>
        </w:rPr>
      </w:pPr>
    </w:p>
    <w:p w14:paraId="7B6A5CA4" w14:textId="77777777" w:rsidR="003D28F6" w:rsidRDefault="003D28F6" w:rsidP="004B5304">
      <w:pPr>
        <w:rPr>
          <w:rFonts w:ascii="Arial" w:hAnsi="Arial"/>
          <w:b/>
          <w:color w:val="000000"/>
          <w:sz w:val="22"/>
          <w:szCs w:val="22"/>
        </w:rPr>
      </w:pPr>
    </w:p>
    <w:p w14:paraId="3A70F3DE" w14:textId="77777777" w:rsidR="003D28F6" w:rsidRDefault="003D28F6" w:rsidP="004B5304">
      <w:pPr>
        <w:rPr>
          <w:rFonts w:ascii="Arial" w:hAnsi="Arial"/>
          <w:b/>
          <w:color w:val="000000"/>
          <w:sz w:val="22"/>
          <w:szCs w:val="22"/>
        </w:rPr>
      </w:pPr>
    </w:p>
    <w:p w14:paraId="1A4861E5" w14:textId="77777777" w:rsidR="003D28F6" w:rsidRDefault="003D28F6" w:rsidP="004B5304">
      <w:pPr>
        <w:rPr>
          <w:rFonts w:ascii="Arial" w:hAnsi="Arial"/>
          <w:b/>
          <w:color w:val="000000"/>
          <w:sz w:val="22"/>
          <w:szCs w:val="22"/>
        </w:rPr>
      </w:pPr>
    </w:p>
    <w:p w14:paraId="65E0444A" w14:textId="77777777" w:rsidR="003D28F6" w:rsidRDefault="003D28F6" w:rsidP="004B5304">
      <w:pPr>
        <w:rPr>
          <w:rFonts w:ascii="Arial" w:hAnsi="Arial"/>
          <w:b/>
          <w:color w:val="000000"/>
          <w:sz w:val="22"/>
          <w:szCs w:val="22"/>
        </w:rPr>
      </w:pPr>
    </w:p>
    <w:p w14:paraId="67A8AA44" w14:textId="77777777" w:rsidR="003D28F6" w:rsidRDefault="003D28F6" w:rsidP="004B5304">
      <w:pPr>
        <w:rPr>
          <w:rFonts w:ascii="Arial" w:hAnsi="Arial"/>
          <w:b/>
          <w:color w:val="000000"/>
          <w:sz w:val="22"/>
          <w:szCs w:val="22"/>
        </w:rPr>
      </w:pPr>
    </w:p>
    <w:p w14:paraId="4C98D54F" w14:textId="77777777" w:rsidR="003D28F6" w:rsidRDefault="003D28F6" w:rsidP="004B5304">
      <w:pPr>
        <w:rPr>
          <w:rFonts w:ascii="Arial" w:hAnsi="Arial"/>
          <w:b/>
          <w:color w:val="000000"/>
          <w:sz w:val="22"/>
          <w:szCs w:val="22"/>
        </w:rPr>
      </w:pPr>
    </w:p>
    <w:p w14:paraId="1E3C130A" w14:textId="77777777" w:rsidR="003D28F6" w:rsidRDefault="003D28F6" w:rsidP="004B5304">
      <w:pPr>
        <w:rPr>
          <w:rFonts w:ascii="Arial" w:hAnsi="Arial"/>
          <w:b/>
          <w:color w:val="000000"/>
          <w:sz w:val="22"/>
          <w:szCs w:val="22"/>
        </w:rPr>
      </w:pPr>
    </w:p>
    <w:p w14:paraId="01B32A39" w14:textId="77777777" w:rsidR="003D28F6" w:rsidRDefault="003D28F6" w:rsidP="004B5304">
      <w:pPr>
        <w:rPr>
          <w:rFonts w:ascii="Arial" w:hAnsi="Arial"/>
          <w:b/>
          <w:color w:val="000000"/>
          <w:sz w:val="22"/>
          <w:szCs w:val="22"/>
        </w:rPr>
      </w:pPr>
    </w:p>
    <w:p w14:paraId="51677A0A" w14:textId="77777777" w:rsidR="003D28F6" w:rsidRDefault="003D28F6" w:rsidP="004B5304">
      <w:pPr>
        <w:rPr>
          <w:rFonts w:ascii="Arial" w:hAnsi="Arial"/>
          <w:b/>
          <w:color w:val="000000"/>
          <w:sz w:val="22"/>
          <w:szCs w:val="22"/>
        </w:rPr>
      </w:pPr>
    </w:p>
    <w:p w14:paraId="09C1A75B" w14:textId="77777777" w:rsidR="003D28F6" w:rsidRDefault="003D28F6" w:rsidP="004B5304">
      <w:pPr>
        <w:rPr>
          <w:rFonts w:ascii="Arial" w:hAnsi="Arial"/>
          <w:b/>
          <w:color w:val="000000"/>
          <w:sz w:val="22"/>
          <w:szCs w:val="22"/>
        </w:rPr>
      </w:pPr>
    </w:p>
    <w:p w14:paraId="653E10BE" w14:textId="77777777" w:rsidR="003D28F6" w:rsidRDefault="003D28F6" w:rsidP="004B5304">
      <w:pPr>
        <w:rPr>
          <w:rFonts w:ascii="Arial" w:hAnsi="Arial"/>
          <w:b/>
          <w:color w:val="000000"/>
          <w:sz w:val="22"/>
          <w:szCs w:val="22"/>
        </w:rPr>
      </w:pPr>
    </w:p>
    <w:p w14:paraId="19153C31" w14:textId="77777777" w:rsidR="003D28F6" w:rsidRDefault="003D28F6" w:rsidP="004B5304">
      <w:pPr>
        <w:rPr>
          <w:rFonts w:ascii="Arial" w:hAnsi="Arial"/>
          <w:b/>
          <w:color w:val="000000"/>
          <w:sz w:val="22"/>
          <w:szCs w:val="22"/>
        </w:rPr>
      </w:pPr>
    </w:p>
    <w:p w14:paraId="5EB2DE3E" w14:textId="77777777" w:rsidR="003D28F6" w:rsidRDefault="003D28F6" w:rsidP="004B5304">
      <w:pPr>
        <w:rPr>
          <w:rFonts w:ascii="Arial" w:hAnsi="Arial"/>
          <w:b/>
          <w:color w:val="000000"/>
          <w:sz w:val="22"/>
          <w:szCs w:val="22"/>
        </w:rPr>
      </w:pPr>
    </w:p>
    <w:p w14:paraId="0F04E471" w14:textId="77777777" w:rsidR="003D28F6" w:rsidRDefault="003D28F6" w:rsidP="004B5304">
      <w:pPr>
        <w:rPr>
          <w:rFonts w:ascii="Arial" w:hAnsi="Arial"/>
          <w:b/>
          <w:color w:val="000000"/>
          <w:sz w:val="22"/>
          <w:szCs w:val="22"/>
        </w:rPr>
      </w:pPr>
    </w:p>
    <w:p w14:paraId="49BC7674" w14:textId="77777777" w:rsidR="003D28F6" w:rsidRDefault="003D28F6" w:rsidP="004B5304">
      <w:pPr>
        <w:rPr>
          <w:rFonts w:ascii="Arial" w:hAnsi="Arial"/>
          <w:b/>
          <w:color w:val="000000"/>
          <w:sz w:val="22"/>
          <w:szCs w:val="22"/>
        </w:rPr>
      </w:pPr>
    </w:p>
    <w:p w14:paraId="5E190AD8" w14:textId="77777777" w:rsidR="003D28F6" w:rsidRDefault="003D28F6" w:rsidP="004B5304">
      <w:pPr>
        <w:rPr>
          <w:rFonts w:ascii="Arial" w:hAnsi="Arial"/>
          <w:b/>
          <w:color w:val="000000"/>
          <w:sz w:val="22"/>
          <w:szCs w:val="22"/>
        </w:rPr>
      </w:pPr>
    </w:p>
    <w:p w14:paraId="01C1DDFC" w14:textId="77777777" w:rsidR="003D28F6" w:rsidRDefault="003D28F6" w:rsidP="004B5304">
      <w:pPr>
        <w:rPr>
          <w:rFonts w:ascii="Arial" w:hAnsi="Arial"/>
          <w:b/>
          <w:color w:val="000000"/>
          <w:sz w:val="22"/>
          <w:szCs w:val="22"/>
        </w:rPr>
      </w:pPr>
    </w:p>
    <w:p w14:paraId="056DB40A" w14:textId="77777777" w:rsidR="004B5304" w:rsidRPr="00A42196" w:rsidRDefault="004B5304" w:rsidP="004B5304">
      <w:pPr>
        <w:rPr>
          <w:rFonts w:ascii="Arial" w:hAnsi="Arial"/>
          <w:caps/>
          <w:color w:val="000000"/>
          <w:sz w:val="22"/>
          <w:szCs w:val="22"/>
        </w:rPr>
      </w:pPr>
      <w:r w:rsidRPr="00A42196">
        <w:rPr>
          <w:rFonts w:ascii="Arial" w:hAnsi="Arial"/>
          <w:b/>
          <w:color w:val="000000"/>
          <w:sz w:val="22"/>
          <w:szCs w:val="22"/>
        </w:rPr>
        <w:t xml:space="preserve">II.  </w:t>
      </w:r>
      <w:r w:rsidR="00FD335C">
        <w:rPr>
          <w:rFonts w:ascii="Arial" w:hAnsi="Arial"/>
          <w:b/>
          <w:color w:val="000000"/>
          <w:sz w:val="22"/>
          <w:szCs w:val="22"/>
        </w:rPr>
        <w:t>T</w:t>
      </w:r>
      <w:r w:rsidRPr="00FD335C">
        <w:rPr>
          <w:rFonts w:ascii="Arial" w:hAnsi="Arial"/>
          <w:b/>
          <w:color w:val="000000"/>
          <w:sz w:val="22"/>
          <w:szCs w:val="22"/>
        </w:rPr>
        <w:t>ržby za vybrané mlékárenské výrobky a prodan</w:t>
      </w:r>
      <w:r w:rsidR="00B841CB">
        <w:rPr>
          <w:rFonts w:ascii="Arial" w:hAnsi="Arial"/>
          <w:b/>
          <w:color w:val="000000"/>
          <w:sz w:val="22"/>
          <w:szCs w:val="22"/>
        </w:rPr>
        <w:t>é</w:t>
      </w:r>
      <w:r w:rsidRPr="00FD335C">
        <w:rPr>
          <w:rFonts w:ascii="Arial" w:hAnsi="Arial"/>
          <w:b/>
          <w:color w:val="000000"/>
          <w:sz w:val="22"/>
          <w:szCs w:val="22"/>
        </w:rPr>
        <w:t xml:space="preserve"> množství</w:t>
      </w:r>
      <w:r w:rsidRPr="00A42196">
        <w:rPr>
          <w:rFonts w:ascii="Arial" w:hAnsi="Arial"/>
          <w:caps/>
          <w:color w:val="000000"/>
          <w:sz w:val="22"/>
          <w:szCs w:val="22"/>
        </w:rPr>
        <w:t xml:space="preserve">  </w:t>
      </w:r>
    </w:p>
    <w:p w14:paraId="5CA08C8B" w14:textId="77777777" w:rsidR="00403705" w:rsidRDefault="004B5304" w:rsidP="004B5304">
      <w:pPr>
        <w:rPr>
          <w:rFonts w:ascii="Arial" w:hAnsi="Arial"/>
          <w:caps/>
          <w:color w:val="000000"/>
          <w:sz w:val="20"/>
          <w:szCs w:val="20"/>
        </w:rPr>
      </w:pPr>
      <w:r w:rsidRPr="004B5304">
        <w:rPr>
          <w:rFonts w:ascii="Arial" w:hAnsi="Arial"/>
          <w:caps/>
          <w:color w:val="000000"/>
          <w:sz w:val="20"/>
          <w:szCs w:val="20"/>
        </w:rPr>
        <w:t xml:space="preserve">   </w:t>
      </w:r>
    </w:p>
    <w:tbl>
      <w:tblPr>
        <w:tblW w:w="10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992"/>
        <w:gridCol w:w="709"/>
        <w:gridCol w:w="2268"/>
        <w:gridCol w:w="2126"/>
      </w:tblGrid>
      <w:tr w:rsidR="00403705" w:rsidRPr="004B5304" w14:paraId="399B34AE" w14:textId="77777777" w:rsidTr="009A15F4">
        <w:trPr>
          <w:cantSplit/>
        </w:trPr>
        <w:tc>
          <w:tcPr>
            <w:tcW w:w="4181" w:type="dxa"/>
            <w:tcBorders>
              <w:top w:val="single" w:sz="12" w:space="0" w:color="auto"/>
              <w:bottom w:val="single" w:sz="8" w:space="0" w:color="auto"/>
            </w:tcBorders>
            <w:shd w:val="pct15" w:color="auto" w:fill="auto"/>
            <w:vAlign w:val="center"/>
          </w:tcPr>
          <w:p w14:paraId="163CA813" w14:textId="77777777" w:rsidR="00403705" w:rsidRPr="00A12001" w:rsidRDefault="00403705" w:rsidP="009A15F4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A12001">
              <w:rPr>
                <w:rFonts w:ascii="Arial" w:hAnsi="Arial"/>
                <w:b/>
                <w:sz w:val="20"/>
                <w:szCs w:val="20"/>
              </w:rPr>
              <w:t>Ukazatel</w:t>
            </w:r>
          </w:p>
          <w:p w14:paraId="3008A790" w14:textId="77777777" w:rsidR="00403705" w:rsidRPr="002C0D7B" w:rsidRDefault="00403705" w:rsidP="009A15F4">
            <w:pPr>
              <w:keepNext/>
              <w:jc w:val="center"/>
              <w:outlineLvl w:val="4"/>
              <w:rPr>
                <w:rFonts w:ascii="Arial" w:hAnsi="Arial"/>
                <w:b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15" w:color="auto" w:fill="auto"/>
            <w:vAlign w:val="center"/>
          </w:tcPr>
          <w:p w14:paraId="5710FDCD" w14:textId="77777777" w:rsidR="00403705" w:rsidRPr="002C0D7B" w:rsidRDefault="00403705" w:rsidP="0040370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C0D7B">
              <w:rPr>
                <w:rFonts w:ascii="Arial" w:hAnsi="Arial"/>
                <w:b/>
                <w:sz w:val="20"/>
                <w:szCs w:val="20"/>
              </w:rPr>
              <w:t>Měřicí jednotka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15" w:color="auto" w:fill="auto"/>
            <w:vAlign w:val="center"/>
          </w:tcPr>
          <w:p w14:paraId="41E58E0B" w14:textId="77777777" w:rsidR="00403705" w:rsidRDefault="00403705" w:rsidP="0040370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C0D7B">
              <w:rPr>
                <w:rFonts w:ascii="Arial" w:hAnsi="Arial"/>
                <w:b/>
                <w:sz w:val="20"/>
                <w:szCs w:val="20"/>
              </w:rPr>
              <w:t>Čís</w:t>
            </w:r>
            <w:r w:rsidR="009A15F4">
              <w:rPr>
                <w:rFonts w:ascii="Arial" w:hAnsi="Arial"/>
                <w:b/>
                <w:sz w:val="20"/>
                <w:szCs w:val="20"/>
              </w:rPr>
              <w:t>lo</w:t>
            </w:r>
          </w:p>
          <w:p w14:paraId="1E871D68" w14:textId="77777777" w:rsidR="00403705" w:rsidRPr="002C0D7B" w:rsidRDefault="0064398A" w:rsidP="009A15F4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ř</w:t>
            </w:r>
            <w:r w:rsidR="00403705">
              <w:rPr>
                <w:rFonts w:ascii="Arial" w:hAnsi="Arial"/>
                <w:b/>
                <w:sz w:val="20"/>
                <w:szCs w:val="20"/>
              </w:rPr>
              <w:t>ád</w:t>
            </w:r>
            <w:r w:rsidR="009A15F4">
              <w:rPr>
                <w:rFonts w:ascii="Arial" w:hAnsi="Arial"/>
                <w:b/>
                <w:sz w:val="20"/>
                <w:szCs w:val="20"/>
              </w:rPr>
              <w:t>ku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8" w:space="0" w:color="auto"/>
            </w:tcBorders>
            <w:shd w:val="pct15" w:color="auto" w:fill="auto"/>
            <w:vAlign w:val="center"/>
          </w:tcPr>
          <w:p w14:paraId="407FD75A" w14:textId="77777777" w:rsidR="00403705" w:rsidRPr="002C0D7B" w:rsidRDefault="00403705" w:rsidP="0040370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C0D7B">
              <w:rPr>
                <w:rFonts w:ascii="Arial" w:hAnsi="Arial"/>
                <w:b/>
                <w:sz w:val="20"/>
                <w:szCs w:val="20"/>
              </w:rPr>
              <w:t>Tržby za prodané množství v tis. Kč</w:t>
            </w:r>
          </w:p>
          <w:p w14:paraId="037576DC" w14:textId="77777777" w:rsidR="00403705" w:rsidRPr="002C0D7B" w:rsidRDefault="00403705" w:rsidP="0040370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C0D7B">
              <w:rPr>
                <w:rFonts w:ascii="Arial" w:hAnsi="Arial"/>
                <w:b/>
                <w:sz w:val="20"/>
                <w:szCs w:val="20"/>
              </w:rPr>
              <w:t>(bez DPH)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8" w:space="0" w:color="auto"/>
            </w:tcBorders>
            <w:shd w:val="pct15" w:color="auto" w:fill="auto"/>
            <w:vAlign w:val="center"/>
          </w:tcPr>
          <w:p w14:paraId="4C5D7D42" w14:textId="77777777" w:rsidR="00403705" w:rsidRPr="002C0D7B" w:rsidRDefault="00403705" w:rsidP="0040370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C0D7B">
              <w:rPr>
                <w:rFonts w:ascii="Arial" w:hAnsi="Arial"/>
                <w:b/>
                <w:sz w:val="20"/>
                <w:szCs w:val="20"/>
              </w:rPr>
              <w:t>Prodané množství</w:t>
            </w:r>
          </w:p>
        </w:tc>
      </w:tr>
      <w:tr w:rsidR="00403705" w:rsidRPr="004B5304" w14:paraId="04177F3C" w14:textId="77777777" w:rsidTr="00403705">
        <w:trPr>
          <w:cantSplit/>
        </w:trPr>
        <w:tc>
          <w:tcPr>
            <w:tcW w:w="4181" w:type="dxa"/>
            <w:tcBorders>
              <w:top w:val="single" w:sz="8" w:space="0" w:color="auto"/>
              <w:bottom w:val="single" w:sz="8" w:space="0" w:color="auto"/>
            </w:tcBorders>
            <w:shd w:val="pct15" w:color="auto" w:fill="auto"/>
            <w:vAlign w:val="center"/>
          </w:tcPr>
          <w:p w14:paraId="1240B9AD" w14:textId="77777777" w:rsidR="00403705" w:rsidRPr="004B5304" w:rsidRDefault="00403705" w:rsidP="00403705">
            <w:pPr>
              <w:jc w:val="center"/>
              <w:rPr>
                <w:rFonts w:ascii="Arial" w:hAnsi="Arial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a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pct15" w:color="auto" w:fill="auto"/>
            <w:vAlign w:val="center"/>
          </w:tcPr>
          <w:p w14:paraId="581FD9BE" w14:textId="77777777" w:rsidR="00403705" w:rsidRPr="004B5304" w:rsidRDefault="00403705" w:rsidP="00403705">
            <w:pPr>
              <w:jc w:val="center"/>
              <w:rPr>
                <w:rFonts w:ascii="Arial" w:hAnsi="Arial"/>
                <w:b/>
                <w:sz w:val="18"/>
                <w:szCs w:val="20"/>
              </w:rPr>
            </w:pPr>
            <w:r w:rsidRPr="004B5304">
              <w:rPr>
                <w:rFonts w:ascii="Arial" w:hAnsi="Arial"/>
                <w:b/>
                <w:sz w:val="18"/>
                <w:szCs w:val="20"/>
              </w:rPr>
              <w:t>b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pct15" w:color="auto" w:fill="auto"/>
            <w:vAlign w:val="center"/>
          </w:tcPr>
          <w:p w14:paraId="58F13B31" w14:textId="77777777" w:rsidR="00403705" w:rsidRPr="004B5304" w:rsidRDefault="00403705" w:rsidP="00403705">
            <w:pPr>
              <w:jc w:val="center"/>
              <w:rPr>
                <w:rFonts w:ascii="Arial" w:hAnsi="Arial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c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shd w:val="pct15" w:color="auto" w:fill="auto"/>
            <w:vAlign w:val="center"/>
          </w:tcPr>
          <w:p w14:paraId="3978B997" w14:textId="77777777" w:rsidR="00403705" w:rsidRPr="004B5304" w:rsidRDefault="00403705" w:rsidP="00403705">
            <w:pPr>
              <w:jc w:val="center"/>
              <w:rPr>
                <w:rFonts w:ascii="Arial" w:hAnsi="Arial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</w:tcBorders>
            <w:shd w:val="pct15" w:color="auto" w:fill="auto"/>
            <w:vAlign w:val="center"/>
          </w:tcPr>
          <w:p w14:paraId="6774BA2F" w14:textId="77777777" w:rsidR="00403705" w:rsidRPr="004B5304" w:rsidRDefault="00403705" w:rsidP="00403705">
            <w:pPr>
              <w:jc w:val="center"/>
              <w:rPr>
                <w:rFonts w:ascii="Arial" w:hAnsi="Arial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2</w:t>
            </w:r>
          </w:p>
        </w:tc>
      </w:tr>
      <w:tr w:rsidR="00403705" w:rsidRPr="004B5304" w14:paraId="2E938022" w14:textId="77777777" w:rsidTr="002617E4">
        <w:trPr>
          <w:trHeight w:val="567"/>
        </w:trPr>
        <w:tc>
          <w:tcPr>
            <w:tcW w:w="4181" w:type="dxa"/>
            <w:tcBorders>
              <w:top w:val="single" w:sz="8" w:space="0" w:color="auto"/>
              <w:bottom w:val="single" w:sz="8" w:space="0" w:color="auto"/>
            </w:tcBorders>
            <w:shd w:val="pct15" w:color="auto" w:fill="auto"/>
            <w:vAlign w:val="center"/>
          </w:tcPr>
          <w:p w14:paraId="1478D254" w14:textId="77777777" w:rsidR="00403705" w:rsidRPr="005207A0" w:rsidRDefault="00403705" w:rsidP="00403705">
            <w:pPr>
              <w:rPr>
                <w:rFonts w:ascii="Arial" w:hAnsi="Arial"/>
                <w:sz w:val="20"/>
                <w:szCs w:val="20"/>
              </w:rPr>
            </w:pPr>
            <w:r w:rsidRPr="005207A0">
              <w:rPr>
                <w:rFonts w:ascii="Arial" w:hAnsi="Arial"/>
                <w:sz w:val="20"/>
                <w:szCs w:val="20"/>
              </w:rPr>
              <w:t xml:space="preserve">Mléko </w:t>
            </w:r>
            <w:r>
              <w:rPr>
                <w:rFonts w:ascii="Arial" w:hAnsi="Arial"/>
                <w:sz w:val="20"/>
                <w:szCs w:val="20"/>
              </w:rPr>
              <w:t>polotučné</w:t>
            </w:r>
            <w:r w:rsidRPr="005207A0">
              <w:rPr>
                <w:rFonts w:ascii="Arial" w:hAnsi="Arial"/>
                <w:sz w:val="20"/>
                <w:szCs w:val="20"/>
              </w:rPr>
              <w:t xml:space="preserve"> trvanlivé </w:t>
            </w:r>
            <w:r>
              <w:rPr>
                <w:rFonts w:ascii="Arial" w:hAnsi="Arial"/>
                <w:sz w:val="20"/>
                <w:szCs w:val="20"/>
              </w:rPr>
              <w:t>o tučnosti           1,5-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1,8%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, v obalech o objemu do 2 l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pct15" w:color="auto" w:fill="auto"/>
            <w:vAlign w:val="center"/>
          </w:tcPr>
          <w:p w14:paraId="7A299676" w14:textId="77777777" w:rsidR="00403705" w:rsidRPr="005207A0" w:rsidRDefault="00403705" w:rsidP="0040370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207A0">
              <w:rPr>
                <w:rFonts w:ascii="Arial" w:hAnsi="Arial"/>
                <w:sz w:val="20"/>
                <w:szCs w:val="20"/>
              </w:rPr>
              <w:t>tisíc litrů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pct15" w:color="auto" w:fill="auto"/>
            <w:vAlign w:val="center"/>
          </w:tcPr>
          <w:p w14:paraId="287E24AE" w14:textId="77777777" w:rsidR="00403705" w:rsidRPr="005207A0" w:rsidRDefault="00403705" w:rsidP="0040370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207A0">
              <w:rPr>
                <w:rFonts w:ascii="Arial" w:hAnsi="Arial"/>
                <w:sz w:val="20"/>
                <w:szCs w:val="20"/>
              </w:rPr>
              <w:t>202</w:t>
            </w:r>
          </w:p>
        </w:tc>
        <w:tc>
          <w:tcPr>
            <w:tcW w:w="2268" w:type="dxa"/>
          </w:tcPr>
          <w:p w14:paraId="0A51EBC6" w14:textId="77777777" w:rsidR="00403705" w:rsidRPr="004B5304" w:rsidRDefault="00403705" w:rsidP="00403705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</w:tcBorders>
          </w:tcPr>
          <w:p w14:paraId="03CEC621" w14:textId="77777777" w:rsidR="00403705" w:rsidRPr="004B5304" w:rsidRDefault="00403705" w:rsidP="00403705">
            <w:pPr>
              <w:rPr>
                <w:rFonts w:ascii="Arial" w:hAnsi="Arial"/>
                <w:sz w:val="18"/>
                <w:szCs w:val="20"/>
              </w:rPr>
            </w:pPr>
          </w:p>
        </w:tc>
      </w:tr>
      <w:tr w:rsidR="00403705" w:rsidRPr="004B5304" w14:paraId="0942C739" w14:textId="77777777" w:rsidTr="002617E4">
        <w:trPr>
          <w:trHeight w:val="567"/>
        </w:trPr>
        <w:tc>
          <w:tcPr>
            <w:tcW w:w="4181" w:type="dxa"/>
            <w:tcBorders>
              <w:top w:val="single" w:sz="8" w:space="0" w:color="auto"/>
              <w:bottom w:val="single" w:sz="8" w:space="0" w:color="auto"/>
            </w:tcBorders>
            <w:shd w:val="pct15" w:color="auto" w:fill="auto"/>
            <w:vAlign w:val="center"/>
          </w:tcPr>
          <w:p w14:paraId="6BA76F44" w14:textId="77777777" w:rsidR="00403705" w:rsidRPr="005207A0" w:rsidRDefault="00403705" w:rsidP="00403705">
            <w:pPr>
              <w:rPr>
                <w:rFonts w:ascii="Arial" w:hAnsi="Arial"/>
                <w:sz w:val="20"/>
                <w:szCs w:val="20"/>
              </w:rPr>
            </w:pPr>
            <w:r w:rsidRPr="005207A0">
              <w:rPr>
                <w:rFonts w:ascii="Arial" w:hAnsi="Arial"/>
                <w:sz w:val="20"/>
                <w:szCs w:val="20"/>
              </w:rPr>
              <w:t>Mléko p</w:t>
            </w:r>
            <w:r>
              <w:rPr>
                <w:rFonts w:ascii="Arial" w:hAnsi="Arial"/>
                <w:sz w:val="20"/>
                <w:szCs w:val="20"/>
              </w:rPr>
              <w:t>lnotučné</w:t>
            </w:r>
            <w:r w:rsidRPr="005207A0">
              <w:rPr>
                <w:rFonts w:ascii="Arial" w:hAnsi="Arial"/>
                <w:sz w:val="20"/>
                <w:szCs w:val="20"/>
              </w:rPr>
              <w:t xml:space="preserve"> čerstvé</w:t>
            </w:r>
            <w:r>
              <w:rPr>
                <w:rFonts w:ascii="Arial" w:hAnsi="Arial"/>
                <w:sz w:val="20"/>
                <w:szCs w:val="20"/>
              </w:rPr>
              <w:t xml:space="preserve"> o tučnosti nejméně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3,5%</w:t>
            </w:r>
            <w:proofErr w:type="gramEnd"/>
            <w:r w:rsidRPr="005207A0">
              <w:rPr>
                <w:rFonts w:ascii="Arial" w:hAnsi="Arial"/>
                <w:sz w:val="20"/>
                <w:szCs w:val="20"/>
              </w:rPr>
              <w:t xml:space="preserve">, </w:t>
            </w:r>
            <w:r>
              <w:rPr>
                <w:rFonts w:ascii="Arial" w:hAnsi="Arial"/>
                <w:sz w:val="20"/>
                <w:szCs w:val="20"/>
              </w:rPr>
              <w:t>v obalech o objemu do 2 l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pct15" w:color="auto" w:fill="auto"/>
            <w:vAlign w:val="center"/>
          </w:tcPr>
          <w:p w14:paraId="11647885" w14:textId="77777777" w:rsidR="00403705" w:rsidRPr="005207A0" w:rsidRDefault="00403705" w:rsidP="0040370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207A0">
              <w:rPr>
                <w:rFonts w:ascii="Arial" w:hAnsi="Arial"/>
                <w:sz w:val="20"/>
                <w:szCs w:val="20"/>
              </w:rPr>
              <w:t>tisíc litrů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pct15" w:color="auto" w:fill="auto"/>
            <w:vAlign w:val="center"/>
          </w:tcPr>
          <w:p w14:paraId="567040AF" w14:textId="77777777" w:rsidR="00403705" w:rsidRPr="005207A0" w:rsidRDefault="00403705" w:rsidP="0040370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207A0">
              <w:rPr>
                <w:rFonts w:ascii="Arial" w:hAnsi="Arial"/>
                <w:sz w:val="20"/>
                <w:szCs w:val="20"/>
              </w:rPr>
              <w:t>203</w:t>
            </w:r>
          </w:p>
        </w:tc>
        <w:tc>
          <w:tcPr>
            <w:tcW w:w="2268" w:type="dxa"/>
          </w:tcPr>
          <w:p w14:paraId="2B6E6686" w14:textId="77777777" w:rsidR="00403705" w:rsidRPr="004B5304" w:rsidRDefault="00403705" w:rsidP="00403705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2126" w:type="dxa"/>
          </w:tcPr>
          <w:p w14:paraId="455FDA34" w14:textId="77777777" w:rsidR="00403705" w:rsidRPr="004B5304" w:rsidRDefault="00403705" w:rsidP="00403705">
            <w:pPr>
              <w:rPr>
                <w:rFonts w:ascii="Arial" w:hAnsi="Arial"/>
                <w:sz w:val="18"/>
                <w:szCs w:val="20"/>
              </w:rPr>
            </w:pPr>
          </w:p>
        </w:tc>
      </w:tr>
      <w:tr w:rsidR="00403705" w:rsidRPr="004B5304" w14:paraId="6F31909B" w14:textId="77777777" w:rsidTr="002617E4">
        <w:trPr>
          <w:trHeight w:val="567"/>
        </w:trPr>
        <w:tc>
          <w:tcPr>
            <w:tcW w:w="4181" w:type="dxa"/>
            <w:tcBorders>
              <w:top w:val="single" w:sz="8" w:space="0" w:color="auto"/>
              <w:bottom w:val="single" w:sz="8" w:space="0" w:color="auto"/>
            </w:tcBorders>
            <w:shd w:val="pct15" w:color="auto" w:fill="auto"/>
            <w:vAlign w:val="center"/>
          </w:tcPr>
          <w:p w14:paraId="61E19060" w14:textId="77777777" w:rsidR="00403705" w:rsidRPr="005207A0" w:rsidRDefault="00403705" w:rsidP="00403705">
            <w:pPr>
              <w:rPr>
                <w:rFonts w:ascii="Arial" w:hAnsi="Arial"/>
                <w:sz w:val="20"/>
                <w:szCs w:val="20"/>
              </w:rPr>
            </w:pPr>
            <w:r w:rsidRPr="005207A0">
              <w:rPr>
                <w:rFonts w:ascii="Arial" w:hAnsi="Arial"/>
                <w:sz w:val="20"/>
                <w:szCs w:val="20"/>
              </w:rPr>
              <w:t>Mléko polotučné če</w:t>
            </w:r>
            <w:r>
              <w:rPr>
                <w:rFonts w:ascii="Arial" w:hAnsi="Arial"/>
                <w:sz w:val="20"/>
                <w:szCs w:val="20"/>
              </w:rPr>
              <w:t>rstvé o tučnosti            1,5-1,8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%,v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obalech o objemu do 2 l</w:t>
            </w:r>
            <w:r w:rsidRPr="005207A0">
              <w:rPr>
                <w:rFonts w:ascii="Arial" w:hAnsi="Arial"/>
                <w:sz w:val="20"/>
                <w:szCs w:val="20"/>
              </w:rPr>
              <w:t xml:space="preserve">                                 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pct15" w:color="auto" w:fill="auto"/>
            <w:vAlign w:val="center"/>
          </w:tcPr>
          <w:p w14:paraId="256C9555" w14:textId="77777777" w:rsidR="00403705" w:rsidRPr="005207A0" w:rsidRDefault="00403705" w:rsidP="0040370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207A0">
              <w:rPr>
                <w:rFonts w:ascii="Arial" w:hAnsi="Arial"/>
                <w:sz w:val="20"/>
                <w:szCs w:val="20"/>
              </w:rPr>
              <w:t>tisíc litrů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pct15" w:color="auto" w:fill="auto"/>
            <w:vAlign w:val="center"/>
          </w:tcPr>
          <w:p w14:paraId="51A9AB47" w14:textId="77777777" w:rsidR="00403705" w:rsidRPr="005207A0" w:rsidRDefault="00403705" w:rsidP="0040370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207A0">
              <w:rPr>
                <w:rFonts w:ascii="Arial" w:hAnsi="Arial"/>
                <w:sz w:val="20"/>
                <w:szCs w:val="20"/>
              </w:rPr>
              <w:t>204</w:t>
            </w:r>
          </w:p>
        </w:tc>
        <w:tc>
          <w:tcPr>
            <w:tcW w:w="2268" w:type="dxa"/>
          </w:tcPr>
          <w:p w14:paraId="751CB4FB" w14:textId="77777777" w:rsidR="00403705" w:rsidRPr="004B5304" w:rsidRDefault="00403705" w:rsidP="00403705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2126" w:type="dxa"/>
          </w:tcPr>
          <w:p w14:paraId="6957FA7E" w14:textId="77777777" w:rsidR="00403705" w:rsidRPr="004B5304" w:rsidRDefault="00403705" w:rsidP="00403705">
            <w:pPr>
              <w:rPr>
                <w:rFonts w:ascii="Arial" w:hAnsi="Arial"/>
                <w:sz w:val="18"/>
                <w:szCs w:val="20"/>
              </w:rPr>
            </w:pPr>
          </w:p>
        </w:tc>
      </w:tr>
      <w:tr w:rsidR="00403705" w:rsidRPr="004B5304" w14:paraId="41CA217E" w14:textId="77777777" w:rsidTr="002617E4">
        <w:trPr>
          <w:trHeight w:val="567"/>
        </w:trPr>
        <w:tc>
          <w:tcPr>
            <w:tcW w:w="4181" w:type="dxa"/>
            <w:tcBorders>
              <w:top w:val="single" w:sz="8" w:space="0" w:color="auto"/>
              <w:bottom w:val="single" w:sz="8" w:space="0" w:color="auto"/>
            </w:tcBorders>
            <w:shd w:val="pct15" w:color="auto" w:fill="auto"/>
            <w:vAlign w:val="center"/>
          </w:tcPr>
          <w:p w14:paraId="5B858C88" w14:textId="77777777" w:rsidR="00403705" w:rsidRPr="005207A0" w:rsidRDefault="00403705" w:rsidP="00403705">
            <w:pPr>
              <w:rPr>
                <w:rFonts w:ascii="Arial" w:hAnsi="Arial"/>
                <w:sz w:val="20"/>
                <w:szCs w:val="20"/>
              </w:rPr>
            </w:pPr>
            <w:r w:rsidRPr="005207A0">
              <w:rPr>
                <w:rFonts w:ascii="Arial" w:hAnsi="Arial"/>
                <w:sz w:val="20"/>
                <w:szCs w:val="20"/>
              </w:rPr>
              <w:t xml:space="preserve">Jogurt bílý do 4,5 % tuku, </w:t>
            </w:r>
            <w:r>
              <w:rPr>
                <w:rFonts w:ascii="Arial" w:hAnsi="Arial"/>
                <w:sz w:val="20"/>
                <w:szCs w:val="20"/>
              </w:rPr>
              <w:t>v obalech o obsahu do 1 kg nebo 1 l</w:t>
            </w:r>
            <w:r w:rsidRPr="005207A0">
              <w:rPr>
                <w:rFonts w:ascii="Arial" w:hAnsi="Arial"/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pct15" w:color="auto" w:fill="auto"/>
            <w:vAlign w:val="center"/>
          </w:tcPr>
          <w:p w14:paraId="2D6D31EC" w14:textId="77777777" w:rsidR="00403705" w:rsidRPr="005207A0" w:rsidRDefault="00403705" w:rsidP="0040370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207A0">
              <w:rPr>
                <w:rFonts w:ascii="Arial" w:hAnsi="Arial"/>
                <w:sz w:val="20"/>
                <w:szCs w:val="20"/>
              </w:rPr>
              <w:t>tuna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pct15" w:color="auto" w:fill="auto"/>
            <w:vAlign w:val="center"/>
          </w:tcPr>
          <w:p w14:paraId="5120EF85" w14:textId="77777777" w:rsidR="00403705" w:rsidRPr="005207A0" w:rsidRDefault="00403705" w:rsidP="0040370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207A0">
              <w:rPr>
                <w:rFonts w:ascii="Arial" w:hAnsi="Arial"/>
                <w:sz w:val="20"/>
                <w:szCs w:val="20"/>
              </w:rPr>
              <w:t>205</w:t>
            </w:r>
          </w:p>
        </w:tc>
        <w:tc>
          <w:tcPr>
            <w:tcW w:w="2268" w:type="dxa"/>
          </w:tcPr>
          <w:p w14:paraId="77919169" w14:textId="77777777" w:rsidR="00403705" w:rsidRPr="004B5304" w:rsidRDefault="00403705" w:rsidP="00403705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2126" w:type="dxa"/>
          </w:tcPr>
          <w:p w14:paraId="26847004" w14:textId="77777777" w:rsidR="00403705" w:rsidRPr="004B5304" w:rsidRDefault="00403705" w:rsidP="00403705">
            <w:pPr>
              <w:rPr>
                <w:rFonts w:ascii="Arial" w:hAnsi="Arial"/>
                <w:sz w:val="18"/>
                <w:szCs w:val="20"/>
              </w:rPr>
            </w:pPr>
          </w:p>
        </w:tc>
      </w:tr>
      <w:tr w:rsidR="00403705" w:rsidRPr="004B5304" w14:paraId="23B3634C" w14:textId="77777777" w:rsidTr="002617E4">
        <w:trPr>
          <w:trHeight w:val="567"/>
        </w:trPr>
        <w:tc>
          <w:tcPr>
            <w:tcW w:w="4181" w:type="dxa"/>
            <w:tcBorders>
              <w:top w:val="single" w:sz="8" w:space="0" w:color="auto"/>
              <w:bottom w:val="single" w:sz="8" w:space="0" w:color="auto"/>
            </w:tcBorders>
            <w:shd w:val="pct15" w:color="auto" w:fill="auto"/>
            <w:vAlign w:val="center"/>
          </w:tcPr>
          <w:p w14:paraId="0273C907" w14:textId="77777777" w:rsidR="00403705" w:rsidRPr="005207A0" w:rsidRDefault="00403705" w:rsidP="00403705">
            <w:pPr>
              <w:rPr>
                <w:rFonts w:ascii="Arial" w:hAnsi="Arial"/>
                <w:sz w:val="20"/>
                <w:szCs w:val="20"/>
              </w:rPr>
            </w:pPr>
            <w:r w:rsidRPr="005207A0">
              <w:rPr>
                <w:rFonts w:ascii="Arial" w:hAnsi="Arial"/>
                <w:sz w:val="20"/>
                <w:szCs w:val="20"/>
              </w:rPr>
              <w:t xml:space="preserve">Jogurt ochucený </w:t>
            </w:r>
            <w:r>
              <w:rPr>
                <w:rFonts w:ascii="Arial" w:hAnsi="Arial"/>
                <w:sz w:val="20"/>
                <w:szCs w:val="20"/>
              </w:rPr>
              <w:t>v obalech o obsahu do 1 kg nebo 1 l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pct15" w:color="auto" w:fill="auto"/>
            <w:vAlign w:val="center"/>
          </w:tcPr>
          <w:p w14:paraId="2EF3B463" w14:textId="77777777" w:rsidR="00403705" w:rsidRPr="005207A0" w:rsidRDefault="00403705" w:rsidP="0040370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207A0">
              <w:rPr>
                <w:rFonts w:ascii="Arial" w:hAnsi="Arial"/>
                <w:sz w:val="20"/>
                <w:szCs w:val="20"/>
              </w:rPr>
              <w:t>tuna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pct15" w:color="auto" w:fill="auto"/>
            <w:vAlign w:val="center"/>
          </w:tcPr>
          <w:p w14:paraId="565BFF33" w14:textId="77777777" w:rsidR="00403705" w:rsidRPr="005207A0" w:rsidRDefault="00403705" w:rsidP="0040370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207A0">
              <w:rPr>
                <w:rFonts w:ascii="Arial" w:hAnsi="Arial"/>
                <w:sz w:val="20"/>
                <w:szCs w:val="20"/>
              </w:rPr>
              <w:t>206</w:t>
            </w:r>
          </w:p>
        </w:tc>
        <w:tc>
          <w:tcPr>
            <w:tcW w:w="2268" w:type="dxa"/>
          </w:tcPr>
          <w:p w14:paraId="225A3214" w14:textId="77777777" w:rsidR="00403705" w:rsidRPr="004B5304" w:rsidRDefault="00403705" w:rsidP="00403705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2126" w:type="dxa"/>
          </w:tcPr>
          <w:p w14:paraId="793FE7FA" w14:textId="77777777" w:rsidR="00403705" w:rsidRPr="004B5304" w:rsidRDefault="00403705" w:rsidP="00403705">
            <w:pPr>
              <w:rPr>
                <w:rFonts w:ascii="Arial" w:hAnsi="Arial"/>
                <w:sz w:val="18"/>
                <w:szCs w:val="20"/>
              </w:rPr>
            </w:pPr>
          </w:p>
        </w:tc>
      </w:tr>
      <w:tr w:rsidR="00403705" w:rsidRPr="004B5304" w14:paraId="497B3D75" w14:textId="77777777" w:rsidTr="002617E4">
        <w:trPr>
          <w:trHeight w:val="567"/>
        </w:trPr>
        <w:tc>
          <w:tcPr>
            <w:tcW w:w="4181" w:type="dxa"/>
            <w:tcBorders>
              <w:top w:val="single" w:sz="8" w:space="0" w:color="auto"/>
              <w:bottom w:val="single" w:sz="8" w:space="0" w:color="auto"/>
            </w:tcBorders>
            <w:shd w:val="pct15" w:color="auto" w:fill="auto"/>
            <w:vAlign w:val="center"/>
          </w:tcPr>
          <w:p w14:paraId="33F52FA7" w14:textId="77777777" w:rsidR="00403705" w:rsidRPr="005207A0" w:rsidRDefault="00403705" w:rsidP="00403705">
            <w:pPr>
              <w:rPr>
                <w:rFonts w:ascii="Arial" w:hAnsi="Arial"/>
                <w:sz w:val="20"/>
                <w:szCs w:val="20"/>
              </w:rPr>
            </w:pPr>
            <w:r w:rsidRPr="005207A0">
              <w:rPr>
                <w:rFonts w:ascii="Arial" w:hAnsi="Arial"/>
                <w:sz w:val="20"/>
                <w:szCs w:val="20"/>
              </w:rPr>
              <w:t xml:space="preserve">Máslo </w:t>
            </w:r>
            <w:r>
              <w:rPr>
                <w:rFonts w:ascii="Arial" w:hAnsi="Arial"/>
                <w:sz w:val="20"/>
                <w:szCs w:val="20"/>
              </w:rPr>
              <w:t xml:space="preserve">ve spotřebitelském balení o obsahu tuku </w:t>
            </w:r>
            <w:r>
              <w:rPr>
                <w:rFonts w:ascii="Arial" w:hAnsi="Arial" w:cs="Arial"/>
                <w:sz w:val="20"/>
                <w:szCs w:val="20"/>
              </w:rPr>
              <w:t>≥</w:t>
            </w:r>
            <w:r>
              <w:rPr>
                <w:rFonts w:ascii="Arial" w:hAnsi="Arial"/>
                <w:sz w:val="20"/>
                <w:szCs w:val="20"/>
              </w:rPr>
              <w:t xml:space="preserve"> 82 %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pct15" w:color="auto" w:fill="auto"/>
            <w:vAlign w:val="center"/>
          </w:tcPr>
          <w:p w14:paraId="6031F9B9" w14:textId="77777777" w:rsidR="00403705" w:rsidRPr="005207A0" w:rsidRDefault="00403705" w:rsidP="0040370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207A0">
              <w:rPr>
                <w:rFonts w:ascii="Arial" w:hAnsi="Arial"/>
                <w:sz w:val="20"/>
                <w:szCs w:val="20"/>
              </w:rPr>
              <w:t>tuna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pct15" w:color="auto" w:fill="auto"/>
            <w:vAlign w:val="center"/>
          </w:tcPr>
          <w:p w14:paraId="78462929" w14:textId="77777777" w:rsidR="00403705" w:rsidRPr="005207A0" w:rsidRDefault="00403705" w:rsidP="004A799B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207A0">
              <w:rPr>
                <w:rFonts w:ascii="Arial" w:hAnsi="Arial"/>
                <w:sz w:val="20"/>
                <w:szCs w:val="20"/>
              </w:rPr>
              <w:t>20</w:t>
            </w:r>
            <w:r w:rsidR="004A799B"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14:paraId="36A60CDF" w14:textId="77777777" w:rsidR="00403705" w:rsidRPr="004B5304" w:rsidRDefault="00403705" w:rsidP="00403705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2126" w:type="dxa"/>
          </w:tcPr>
          <w:p w14:paraId="1B488DF9" w14:textId="77777777" w:rsidR="00403705" w:rsidRPr="004B5304" w:rsidRDefault="00403705" w:rsidP="00403705">
            <w:pPr>
              <w:rPr>
                <w:rFonts w:ascii="Arial" w:hAnsi="Arial"/>
                <w:sz w:val="18"/>
                <w:szCs w:val="20"/>
              </w:rPr>
            </w:pPr>
          </w:p>
        </w:tc>
      </w:tr>
      <w:tr w:rsidR="00403705" w:rsidRPr="004B5304" w14:paraId="741A6CAA" w14:textId="77777777" w:rsidTr="002617E4">
        <w:trPr>
          <w:trHeight w:val="567"/>
        </w:trPr>
        <w:tc>
          <w:tcPr>
            <w:tcW w:w="4181" w:type="dxa"/>
            <w:tcBorders>
              <w:top w:val="single" w:sz="8" w:space="0" w:color="auto"/>
              <w:bottom w:val="single" w:sz="8" w:space="0" w:color="auto"/>
            </w:tcBorders>
            <w:shd w:val="pct15" w:color="auto" w:fill="auto"/>
            <w:vAlign w:val="center"/>
          </w:tcPr>
          <w:p w14:paraId="17F18D98" w14:textId="77777777" w:rsidR="00403705" w:rsidRPr="005207A0" w:rsidRDefault="00403705" w:rsidP="007D199E">
            <w:pPr>
              <w:rPr>
                <w:rFonts w:ascii="Arial" w:hAnsi="Arial"/>
                <w:sz w:val="20"/>
                <w:szCs w:val="20"/>
              </w:rPr>
            </w:pPr>
            <w:r w:rsidRPr="005207A0">
              <w:rPr>
                <w:rFonts w:ascii="Arial" w:hAnsi="Arial"/>
                <w:sz w:val="20"/>
                <w:szCs w:val="20"/>
              </w:rPr>
              <w:t>Tvaroh měkký</w:t>
            </w:r>
            <w:r w:rsidR="00E21D39">
              <w:rPr>
                <w:rFonts w:ascii="Arial" w:hAnsi="Arial"/>
                <w:sz w:val="20"/>
                <w:szCs w:val="20"/>
              </w:rPr>
              <w:t xml:space="preserve">, </w:t>
            </w:r>
            <w:r>
              <w:rPr>
                <w:rFonts w:ascii="Arial" w:hAnsi="Arial"/>
                <w:sz w:val="20"/>
                <w:szCs w:val="20"/>
              </w:rPr>
              <w:t>odtučněný</w:t>
            </w:r>
            <w:r w:rsidR="007D199E">
              <w:rPr>
                <w:rFonts w:ascii="Arial" w:hAnsi="Arial"/>
                <w:sz w:val="20"/>
                <w:szCs w:val="20"/>
              </w:rPr>
              <w:t>,</w:t>
            </w:r>
            <w:r w:rsidR="00AD47BE">
              <w:rPr>
                <w:rFonts w:ascii="Arial" w:hAnsi="Arial"/>
                <w:sz w:val="20"/>
                <w:szCs w:val="20"/>
              </w:rPr>
              <w:t xml:space="preserve"> </w:t>
            </w:r>
            <w:r w:rsidR="007D199E">
              <w:rPr>
                <w:rFonts w:ascii="Arial" w:hAnsi="Arial"/>
                <w:sz w:val="20"/>
                <w:szCs w:val="20"/>
              </w:rPr>
              <w:t>nízkotučný až tučný</w:t>
            </w:r>
            <w:r w:rsidR="00AD47BE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ve spotřebitelském balení do 500 g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pct15" w:color="auto" w:fill="auto"/>
            <w:vAlign w:val="center"/>
          </w:tcPr>
          <w:p w14:paraId="28D1BCC3" w14:textId="77777777" w:rsidR="00403705" w:rsidRPr="005207A0" w:rsidRDefault="00403705" w:rsidP="0040370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207A0">
              <w:rPr>
                <w:rFonts w:ascii="Arial" w:hAnsi="Arial"/>
                <w:sz w:val="20"/>
                <w:szCs w:val="20"/>
              </w:rPr>
              <w:t>tuna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pct15" w:color="auto" w:fill="auto"/>
            <w:vAlign w:val="center"/>
          </w:tcPr>
          <w:p w14:paraId="114355B1" w14:textId="77777777" w:rsidR="00403705" w:rsidRPr="005207A0" w:rsidRDefault="00403705" w:rsidP="004A799B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207A0">
              <w:rPr>
                <w:rFonts w:ascii="Arial" w:hAnsi="Arial"/>
                <w:sz w:val="20"/>
                <w:szCs w:val="20"/>
              </w:rPr>
              <w:t>20</w:t>
            </w:r>
            <w:r w:rsidR="004A799B"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14:paraId="5F3B1A66" w14:textId="77777777" w:rsidR="00403705" w:rsidRPr="004B5304" w:rsidRDefault="00403705" w:rsidP="00403705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2126" w:type="dxa"/>
          </w:tcPr>
          <w:p w14:paraId="7970B69C" w14:textId="77777777" w:rsidR="00403705" w:rsidRPr="004B5304" w:rsidRDefault="00403705" w:rsidP="00403705">
            <w:pPr>
              <w:rPr>
                <w:rFonts w:ascii="Arial" w:hAnsi="Arial"/>
                <w:sz w:val="18"/>
                <w:szCs w:val="20"/>
              </w:rPr>
            </w:pPr>
          </w:p>
        </w:tc>
      </w:tr>
      <w:tr w:rsidR="00403705" w:rsidRPr="004B5304" w14:paraId="25CDDDF6" w14:textId="77777777" w:rsidTr="002617E4">
        <w:trPr>
          <w:trHeight w:val="567"/>
        </w:trPr>
        <w:tc>
          <w:tcPr>
            <w:tcW w:w="4181" w:type="dxa"/>
            <w:tcBorders>
              <w:top w:val="single" w:sz="8" w:space="0" w:color="auto"/>
              <w:bottom w:val="single" w:sz="8" w:space="0" w:color="auto"/>
            </w:tcBorders>
            <w:shd w:val="pct15" w:color="auto" w:fill="auto"/>
            <w:vAlign w:val="center"/>
          </w:tcPr>
          <w:p w14:paraId="34C7A879" w14:textId="77777777" w:rsidR="00403705" w:rsidRPr="005207A0" w:rsidRDefault="00403705" w:rsidP="00C4471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Sýry eidamského typu </w:t>
            </w:r>
            <w:r w:rsidR="0018098D">
              <w:rPr>
                <w:rFonts w:ascii="Arial" w:hAnsi="Arial"/>
                <w:sz w:val="20"/>
                <w:szCs w:val="20"/>
              </w:rPr>
              <w:t>do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30%</w:t>
            </w:r>
            <w:proofErr w:type="gramEnd"/>
            <w:r w:rsidR="00F17BAD">
              <w:rPr>
                <w:rFonts w:ascii="Arial" w:hAnsi="Arial"/>
                <w:sz w:val="20"/>
                <w:szCs w:val="20"/>
              </w:rPr>
              <w:t>+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t</w:t>
            </w:r>
            <w:r w:rsidR="009A357F">
              <w:rPr>
                <w:rFonts w:ascii="Arial" w:hAnsi="Arial"/>
                <w:sz w:val="20"/>
                <w:szCs w:val="20"/>
              </w:rPr>
              <w:t>vs</w:t>
            </w:r>
            <w:proofErr w:type="spellEnd"/>
            <w:r w:rsidR="00E21D39">
              <w:rPr>
                <w:rFonts w:ascii="Arial" w:hAnsi="Arial"/>
                <w:sz w:val="20"/>
                <w:szCs w:val="20"/>
              </w:rPr>
              <w:t>.</w:t>
            </w:r>
            <w:r w:rsidR="0018098D">
              <w:rPr>
                <w:rFonts w:ascii="Arial" w:hAnsi="Arial"/>
                <w:sz w:val="20"/>
                <w:szCs w:val="20"/>
              </w:rPr>
              <w:t xml:space="preserve"> v balení nad 1 kg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pct15" w:color="auto" w:fill="auto"/>
            <w:vAlign w:val="center"/>
          </w:tcPr>
          <w:p w14:paraId="6A970764" w14:textId="77777777" w:rsidR="00403705" w:rsidRPr="005207A0" w:rsidRDefault="00403705" w:rsidP="0040370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207A0">
              <w:rPr>
                <w:rFonts w:ascii="Arial" w:hAnsi="Arial"/>
                <w:sz w:val="20"/>
                <w:szCs w:val="20"/>
              </w:rPr>
              <w:t>tuna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pct15" w:color="auto" w:fill="auto"/>
            <w:vAlign w:val="center"/>
          </w:tcPr>
          <w:p w14:paraId="3F037493" w14:textId="77777777" w:rsidR="00403705" w:rsidRPr="005207A0" w:rsidRDefault="00403705" w:rsidP="004A799B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207A0">
              <w:rPr>
                <w:rFonts w:ascii="Arial" w:hAnsi="Arial"/>
                <w:sz w:val="20"/>
                <w:szCs w:val="20"/>
              </w:rPr>
              <w:t>2</w:t>
            </w:r>
            <w:r w:rsidR="004A799B">
              <w:rPr>
                <w:rFonts w:ascii="Arial" w:hAnsi="Arial"/>
                <w:sz w:val="20"/>
                <w:szCs w:val="20"/>
              </w:rPr>
              <w:t>09</w:t>
            </w:r>
          </w:p>
        </w:tc>
        <w:tc>
          <w:tcPr>
            <w:tcW w:w="2268" w:type="dxa"/>
          </w:tcPr>
          <w:p w14:paraId="029BFECD" w14:textId="77777777" w:rsidR="00403705" w:rsidRPr="004B5304" w:rsidRDefault="00403705" w:rsidP="00403705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2126" w:type="dxa"/>
          </w:tcPr>
          <w:p w14:paraId="358AB851" w14:textId="77777777" w:rsidR="00403705" w:rsidRPr="004B5304" w:rsidRDefault="00403705" w:rsidP="00403705">
            <w:pPr>
              <w:rPr>
                <w:rFonts w:ascii="Arial" w:hAnsi="Arial"/>
                <w:sz w:val="18"/>
                <w:szCs w:val="20"/>
              </w:rPr>
            </w:pPr>
          </w:p>
        </w:tc>
      </w:tr>
      <w:tr w:rsidR="00403705" w:rsidRPr="004B5304" w14:paraId="2E916A28" w14:textId="77777777" w:rsidTr="002617E4">
        <w:trPr>
          <w:trHeight w:val="567"/>
        </w:trPr>
        <w:tc>
          <w:tcPr>
            <w:tcW w:w="4181" w:type="dxa"/>
            <w:tcBorders>
              <w:top w:val="single" w:sz="8" w:space="0" w:color="auto"/>
              <w:bottom w:val="single" w:sz="8" w:space="0" w:color="auto"/>
            </w:tcBorders>
            <w:shd w:val="pct15" w:color="auto" w:fill="auto"/>
            <w:vAlign w:val="center"/>
          </w:tcPr>
          <w:p w14:paraId="65C8EB60" w14:textId="77777777" w:rsidR="00403705" w:rsidRPr="005207A0" w:rsidRDefault="00403705" w:rsidP="00F17B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Sýry eidamského typu </w:t>
            </w:r>
            <w:r w:rsidR="00F17BAD">
              <w:rPr>
                <w:rFonts w:ascii="Arial" w:hAnsi="Arial"/>
                <w:sz w:val="20"/>
                <w:szCs w:val="20"/>
              </w:rPr>
              <w:t xml:space="preserve">nad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40%</w:t>
            </w:r>
            <w:proofErr w:type="gramEnd"/>
            <w:r w:rsidR="00F17BAD">
              <w:rPr>
                <w:rFonts w:ascii="Arial" w:hAnsi="Arial"/>
                <w:sz w:val="20"/>
                <w:szCs w:val="20"/>
              </w:rPr>
              <w:t>+</w:t>
            </w:r>
            <w:r w:rsidR="00C44717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Pr="005207A0">
              <w:rPr>
                <w:rFonts w:ascii="Arial" w:hAnsi="Arial"/>
                <w:sz w:val="20"/>
                <w:szCs w:val="20"/>
              </w:rPr>
              <w:t>t</w:t>
            </w:r>
            <w:r w:rsidR="009A357F">
              <w:rPr>
                <w:rFonts w:ascii="Arial" w:hAnsi="Arial"/>
                <w:sz w:val="20"/>
                <w:szCs w:val="20"/>
              </w:rPr>
              <w:t>vs</w:t>
            </w:r>
            <w:proofErr w:type="spellEnd"/>
            <w:r w:rsidR="00E21D39">
              <w:rPr>
                <w:rFonts w:ascii="Arial" w:hAnsi="Arial"/>
                <w:sz w:val="20"/>
                <w:szCs w:val="20"/>
              </w:rPr>
              <w:t>.</w:t>
            </w:r>
            <w:r w:rsidR="009A357F">
              <w:rPr>
                <w:rFonts w:ascii="Arial" w:hAnsi="Arial"/>
                <w:sz w:val="20"/>
                <w:szCs w:val="20"/>
              </w:rPr>
              <w:t xml:space="preserve"> v balení nad 1 kg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pct15" w:color="auto" w:fill="auto"/>
            <w:vAlign w:val="center"/>
          </w:tcPr>
          <w:p w14:paraId="67FAA6E0" w14:textId="77777777" w:rsidR="00403705" w:rsidRPr="005207A0" w:rsidRDefault="00403705" w:rsidP="0040370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207A0">
              <w:rPr>
                <w:rFonts w:ascii="Arial" w:hAnsi="Arial"/>
                <w:sz w:val="20"/>
                <w:szCs w:val="20"/>
              </w:rPr>
              <w:t>tuna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pct15" w:color="auto" w:fill="auto"/>
            <w:vAlign w:val="center"/>
          </w:tcPr>
          <w:p w14:paraId="15E0D9E3" w14:textId="77777777" w:rsidR="00403705" w:rsidRPr="005207A0" w:rsidRDefault="00403705" w:rsidP="004A799B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207A0">
              <w:rPr>
                <w:rFonts w:ascii="Arial" w:hAnsi="Arial"/>
                <w:sz w:val="20"/>
                <w:szCs w:val="20"/>
              </w:rPr>
              <w:t>21</w:t>
            </w:r>
            <w:r w:rsidR="004A799B">
              <w:rPr>
                <w:rFonts w:ascii="Arial" w:hAnsi="Arial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6E138C44" w14:textId="77777777" w:rsidR="00403705" w:rsidRPr="004B5304" w:rsidRDefault="00403705" w:rsidP="00403705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2126" w:type="dxa"/>
          </w:tcPr>
          <w:p w14:paraId="7EF8EC62" w14:textId="77777777" w:rsidR="00403705" w:rsidRPr="004B5304" w:rsidRDefault="00403705" w:rsidP="00403705">
            <w:pPr>
              <w:rPr>
                <w:rFonts w:ascii="Arial" w:hAnsi="Arial"/>
                <w:sz w:val="18"/>
                <w:szCs w:val="20"/>
              </w:rPr>
            </w:pPr>
          </w:p>
        </w:tc>
      </w:tr>
      <w:tr w:rsidR="00403705" w:rsidRPr="004B5304" w14:paraId="3E41AEDF" w14:textId="77777777" w:rsidTr="002617E4">
        <w:trPr>
          <w:trHeight w:val="567"/>
        </w:trPr>
        <w:tc>
          <w:tcPr>
            <w:tcW w:w="4181" w:type="dxa"/>
            <w:tcBorders>
              <w:top w:val="single" w:sz="8" w:space="0" w:color="auto"/>
              <w:bottom w:val="single" w:sz="8" w:space="0" w:color="auto"/>
            </w:tcBorders>
            <w:shd w:val="pct15" w:color="auto" w:fill="auto"/>
            <w:vAlign w:val="center"/>
          </w:tcPr>
          <w:p w14:paraId="1BA2526E" w14:textId="77777777" w:rsidR="00403705" w:rsidRPr="005207A0" w:rsidRDefault="00403705" w:rsidP="00403705">
            <w:pPr>
              <w:rPr>
                <w:rFonts w:ascii="Arial" w:hAnsi="Arial"/>
                <w:sz w:val="20"/>
                <w:szCs w:val="20"/>
              </w:rPr>
            </w:pPr>
            <w:r w:rsidRPr="005207A0">
              <w:rPr>
                <w:rFonts w:ascii="Arial" w:hAnsi="Arial"/>
                <w:sz w:val="20"/>
                <w:szCs w:val="20"/>
              </w:rPr>
              <w:t>Sýr</w:t>
            </w:r>
            <w:r>
              <w:rPr>
                <w:rFonts w:ascii="Arial" w:hAnsi="Arial"/>
                <w:sz w:val="20"/>
                <w:szCs w:val="20"/>
              </w:rPr>
              <w:t xml:space="preserve">y </w:t>
            </w:r>
            <w:r w:rsidRPr="005207A0">
              <w:rPr>
                <w:rFonts w:ascii="Arial" w:hAnsi="Arial"/>
                <w:sz w:val="20"/>
                <w:szCs w:val="20"/>
              </w:rPr>
              <w:t>taven</w:t>
            </w:r>
            <w:r>
              <w:rPr>
                <w:rFonts w:ascii="Arial" w:hAnsi="Arial"/>
                <w:sz w:val="20"/>
                <w:szCs w:val="20"/>
              </w:rPr>
              <w:t>é</w:t>
            </w:r>
            <w:r w:rsidRPr="005207A0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40-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70%</w:t>
            </w:r>
            <w:proofErr w:type="gramEnd"/>
            <w:r w:rsidRPr="005207A0">
              <w:rPr>
                <w:rFonts w:ascii="Arial" w:hAnsi="Arial"/>
                <w:sz w:val="20"/>
                <w:szCs w:val="20"/>
              </w:rPr>
              <w:t xml:space="preserve"> tuku v</w:t>
            </w:r>
            <w:r>
              <w:rPr>
                <w:rFonts w:ascii="Arial" w:hAnsi="Arial"/>
                <w:sz w:val="20"/>
                <w:szCs w:val="20"/>
              </w:rPr>
              <w:t> </w:t>
            </w:r>
            <w:r w:rsidRPr="005207A0">
              <w:rPr>
                <w:rFonts w:ascii="Arial" w:hAnsi="Arial"/>
                <w:sz w:val="20"/>
                <w:szCs w:val="20"/>
              </w:rPr>
              <w:t>sušině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pct15" w:color="auto" w:fill="auto"/>
            <w:vAlign w:val="center"/>
          </w:tcPr>
          <w:p w14:paraId="3D410DE5" w14:textId="77777777" w:rsidR="00403705" w:rsidRPr="005207A0" w:rsidRDefault="00403705" w:rsidP="0040370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207A0">
              <w:rPr>
                <w:rFonts w:ascii="Arial" w:hAnsi="Arial"/>
                <w:sz w:val="20"/>
                <w:szCs w:val="20"/>
              </w:rPr>
              <w:t>tuna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pct15" w:color="auto" w:fill="auto"/>
            <w:vAlign w:val="center"/>
          </w:tcPr>
          <w:p w14:paraId="03BECC0F" w14:textId="77777777" w:rsidR="00403705" w:rsidRPr="005207A0" w:rsidRDefault="00403705" w:rsidP="004A799B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207A0">
              <w:rPr>
                <w:rFonts w:ascii="Arial" w:hAnsi="Arial"/>
                <w:sz w:val="20"/>
                <w:szCs w:val="20"/>
              </w:rPr>
              <w:t>21</w:t>
            </w:r>
            <w:r w:rsidR="004A799B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14:paraId="49A701F6" w14:textId="77777777" w:rsidR="00403705" w:rsidRPr="004B5304" w:rsidRDefault="00403705" w:rsidP="00403705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2126" w:type="dxa"/>
          </w:tcPr>
          <w:p w14:paraId="27032225" w14:textId="77777777" w:rsidR="00403705" w:rsidRPr="004B5304" w:rsidRDefault="00403705" w:rsidP="00403705">
            <w:pPr>
              <w:rPr>
                <w:rFonts w:ascii="Arial" w:hAnsi="Arial"/>
                <w:sz w:val="18"/>
                <w:szCs w:val="20"/>
              </w:rPr>
            </w:pPr>
          </w:p>
        </w:tc>
      </w:tr>
      <w:tr w:rsidR="00403705" w:rsidRPr="004B5304" w14:paraId="27E974DC" w14:textId="77777777" w:rsidTr="002617E4">
        <w:trPr>
          <w:trHeight w:val="567"/>
        </w:trPr>
        <w:tc>
          <w:tcPr>
            <w:tcW w:w="4181" w:type="dxa"/>
            <w:tcBorders>
              <w:top w:val="single" w:sz="8" w:space="0" w:color="auto"/>
              <w:bottom w:val="single" w:sz="8" w:space="0" w:color="auto"/>
            </w:tcBorders>
            <w:shd w:val="pct15" w:color="auto" w:fill="auto"/>
            <w:vAlign w:val="center"/>
          </w:tcPr>
          <w:p w14:paraId="78DE7B26" w14:textId="77777777" w:rsidR="00403705" w:rsidRPr="005207A0" w:rsidRDefault="00403705" w:rsidP="00403705">
            <w:pPr>
              <w:rPr>
                <w:rFonts w:ascii="Arial" w:hAnsi="Arial"/>
                <w:sz w:val="20"/>
                <w:szCs w:val="20"/>
              </w:rPr>
            </w:pPr>
            <w:r w:rsidRPr="005207A0">
              <w:rPr>
                <w:rFonts w:ascii="Arial" w:hAnsi="Arial"/>
                <w:sz w:val="20"/>
                <w:szCs w:val="20"/>
              </w:rPr>
              <w:t xml:space="preserve">Sušené odtučněné mléko </w:t>
            </w:r>
            <w:r>
              <w:rPr>
                <w:rFonts w:ascii="Arial" w:hAnsi="Arial"/>
                <w:sz w:val="20"/>
                <w:szCs w:val="20"/>
              </w:rPr>
              <w:t xml:space="preserve">v balení </w:t>
            </w:r>
            <w:r>
              <w:rPr>
                <w:rFonts w:ascii="Arial" w:hAnsi="Arial" w:cs="Arial"/>
                <w:sz w:val="20"/>
                <w:szCs w:val="20"/>
              </w:rPr>
              <w:t>≥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5207A0">
              <w:rPr>
                <w:rFonts w:ascii="Arial" w:hAnsi="Arial"/>
                <w:sz w:val="20"/>
                <w:szCs w:val="20"/>
              </w:rPr>
              <w:t xml:space="preserve">25 kg 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pct15" w:color="auto" w:fill="auto"/>
            <w:vAlign w:val="center"/>
          </w:tcPr>
          <w:p w14:paraId="0A274E5A" w14:textId="77777777" w:rsidR="00403705" w:rsidRPr="005207A0" w:rsidRDefault="00403705" w:rsidP="0040370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207A0">
              <w:rPr>
                <w:rFonts w:ascii="Arial" w:hAnsi="Arial"/>
                <w:sz w:val="20"/>
                <w:szCs w:val="20"/>
              </w:rPr>
              <w:t>tuna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pct15" w:color="auto" w:fill="auto"/>
            <w:vAlign w:val="center"/>
          </w:tcPr>
          <w:p w14:paraId="20F59BC1" w14:textId="77777777" w:rsidR="00403705" w:rsidRPr="005207A0" w:rsidRDefault="00403705" w:rsidP="004A799B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207A0">
              <w:rPr>
                <w:rFonts w:ascii="Arial" w:hAnsi="Arial"/>
                <w:sz w:val="20"/>
                <w:szCs w:val="20"/>
              </w:rPr>
              <w:t>21</w:t>
            </w:r>
            <w:r w:rsidR="004A799B"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14:paraId="0964F26A" w14:textId="77777777" w:rsidR="00403705" w:rsidRPr="004B5304" w:rsidRDefault="00403705" w:rsidP="00403705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2126" w:type="dxa"/>
          </w:tcPr>
          <w:p w14:paraId="00B481F0" w14:textId="77777777" w:rsidR="00403705" w:rsidRPr="004B5304" w:rsidRDefault="00403705" w:rsidP="00403705">
            <w:pPr>
              <w:rPr>
                <w:rFonts w:ascii="Arial" w:hAnsi="Arial"/>
                <w:sz w:val="18"/>
                <w:szCs w:val="20"/>
              </w:rPr>
            </w:pPr>
          </w:p>
        </w:tc>
      </w:tr>
      <w:tr w:rsidR="00403705" w:rsidRPr="004B5304" w14:paraId="4FC7E349" w14:textId="77777777" w:rsidTr="002617E4">
        <w:trPr>
          <w:trHeight w:val="567"/>
        </w:trPr>
        <w:tc>
          <w:tcPr>
            <w:tcW w:w="4181" w:type="dxa"/>
            <w:tcBorders>
              <w:top w:val="single" w:sz="8" w:space="0" w:color="auto"/>
              <w:bottom w:val="single" w:sz="12" w:space="0" w:color="auto"/>
            </w:tcBorders>
            <w:shd w:val="pct15" w:color="auto" w:fill="auto"/>
            <w:vAlign w:val="center"/>
          </w:tcPr>
          <w:p w14:paraId="4234D6E4" w14:textId="77777777" w:rsidR="00403705" w:rsidRPr="005207A0" w:rsidRDefault="00403705" w:rsidP="00403705">
            <w:pPr>
              <w:rPr>
                <w:rFonts w:ascii="Arial" w:hAnsi="Arial"/>
                <w:sz w:val="20"/>
                <w:szCs w:val="20"/>
              </w:rPr>
            </w:pPr>
            <w:r w:rsidRPr="005207A0">
              <w:rPr>
                <w:rFonts w:ascii="Arial" w:hAnsi="Arial"/>
                <w:sz w:val="20"/>
                <w:szCs w:val="20"/>
              </w:rPr>
              <w:t xml:space="preserve">Sušené plnotučné mléko </w:t>
            </w:r>
            <w:r>
              <w:rPr>
                <w:rFonts w:ascii="Arial" w:hAnsi="Arial"/>
                <w:sz w:val="20"/>
                <w:szCs w:val="20"/>
              </w:rPr>
              <w:t xml:space="preserve">v balení </w:t>
            </w:r>
            <w:r>
              <w:rPr>
                <w:rFonts w:ascii="Arial" w:hAnsi="Arial" w:cs="Arial"/>
                <w:sz w:val="20"/>
                <w:szCs w:val="20"/>
              </w:rPr>
              <w:t>≥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5207A0">
              <w:rPr>
                <w:rFonts w:ascii="Arial" w:hAnsi="Arial"/>
                <w:sz w:val="20"/>
                <w:szCs w:val="20"/>
              </w:rPr>
              <w:t xml:space="preserve">25 kg 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12" w:space="0" w:color="auto"/>
            </w:tcBorders>
            <w:shd w:val="pct15" w:color="auto" w:fill="auto"/>
            <w:vAlign w:val="center"/>
          </w:tcPr>
          <w:p w14:paraId="0024CC4D" w14:textId="77777777" w:rsidR="00403705" w:rsidRPr="005207A0" w:rsidRDefault="00403705" w:rsidP="0040370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207A0">
              <w:rPr>
                <w:rFonts w:ascii="Arial" w:hAnsi="Arial"/>
                <w:sz w:val="20"/>
                <w:szCs w:val="20"/>
              </w:rPr>
              <w:t>tuna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12" w:space="0" w:color="auto"/>
            </w:tcBorders>
            <w:shd w:val="pct15" w:color="auto" w:fill="auto"/>
            <w:vAlign w:val="center"/>
          </w:tcPr>
          <w:p w14:paraId="1EBE4B24" w14:textId="77777777" w:rsidR="00403705" w:rsidRPr="005207A0" w:rsidRDefault="00403705" w:rsidP="004A799B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207A0">
              <w:rPr>
                <w:rFonts w:ascii="Arial" w:hAnsi="Arial"/>
                <w:sz w:val="20"/>
                <w:szCs w:val="20"/>
              </w:rPr>
              <w:t>21</w:t>
            </w:r>
            <w:r w:rsidR="004A799B"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14:paraId="05555B28" w14:textId="77777777" w:rsidR="00403705" w:rsidRPr="004B5304" w:rsidRDefault="00403705" w:rsidP="00403705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2126" w:type="dxa"/>
          </w:tcPr>
          <w:p w14:paraId="3696BC70" w14:textId="77777777" w:rsidR="00403705" w:rsidRPr="004B5304" w:rsidRDefault="00403705" w:rsidP="00403705">
            <w:pPr>
              <w:rPr>
                <w:rFonts w:ascii="Arial" w:hAnsi="Arial"/>
                <w:sz w:val="18"/>
                <w:szCs w:val="20"/>
              </w:rPr>
            </w:pPr>
          </w:p>
        </w:tc>
      </w:tr>
    </w:tbl>
    <w:p w14:paraId="4267561D" w14:textId="77777777" w:rsidR="004B5304" w:rsidRPr="004B5304" w:rsidRDefault="004B5304" w:rsidP="004B5304">
      <w:pPr>
        <w:rPr>
          <w:rFonts w:ascii="Arial" w:hAnsi="Arial"/>
          <w:color w:val="000000"/>
          <w:sz w:val="20"/>
          <w:szCs w:val="20"/>
        </w:rPr>
      </w:pPr>
      <w:r w:rsidRPr="004B5304">
        <w:rPr>
          <w:rFonts w:ascii="Arial" w:hAnsi="Arial"/>
          <w:caps/>
          <w:color w:val="000000"/>
          <w:sz w:val="20"/>
          <w:szCs w:val="20"/>
        </w:rPr>
        <w:t xml:space="preserve">      </w:t>
      </w:r>
      <w:r w:rsidRPr="004B5304">
        <w:rPr>
          <w:rFonts w:ascii="Arial" w:hAnsi="Arial"/>
          <w:color w:val="000000"/>
          <w:sz w:val="20"/>
          <w:szCs w:val="20"/>
        </w:rPr>
        <w:t xml:space="preserve">                                                                     </w:t>
      </w:r>
    </w:p>
    <w:p w14:paraId="115F7446" w14:textId="77777777" w:rsidR="00E03EA0" w:rsidRDefault="00E03EA0" w:rsidP="00A20F47">
      <w:pPr>
        <w:pStyle w:val="Nzev"/>
        <w:rPr>
          <w:szCs w:val="28"/>
        </w:rPr>
      </w:pPr>
    </w:p>
    <w:p w14:paraId="15FC5DD3" w14:textId="77777777" w:rsidR="003D28F6" w:rsidRDefault="003D28F6" w:rsidP="00A20F47">
      <w:pPr>
        <w:pStyle w:val="Nzev"/>
        <w:rPr>
          <w:szCs w:val="28"/>
        </w:rPr>
      </w:pPr>
    </w:p>
    <w:p w14:paraId="0DA82A91" w14:textId="77777777" w:rsidR="003D28F6" w:rsidRDefault="003D28F6" w:rsidP="00A20F47">
      <w:pPr>
        <w:pStyle w:val="Nzev"/>
        <w:rPr>
          <w:szCs w:val="28"/>
        </w:rPr>
      </w:pPr>
    </w:p>
    <w:p w14:paraId="0775B806" w14:textId="77777777" w:rsidR="00A20F47" w:rsidRPr="00A20F47" w:rsidRDefault="00A20F47" w:rsidP="00A6101E">
      <w:pPr>
        <w:pStyle w:val="Nzev"/>
        <w:rPr>
          <w:szCs w:val="28"/>
        </w:rPr>
      </w:pPr>
      <w:r w:rsidRPr="00A20F47">
        <w:rPr>
          <w:szCs w:val="28"/>
        </w:rPr>
        <w:t>Metodické vysvětlivky</w:t>
      </w:r>
      <w:r w:rsidR="00A6101E">
        <w:rPr>
          <w:szCs w:val="28"/>
        </w:rPr>
        <w:t xml:space="preserve"> </w:t>
      </w:r>
    </w:p>
    <w:p w14:paraId="4A216C43" w14:textId="77777777" w:rsidR="00A20F47" w:rsidRDefault="00A20F47" w:rsidP="00A6101E">
      <w:pPr>
        <w:jc w:val="center"/>
        <w:rPr>
          <w:rFonts w:ascii="Arial" w:hAnsi="Arial" w:cs="Arial"/>
          <w:i/>
          <w:sz w:val="18"/>
          <w:szCs w:val="18"/>
        </w:rPr>
      </w:pPr>
      <w:r w:rsidRPr="00551E41">
        <w:rPr>
          <w:rFonts w:ascii="Arial" w:hAnsi="Arial" w:cs="Arial"/>
          <w:i/>
          <w:sz w:val="18"/>
          <w:szCs w:val="18"/>
        </w:rPr>
        <w:t xml:space="preserve">(proti minulému roku </w:t>
      </w:r>
      <w:r w:rsidR="003F7075">
        <w:rPr>
          <w:rFonts w:ascii="Arial" w:hAnsi="Arial" w:cs="Arial"/>
          <w:i/>
          <w:sz w:val="18"/>
          <w:szCs w:val="18"/>
        </w:rPr>
        <w:t>ne</w:t>
      </w:r>
      <w:r w:rsidRPr="00551E41">
        <w:rPr>
          <w:rFonts w:ascii="Arial" w:hAnsi="Arial" w:cs="Arial"/>
          <w:i/>
          <w:sz w:val="18"/>
          <w:szCs w:val="18"/>
        </w:rPr>
        <w:t>změněny)</w:t>
      </w:r>
    </w:p>
    <w:p w14:paraId="7F431503" w14:textId="77777777" w:rsidR="008B7BB0" w:rsidRPr="00551E41" w:rsidRDefault="008B7BB0" w:rsidP="00A20F47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B8A09A7" w14:textId="77777777" w:rsidR="00A20F47" w:rsidRPr="0061729E" w:rsidRDefault="002719E5" w:rsidP="002719E5">
      <w:pPr>
        <w:pStyle w:val="Podtitul"/>
        <w:rPr>
          <w:sz w:val="24"/>
          <w:szCs w:val="24"/>
        </w:rPr>
      </w:pPr>
      <w:r>
        <w:rPr>
          <w:sz w:val="22"/>
          <w:szCs w:val="22"/>
        </w:rPr>
        <w:t xml:space="preserve">II. </w:t>
      </w:r>
      <w:r w:rsidR="00A20F47" w:rsidRPr="000F5CDE">
        <w:rPr>
          <w:sz w:val="22"/>
          <w:szCs w:val="22"/>
        </w:rPr>
        <w:t>Tržby za</w:t>
      </w:r>
      <w:r w:rsidR="00A20F47" w:rsidRPr="0061729E">
        <w:rPr>
          <w:sz w:val="24"/>
          <w:szCs w:val="24"/>
        </w:rPr>
        <w:t xml:space="preserve"> vybrané mlékárenské výrobky a prodané množství</w:t>
      </w:r>
    </w:p>
    <w:p w14:paraId="09A1255C" w14:textId="77777777" w:rsidR="00A20F47" w:rsidRDefault="00A20F47" w:rsidP="00A20F47">
      <w:pPr>
        <w:ind w:left="720"/>
        <w:rPr>
          <w:rFonts w:ascii="Arial" w:hAnsi="Arial" w:cs="Arial"/>
          <w:sz w:val="20"/>
          <w:szCs w:val="20"/>
        </w:rPr>
      </w:pPr>
    </w:p>
    <w:p w14:paraId="0622FE29" w14:textId="77777777" w:rsidR="00A20F47" w:rsidRDefault="00A20F47" w:rsidP="00A20F47">
      <w:pPr>
        <w:jc w:val="both"/>
        <w:rPr>
          <w:rFonts w:ascii="Arial" w:hAnsi="Arial" w:cs="Arial"/>
          <w:sz w:val="20"/>
          <w:szCs w:val="20"/>
        </w:rPr>
      </w:pPr>
      <w:r w:rsidRPr="00AB4732">
        <w:rPr>
          <w:rFonts w:ascii="Arial" w:hAnsi="Arial" w:cs="Arial"/>
          <w:sz w:val="20"/>
          <w:szCs w:val="20"/>
        </w:rPr>
        <w:t>Obsah sloupců:</w:t>
      </w:r>
    </w:p>
    <w:p w14:paraId="077D262B" w14:textId="77777777" w:rsidR="00A20F47" w:rsidRDefault="00A20F47" w:rsidP="00A20F47">
      <w:pPr>
        <w:pStyle w:val="Podtitul"/>
        <w:ind w:left="510" w:hanging="510"/>
        <w:rPr>
          <w:b w:val="0"/>
          <w:sz w:val="18"/>
        </w:rPr>
      </w:pPr>
      <w:r>
        <w:rPr>
          <w:b w:val="0"/>
          <w:sz w:val="20"/>
        </w:rPr>
        <w:t>sl.</w:t>
      </w:r>
      <w:r w:rsidRPr="005D32DE">
        <w:rPr>
          <w:b w:val="0"/>
          <w:sz w:val="20"/>
        </w:rPr>
        <w:t>1:</w:t>
      </w:r>
      <w:r>
        <w:rPr>
          <w:b w:val="0"/>
          <w:sz w:val="20"/>
        </w:rPr>
        <w:t xml:space="preserve"> </w:t>
      </w:r>
      <w:r w:rsidRPr="00741E7B">
        <w:rPr>
          <w:b w:val="0"/>
          <w:sz w:val="20"/>
        </w:rPr>
        <w:t xml:space="preserve">Uvádí se hodnota tržeb bez DPH </w:t>
      </w:r>
      <w:r>
        <w:rPr>
          <w:b w:val="0"/>
          <w:sz w:val="20"/>
        </w:rPr>
        <w:t xml:space="preserve">v tisících </w:t>
      </w:r>
      <w:r w:rsidRPr="00741E7B">
        <w:rPr>
          <w:b w:val="0"/>
          <w:sz w:val="20"/>
        </w:rPr>
        <w:t>Kč</w:t>
      </w:r>
      <w:r>
        <w:rPr>
          <w:b w:val="0"/>
          <w:sz w:val="20"/>
        </w:rPr>
        <w:t xml:space="preserve"> na dvě desetinná místa za prodaná množství </w:t>
      </w:r>
      <w:r w:rsidRPr="00741E7B">
        <w:rPr>
          <w:b w:val="0"/>
          <w:sz w:val="20"/>
        </w:rPr>
        <w:t>vybraných mlékárenských výrobků ve sledovaném měsíci, se započtením případné subvence, včetně realizace na export. Nezahrnují se tržby za BIO výrobky.</w:t>
      </w:r>
      <w:r w:rsidR="007D106A">
        <w:rPr>
          <w:b w:val="0"/>
          <w:sz w:val="20"/>
        </w:rPr>
        <w:t xml:space="preserve"> </w:t>
      </w:r>
      <w:r w:rsidRPr="00741E7B">
        <w:rPr>
          <w:b w:val="0"/>
          <w:sz w:val="20"/>
        </w:rPr>
        <w:t xml:space="preserve">V případě časové prodlevy při zúčtování se SZIF se uvádí předpokládaná hodnota. </w:t>
      </w:r>
    </w:p>
    <w:p w14:paraId="672DE6BB" w14:textId="77777777" w:rsidR="00A20F47" w:rsidRDefault="00A20F47" w:rsidP="00A20F47">
      <w:pPr>
        <w:pStyle w:val="Podtitul"/>
        <w:rPr>
          <w:b w:val="0"/>
          <w:sz w:val="20"/>
        </w:rPr>
      </w:pPr>
      <w:r w:rsidRPr="005D32DE">
        <w:rPr>
          <w:b w:val="0"/>
          <w:sz w:val="20"/>
        </w:rPr>
        <w:t>sl.2:</w:t>
      </w:r>
      <w:r>
        <w:rPr>
          <w:b w:val="0"/>
          <w:sz w:val="20"/>
        </w:rPr>
        <w:t xml:space="preserve"> </w:t>
      </w:r>
      <w:r w:rsidRPr="00741E7B">
        <w:rPr>
          <w:b w:val="0"/>
          <w:sz w:val="20"/>
        </w:rPr>
        <w:t>Uvádí se prodaná množství výrobků za sledovaný měsíc v</w:t>
      </w:r>
      <w:r>
        <w:rPr>
          <w:b w:val="0"/>
          <w:sz w:val="20"/>
        </w:rPr>
        <w:t> </w:t>
      </w:r>
      <w:r w:rsidRPr="00741E7B">
        <w:rPr>
          <w:b w:val="0"/>
          <w:sz w:val="20"/>
        </w:rPr>
        <w:t>tisících</w:t>
      </w:r>
      <w:r>
        <w:rPr>
          <w:b w:val="0"/>
          <w:sz w:val="20"/>
        </w:rPr>
        <w:t xml:space="preserve"> </w:t>
      </w:r>
      <w:r w:rsidRPr="00741E7B">
        <w:rPr>
          <w:b w:val="0"/>
          <w:sz w:val="20"/>
        </w:rPr>
        <w:t>litrů nebo v</w:t>
      </w:r>
      <w:r w:rsidR="00C7726E">
        <w:rPr>
          <w:b w:val="0"/>
          <w:sz w:val="20"/>
        </w:rPr>
        <w:t> </w:t>
      </w:r>
      <w:r w:rsidRPr="00741E7B">
        <w:rPr>
          <w:b w:val="0"/>
          <w:sz w:val="20"/>
        </w:rPr>
        <w:t>tunách</w:t>
      </w:r>
      <w:r w:rsidR="00C7726E">
        <w:rPr>
          <w:b w:val="0"/>
          <w:sz w:val="20"/>
        </w:rPr>
        <w:t xml:space="preserve"> zaokrouhleně v </w:t>
      </w:r>
    </w:p>
    <w:p w14:paraId="66F98D17" w14:textId="77777777" w:rsidR="003D28F6" w:rsidRDefault="003D28F6" w:rsidP="003D28F6">
      <w:pPr>
        <w:pStyle w:val="Podtitul"/>
        <w:rPr>
          <w:b w:val="0"/>
          <w:sz w:val="20"/>
        </w:rPr>
      </w:pPr>
      <w:r>
        <w:rPr>
          <w:b w:val="0"/>
          <w:sz w:val="20"/>
        </w:rPr>
        <w:t xml:space="preserve">         celých číslech.</w:t>
      </w:r>
      <w:r w:rsidRPr="00741E7B">
        <w:rPr>
          <w:b w:val="0"/>
          <w:sz w:val="20"/>
        </w:rPr>
        <w:t xml:space="preserve"> Nezahrnují se BIO výrobky.</w:t>
      </w:r>
    </w:p>
    <w:p w14:paraId="0EA6A08C" w14:textId="77777777" w:rsidR="003D28F6" w:rsidRDefault="003D28F6" w:rsidP="00617C64">
      <w:pPr>
        <w:rPr>
          <w:rFonts w:ascii="Arial" w:hAnsi="Arial"/>
          <w:b/>
          <w:color w:val="000000"/>
          <w:sz w:val="22"/>
          <w:szCs w:val="22"/>
        </w:rPr>
      </w:pPr>
    </w:p>
    <w:p w14:paraId="2969D1A2" w14:textId="77777777" w:rsidR="002617E4" w:rsidRDefault="002617E4" w:rsidP="00617C64">
      <w:pPr>
        <w:rPr>
          <w:rFonts w:ascii="Arial" w:hAnsi="Arial"/>
          <w:b/>
          <w:color w:val="000000"/>
          <w:sz w:val="22"/>
          <w:szCs w:val="22"/>
        </w:rPr>
      </w:pPr>
    </w:p>
    <w:p w14:paraId="5B9C0539" w14:textId="77777777" w:rsidR="002617E4" w:rsidRDefault="002617E4" w:rsidP="00617C64">
      <w:pPr>
        <w:rPr>
          <w:rFonts w:ascii="Arial" w:hAnsi="Arial"/>
          <w:b/>
          <w:color w:val="000000"/>
          <w:sz w:val="22"/>
          <w:szCs w:val="22"/>
        </w:rPr>
      </w:pPr>
    </w:p>
    <w:p w14:paraId="0B813F97" w14:textId="77777777" w:rsidR="003D28F6" w:rsidRDefault="003D28F6" w:rsidP="00617C64">
      <w:pPr>
        <w:rPr>
          <w:rFonts w:ascii="Arial" w:hAnsi="Arial"/>
          <w:b/>
          <w:color w:val="000000"/>
          <w:sz w:val="22"/>
          <w:szCs w:val="22"/>
        </w:rPr>
      </w:pPr>
    </w:p>
    <w:p w14:paraId="78713C33" w14:textId="77777777" w:rsidR="003D28F6" w:rsidRDefault="003D28F6" w:rsidP="00617C64">
      <w:pPr>
        <w:rPr>
          <w:rFonts w:ascii="Arial" w:hAnsi="Arial"/>
          <w:b/>
          <w:color w:val="000000"/>
          <w:sz w:val="22"/>
          <w:szCs w:val="22"/>
        </w:rPr>
      </w:pPr>
    </w:p>
    <w:p w14:paraId="2B1F6125" w14:textId="77777777" w:rsidR="00617C64" w:rsidRPr="00E9440D" w:rsidRDefault="005A19B7" w:rsidP="00617C64">
      <w:pPr>
        <w:rPr>
          <w:rFonts w:ascii="Arial" w:hAnsi="Arial"/>
          <w:b/>
          <w:color w:val="000000"/>
          <w:sz w:val="22"/>
          <w:szCs w:val="22"/>
        </w:rPr>
      </w:pPr>
      <w:r w:rsidRPr="00FB1D17">
        <w:rPr>
          <w:rFonts w:ascii="Arial" w:hAnsi="Arial"/>
          <w:b/>
          <w:color w:val="000000"/>
          <w:sz w:val="22"/>
          <w:szCs w:val="22"/>
        </w:rPr>
        <w:t xml:space="preserve">III.  </w:t>
      </w:r>
      <w:r w:rsidR="00FB1D17" w:rsidRPr="00FB1D17">
        <w:rPr>
          <w:rFonts w:ascii="Arial" w:hAnsi="Arial"/>
          <w:b/>
          <w:color w:val="000000"/>
          <w:sz w:val="22"/>
          <w:szCs w:val="22"/>
        </w:rPr>
        <w:t>Konečná zásoba</w:t>
      </w:r>
      <w:r w:rsidR="003D28F6">
        <w:rPr>
          <w:rFonts w:ascii="Arial" w:hAnsi="Arial"/>
          <w:b/>
          <w:color w:val="000000"/>
          <w:sz w:val="22"/>
          <w:szCs w:val="22"/>
        </w:rPr>
        <w:t xml:space="preserve"> </w:t>
      </w:r>
      <w:r w:rsidR="003D28F6" w:rsidRPr="00E9440D">
        <w:rPr>
          <w:rFonts w:ascii="Arial" w:hAnsi="Arial"/>
          <w:b/>
          <w:color w:val="000000"/>
          <w:sz w:val="22"/>
          <w:szCs w:val="22"/>
        </w:rPr>
        <w:t>vybraných mlékárenských výrobků</w:t>
      </w:r>
      <w:r w:rsidR="00EB5DE4" w:rsidRPr="00E9440D">
        <w:rPr>
          <w:rFonts w:ascii="Arial" w:hAnsi="Arial"/>
          <w:b/>
          <w:color w:val="000000"/>
          <w:sz w:val="22"/>
          <w:szCs w:val="22"/>
        </w:rPr>
        <w:t xml:space="preserve"> v tunách</w:t>
      </w:r>
    </w:p>
    <w:p w14:paraId="6DDEA294" w14:textId="77777777" w:rsidR="00FB1D17" w:rsidRDefault="00FB1D17" w:rsidP="00617C64">
      <w:pPr>
        <w:rPr>
          <w:rFonts w:ascii="Arial" w:hAnsi="Arial"/>
          <w:b/>
          <w:color w:val="000000"/>
          <w:sz w:val="22"/>
          <w:szCs w:val="22"/>
        </w:rPr>
      </w:pPr>
    </w:p>
    <w:p w14:paraId="110FF550" w14:textId="77777777" w:rsidR="00FB1D17" w:rsidRDefault="00FB1D17" w:rsidP="00FB1D17">
      <w:pPr>
        <w:pStyle w:val="a"/>
        <w:rPr>
          <w:b w:val="0"/>
          <w:sz w:val="20"/>
        </w:rPr>
      </w:pPr>
    </w:p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709"/>
        <w:gridCol w:w="1842"/>
        <w:gridCol w:w="1843"/>
        <w:gridCol w:w="1985"/>
        <w:gridCol w:w="1842"/>
      </w:tblGrid>
      <w:tr w:rsidR="00FB1D17" w:rsidRPr="002C0D7B" w14:paraId="0CC63B27" w14:textId="77777777" w:rsidTr="00FB1D17">
        <w:trPr>
          <w:cantSplit/>
          <w:trHeight w:val="345"/>
        </w:trPr>
        <w:tc>
          <w:tcPr>
            <w:tcW w:w="18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2C42C71E" w14:textId="77777777" w:rsidR="00553B48" w:rsidRPr="00E0045E" w:rsidRDefault="00FB1D17" w:rsidP="0018098D">
            <w:pPr>
              <w:pStyle w:val="Nadpis3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C1AAB">
              <w:rPr>
                <w:b w:val="0"/>
                <w:sz w:val="20"/>
              </w:rPr>
              <w:t xml:space="preserve"> </w:t>
            </w:r>
            <w:r w:rsidR="00553B48" w:rsidRPr="00E0045E">
              <w:rPr>
                <w:rFonts w:ascii="Arial" w:hAnsi="Arial" w:cs="Arial"/>
                <w:sz w:val="20"/>
              </w:rPr>
              <w:t>Ukazatel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18DDA790" w14:textId="77777777" w:rsidR="00553B48" w:rsidRDefault="00553B48" w:rsidP="0018098D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C0D7B">
              <w:rPr>
                <w:rFonts w:ascii="Arial" w:hAnsi="Arial"/>
                <w:b/>
                <w:sz w:val="20"/>
                <w:szCs w:val="20"/>
              </w:rPr>
              <w:t>Čís</w:t>
            </w:r>
            <w:r w:rsidR="009A15F4">
              <w:rPr>
                <w:rFonts w:ascii="Arial" w:hAnsi="Arial"/>
                <w:b/>
                <w:sz w:val="20"/>
                <w:szCs w:val="20"/>
              </w:rPr>
              <w:t>lo</w:t>
            </w:r>
          </w:p>
          <w:p w14:paraId="0A71F4BD" w14:textId="77777777" w:rsidR="00553B48" w:rsidRPr="002C0D7B" w:rsidRDefault="0064398A" w:rsidP="009A15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ř</w:t>
            </w:r>
            <w:r w:rsidR="00553B48">
              <w:rPr>
                <w:rFonts w:ascii="Arial" w:hAnsi="Arial"/>
                <w:b/>
                <w:sz w:val="20"/>
                <w:szCs w:val="20"/>
              </w:rPr>
              <w:t>ád</w:t>
            </w:r>
            <w:r w:rsidR="009A15F4">
              <w:rPr>
                <w:rFonts w:ascii="Arial" w:hAnsi="Arial"/>
                <w:b/>
                <w:sz w:val="20"/>
                <w:szCs w:val="20"/>
              </w:rPr>
              <w:t>ku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50C6BDB1" w14:textId="77777777" w:rsidR="00553B48" w:rsidRPr="002C0D7B" w:rsidRDefault="00553B48" w:rsidP="001809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0D7B">
              <w:rPr>
                <w:rFonts w:ascii="Arial" w:hAnsi="Arial" w:cs="Arial"/>
                <w:b/>
                <w:sz w:val="20"/>
                <w:szCs w:val="20"/>
              </w:rPr>
              <w:t>Suš</w:t>
            </w:r>
            <w:r>
              <w:rPr>
                <w:rFonts w:ascii="Arial" w:hAnsi="Arial" w:cs="Arial"/>
                <w:b/>
                <w:sz w:val="20"/>
                <w:szCs w:val="20"/>
              </w:rPr>
              <w:t>ené</w:t>
            </w:r>
            <w:r w:rsidRPr="002C0D7B">
              <w:rPr>
                <w:rFonts w:ascii="Arial" w:hAnsi="Arial" w:cs="Arial"/>
                <w:b/>
                <w:sz w:val="20"/>
                <w:szCs w:val="20"/>
              </w:rPr>
              <w:t xml:space="preserve"> mléko</w:t>
            </w:r>
          </w:p>
          <w:p w14:paraId="736810A1" w14:textId="77777777" w:rsidR="00553B48" w:rsidRPr="002C0D7B" w:rsidRDefault="00553B48" w:rsidP="001809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0D7B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7A52EED0" w14:textId="77777777" w:rsidR="00553B48" w:rsidRPr="00C92945" w:rsidRDefault="00553B48" w:rsidP="001809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945">
              <w:rPr>
                <w:rFonts w:ascii="Arial" w:hAnsi="Arial" w:cs="Arial"/>
                <w:sz w:val="20"/>
                <w:szCs w:val="20"/>
              </w:rPr>
              <w:t>z toho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5AA0AB5B" w14:textId="77777777" w:rsidR="00553B48" w:rsidRDefault="00553B48" w:rsidP="0018098D">
            <w:pPr>
              <w:pStyle w:val="Nadpis3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3920C9">
              <w:rPr>
                <w:rFonts w:ascii="Arial" w:hAnsi="Arial" w:cs="Arial"/>
                <w:sz w:val="20"/>
              </w:rPr>
              <w:t>Máslo celkem</w:t>
            </w:r>
          </w:p>
          <w:p w14:paraId="60DA9D65" w14:textId="77777777" w:rsidR="00553B48" w:rsidRPr="003920C9" w:rsidRDefault="00553B48" w:rsidP="0018098D">
            <w:pPr>
              <w:pStyle w:val="Nadpis3"/>
              <w:spacing w:line="360" w:lineRule="auto"/>
              <w:jc w:val="center"/>
            </w:pPr>
            <w:r w:rsidRPr="003920C9">
              <w:rPr>
                <w:rFonts w:ascii="Arial" w:hAnsi="Arial" w:cs="Arial"/>
                <w:sz w:val="20"/>
              </w:rPr>
              <w:t>a ostatní mléčné tuky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3DD515A4" w14:textId="77777777" w:rsidR="00553B48" w:rsidRPr="002C0D7B" w:rsidRDefault="00553B48" w:rsidP="001809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0D7B">
              <w:rPr>
                <w:rFonts w:ascii="Arial" w:hAnsi="Arial" w:cs="Arial"/>
                <w:b/>
                <w:sz w:val="20"/>
                <w:szCs w:val="20"/>
              </w:rPr>
              <w:t>Sýry přírodní</w:t>
            </w:r>
          </w:p>
          <w:p w14:paraId="32AC0846" w14:textId="77777777" w:rsidR="00553B48" w:rsidRPr="002C0D7B" w:rsidRDefault="00553B48" w:rsidP="001809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0D7B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</w:tr>
      <w:tr w:rsidR="00FB1D17" w:rsidRPr="002C0D7B" w14:paraId="22DB824C" w14:textId="77777777" w:rsidTr="00FB1D17">
        <w:trPr>
          <w:cantSplit/>
          <w:trHeight w:val="345"/>
        </w:trPr>
        <w:tc>
          <w:tcPr>
            <w:tcW w:w="1844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2BD7F2DA" w14:textId="77777777" w:rsidR="00553B48" w:rsidRPr="00E0045E" w:rsidRDefault="00553B48" w:rsidP="00403705">
            <w:pPr>
              <w:pStyle w:val="Nadpis3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168C6B11" w14:textId="77777777" w:rsidR="00553B48" w:rsidRPr="002C0D7B" w:rsidRDefault="00553B48" w:rsidP="004037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23F424CC" w14:textId="77777777" w:rsidR="00553B48" w:rsidRPr="002C0D7B" w:rsidRDefault="00553B48" w:rsidP="004037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683473BC" w14:textId="77777777" w:rsidR="00553B48" w:rsidRPr="00C92945" w:rsidRDefault="00553B48" w:rsidP="004037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945">
              <w:rPr>
                <w:rFonts w:ascii="Arial" w:hAnsi="Arial" w:cs="Arial"/>
                <w:sz w:val="20"/>
                <w:szCs w:val="20"/>
              </w:rPr>
              <w:t>sušené mléko odtučněné</w:t>
            </w: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3F48D408" w14:textId="77777777" w:rsidR="00553B48" w:rsidRPr="002C0D7B" w:rsidRDefault="00553B48" w:rsidP="00403705">
            <w:pPr>
              <w:pStyle w:val="Nadpis3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67FAFD7D" w14:textId="77777777" w:rsidR="00553B48" w:rsidRPr="002C0D7B" w:rsidRDefault="00553B48" w:rsidP="004037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1D17" w:rsidRPr="00E97FD8" w14:paraId="2DCE62E9" w14:textId="77777777" w:rsidTr="00FB1D17">
        <w:trPr>
          <w:cantSplit/>
        </w:trPr>
        <w:tc>
          <w:tcPr>
            <w:tcW w:w="184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5A2267F0" w14:textId="77777777" w:rsidR="00553B48" w:rsidRPr="00E97FD8" w:rsidRDefault="00553B48" w:rsidP="004E6C2D">
            <w:pPr>
              <w:spacing w:line="36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E97FD8">
              <w:rPr>
                <w:rFonts w:ascii="Arial" w:hAnsi="Arial"/>
                <w:b/>
                <w:sz w:val="20"/>
                <w:szCs w:val="20"/>
              </w:rPr>
              <w:t>a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74FA4337" w14:textId="77777777" w:rsidR="00553B48" w:rsidRPr="00E97FD8" w:rsidRDefault="00553B48" w:rsidP="0018098D">
            <w:pPr>
              <w:spacing w:line="36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b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3FF19DCD" w14:textId="77777777" w:rsidR="00553B48" w:rsidRPr="00FB1D17" w:rsidRDefault="00553B48" w:rsidP="004E6C2D">
            <w:pPr>
              <w:spacing w:line="360" w:lineRule="auto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FB1D17">
              <w:rPr>
                <w:rFonts w:ascii="Arial" w:hAnsi="Arial"/>
                <w:bCs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333F8F06" w14:textId="77777777" w:rsidR="00553B48" w:rsidRPr="00FB1D17" w:rsidRDefault="00553B48" w:rsidP="004E6C2D">
            <w:pPr>
              <w:spacing w:line="360" w:lineRule="auto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FB1D17">
              <w:rPr>
                <w:rFonts w:ascii="Arial" w:hAnsi="Arial"/>
                <w:bCs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285EB2F2" w14:textId="77777777" w:rsidR="00553B48" w:rsidRPr="00FB1D17" w:rsidRDefault="00553B48" w:rsidP="00553B48">
            <w:pPr>
              <w:spacing w:line="360" w:lineRule="auto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FB1D17">
              <w:rPr>
                <w:rFonts w:ascii="Arial" w:hAnsi="Arial"/>
                <w:bCs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5403B89E" w14:textId="77777777" w:rsidR="00553B48" w:rsidRPr="00FB1D17" w:rsidRDefault="00553B48" w:rsidP="00553B48">
            <w:pPr>
              <w:spacing w:line="360" w:lineRule="auto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FB1D17">
              <w:rPr>
                <w:rFonts w:ascii="Arial" w:hAnsi="Arial"/>
                <w:bCs/>
                <w:sz w:val="20"/>
                <w:szCs w:val="20"/>
              </w:rPr>
              <w:t>4</w:t>
            </w:r>
          </w:p>
        </w:tc>
      </w:tr>
      <w:tr w:rsidR="00FB1D17" w14:paraId="0CC1E9A5" w14:textId="77777777" w:rsidTr="002617E4">
        <w:trPr>
          <w:cantSplit/>
          <w:trHeight w:val="567"/>
        </w:trPr>
        <w:tc>
          <w:tcPr>
            <w:tcW w:w="184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61B5527E" w14:textId="77777777" w:rsidR="00553B48" w:rsidRPr="0061572C" w:rsidRDefault="00553B48" w:rsidP="002617E4">
            <w:pPr>
              <w:spacing w:line="360" w:lineRule="auto"/>
              <w:rPr>
                <w:rFonts w:ascii="Arial" w:hAnsi="Arial"/>
                <w:b/>
                <w:sz w:val="20"/>
                <w:szCs w:val="20"/>
              </w:rPr>
            </w:pPr>
            <w:r w:rsidRPr="0061572C">
              <w:rPr>
                <w:rFonts w:ascii="Arial" w:hAnsi="Arial"/>
                <w:b/>
                <w:sz w:val="20"/>
                <w:szCs w:val="20"/>
              </w:rPr>
              <w:t xml:space="preserve">Konečná zásoba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042AA16A" w14:textId="77777777" w:rsidR="00553B48" w:rsidRPr="0061572C" w:rsidRDefault="00553B48" w:rsidP="002617E4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1572C">
              <w:rPr>
                <w:rFonts w:ascii="Arial" w:hAnsi="Arial"/>
                <w:sz w:val="20"/>
                <w:szCs w:val="20"/>
              </w:rPr>
              <w:t>315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27F19B9" w14:textId="77777777" w:rsidR="00553B48" w:rsidRDefault="00553B48" w:rsidP="00403705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10AD395" w14:textId="77777777" w:rsidR="00553B48" w:rsidRDefault="00553B48" w:rsidP="00403705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763BAE4" w14:textId="77777777" w:rsidR="00553B48" w:rsidRDefault="00553B48" w:rsidP="00403705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805ACC5" w14:textId="77777777" w:rsidR="00553B48" w:rsidRDefault="00553B48" w:rsidP="00403705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</w:tr>
    </w:tbl>
    <w:p w14:paraId="062D1DF6" w14:textId="77777777" w:rsidR="008A0CF5" w:rsidRDefault="008A0CF5" w:rsidP="00617C64"/>
    <w:p w14:paraId="0BE310A1" w14:textId="77777777" w:rsidR="003D28F6" w:rsidRDefault="003D28F6" w:rsidP="00617C64"/>
    <w:p w14:paraId="2101B50D" w14:textId="77777777" w:rsidR="003D28F6" w:rsidRDefault="003D28F6" w:rsidP="00617C64"/>
    <w:p w14:paraId="598B6EEA" w14:textId="77777777" w:rsidR="003D28F6" w:rsidRDefault="003D28F6" w:rsidP="00617C64"/>
    <w:p w14:paraId="552AF3E1" w14:textId="77777777" w:rsidR="00FA5764" w:rsidRPr="00A20F47" w:rsidRDefault="00FA5764" w:rsidP="00FA5764">
      <w:pPr>
        <w:pStyle w:val="Nzev"/>
        <w:rPr>
          <w:szCs w:val="28"/>
        </w:rPr>
      </w:pPr>
      <w:r w:rsidRPr="00A20F47">
        <w:rPr>
          <w:szCs w:val="28"/>
        </w:rPr>
        <w:t>Metodické vysvětlivky</w:t>
      </w:r>
      <w:r w:rsidR="00A6101E">
        <w:rPr>
          <w:szCs w:val="28"/>
        </w:rPr>
        <w:t xml:space="preserve"> </w:t>
      </w:r>
    </w:p>
    <w:p w14:paraId="6BDAD5A7" w14:textId="77777777" w:rsidR="00FA5764" w:rsidRPr="00551E41" w:rsidRDefault="00FA5764" w:rsidP="00FA5764">
      <w:pPr>
        <w:jc w:val="center"/>
        <w:rPr>
          <w:rFonts w:ascii="Arial" w:hAnsi="Arial" w:cs="Arial"/>
          <w:b/>
          <w:i/>
          <w:sz w:val="18"/>
          <w:szCs w:val="18"/>
        </w:rPr>
      </w:pPr>
      <w:r w:rsidRPr="00551E41">
        <w:rPr>
          <w:rFonts w:ascii="Arial" w:hAnsi="Arial" w:cs="Arial"/>
          <w:i/>
          <w:sz w:val="18"/>
          <w:szCs w:val="18"/>
        </w:rPr>
        <w:t xml:space="preserve">(proti minulému roku </w:t>
      </w:r>
      <w:r w:rsidR="000B2511">
        <w:rPr>
          <w:rFonts w:ascii="Arial" w:hAnsi="Arial" w:cs="Arial"/>
          <w:i/>
          <w:sz w:val="18"/>
          <w:szCs w:val="18"/>
        </w:rPr>
        <w:t>ne</w:t>
      </w:r>
      <w:r w:rsidR="003151B7">
        <w:rPr>
          <w:rFonts w:ascii="Arial" w:hAnsi="Arial" w:cs="Arial"/>
          <w:i/>
          <w:sz w:val="18"/>
          <w:szCs w:val="18"/>
        </w:rPr>
        <w:t>změněny</w:t>
      </w:r>
      <w:r w:rsidRPr="00551E41">
        <w:rPr>
          <w:rFonts w:ascii="Arial" w:hAnsi="Arial" w:cs="Arial"/>
          <w:i/>
          <w:sz w:val="18"/>
          <w:szCs w:val="18"/>
        </w:rPr>
        <w:t>)</w:t>
      </w:r>
    </w:p>
    <w:p w14:paraId="45435C7B" w14:textId="77777777" w:rsidR="00FA5764" w:rsidRDefault="00FA5764" w:rsidP="00FA5764">
      <w:pPr>
        <w:pStyle w:val="Podtitul"/>
        <w:rPr>
          <w:sz w:val="22"/>
          <w:szCs w:val="22"/>
        </w:rPr>
      </w:pPr>
    </w:p>
    <w:p w14:paraId="443FBB6B" w14:textId="77777777" w:rsidR="00FA5764" w:rsidRDefault="00FA5764" w:rsidP="00FA5764">
      <w:pPr>
        <w:pStyle w:val="Podtitul"/>
        <w:rPr>
          <w:sz w:val="22"/>
          <w:szCs w:val="22"/>
        </w:rPr>
      </w:pPr>
    </w:p>
    <w:p w14:paraId="5C05BE74" w14:textId="77777777" w:rsidR="00A20F47" w:rsidRPr="0061729E" w:rsidRDefault="00FA5764" w:rsidP="00FA5764">
      <w:pPr>
        <w:pStyle w:val="Podtitul"/>
        <w:rPr>
          <w:sz w:val="24"/>
          <w:szCs w:val="24"/>
        </w:rPr>
      </w:pPr>
      <w:r>
        <w:rPr>
          <w:sz w:val="22"/>
          <w:szCs w:val="22"/>
        </w:rPr>
        <w:t xml:space="preserve">III. </w:t>
      </w:r>
      <w:r w:rsidR="00FB1D17">
        <w:rPr>
          <w:sz w:val="22"/>
          <w:szCs w:val="22"/>
        </w:rPr>
        <w:t xml:space="preserve">Konečná zásoba </w:t>
      </w:r>
    </w:p>
    <w:p w14:paraId="63684606" w14:textId="77777777" w:rsidR="00A20F47" w:rsidRDefault="00A20F47" w:rsidP="00A20F47">
      <w:pPr>
        <w:jc w:val="both"/>
        <w:rPr>
          <w:rFonts w:ascii="Arial" w:hAnsi="Arial"/>
          <w:b/>
          <w:sz w:val="26"/>
        </w:rPr>
      </w:pPr>
    </w:p>
    <w:p w14:paraId="325344DF" w14:textId="77777777" w:rsidR="00A20F47" w:rsidRPr="00AB4732" w:rsidRDefault="00A20F47" w:rsidP="00A20F47">
      <w:pPr>
        <w:pStyle w:val="Zkladntext"/>
        <w:jc w:val="left"/>
        <w:rPr>
          <w:b w:val="0"/>
          <w:sz w:val="20"/>
          <w:szCs w:val="20"/>
        </w:rPr>
      </w:pPr>
      <w:r w:rsidRPr="00AB4732">
        <w:rPr>
          <w:b w:val="0"/>
          <w:sz w:val="20"/>
          <w:szCs w:val="20"/>
        </w:rPr>
        <w:t xml:space="preserve">Údaje o množství výrobků </w:t>
      </w:r>
      <w:r>
        <w:rPr>
          <w:b w:val="0"/>
          <w:sz w:val="20"/>
          <w:szCs w:val="20"/>
        </w:rPr>
        <w:t xml:space="preserve">se uvádí </w:t>
      </w:r>
      <w:r w:rsidRPr="00AB4732">
        <w:rPr>
          <w:b w:val="0"/>
          <w:sz w:val="20"/>
          <w:szCs w:val="20"/>
        </w:rPr>
        <w:t xml:space="preserve">v tunách na </w:t>
      </w:r>
      <w:r w:rsidR="00E70009">
        <w:rPr>
          <w:b w:val="0"/>
          <w:sz w:val="20"/>
          <w:szCs w:val="20"/>
        </w:rPr>
        <w:t>dvě</w:t>
      </w:r>
      <w:r w:rsidRPr="00AB4732">
        <w:rPr>
          <w:b w:val="0"/>
          <w:sz w:val="20"/>
          <w:szCs w:val="20"/>
        </w:rPr>
        <w:t xml:space="preserve"> desetinn</w:t>
      </w:r>
      <w:r w:rsidR="00E70009">
        <w:rPr>
          <w:b w:val="0"/>
          <w:sz w:val="20"/>
          <w:szCs w:val="20"/>
        </w:rPr>
        <w:t>á</w:t>
      </w:r>
      <w:r w:rsidRPr="00AB4732">
        <w:rPr>
          <w:b w:val="0"/>
          <w:sz w:val="20"/>
          <w:szCs w:val="20"/>
        </w:rPr>
        <w:t xml:space="preserve"> míst</w:t>
      </w:r>
      <w:r w:rsidR="00E70009">
        <w:rPr>
          <w:b w:val="0"/>
          <w:sz w:val="20"/>
          <w:szCs w:val="20"/>
        </w:rPr>
        <w:t>a</w:t>
      </w:r>
      <w:r w:rsidRPr="00AB4732">
        <w:rPr>
          <w:b w:val="0"/>
          <w:sz w:val="20"/>
          <w:szCs w:val="20"/>
        </w:rPr>
        <w:t xml:space="preserve"> za sledovaný měsíc </w:t>
      </w:r>
      <w:r>
        <w:rPr>
          <w:b w:val="0"/>
          <w:sz w:val="20"/>
          <w:szCs w:val="20"/>
        </w:rPr>
        <w:t>kalendářního</w:t>
      </w:r>
      <w:r w:rsidRPr="00AB4732">
        <w:rPr>
          <w:b w:val="0"/>
          <w:sz w:val="20"/>
          <w:szCs w:val="20"/>
        </w:rPr>
        <w:t xml:space="preserve"> roku.</w:t>
      </w:r>
    </w:p>
    <w:p w14:paraId="3F86000B" w14:textId="77777777" w:rsidR="00A20F47" w:rsidRPr="00AB4732" w:rsidRDefault="00A20F47" w:rsidP="00A20F47">
      <w:pPr>
        <w:rPr>
          <w:rFonts w:ascii="Arial" w:hAnsi="Arial" w:cs="Arial"/>
          <w:sz w:val="20"/>
          <w:szCs w:val="20"/>
        </w:rPr>
      </w:pPr>
    </w:p>
    <w:p w14:paraId="12BC8874" w14:textId="77777777" w:rsidR="00A20F47" w:rsidRDefault="00A20F47" w:rsidP="00A20F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ř.315: Uvádí se zásoba hotových výrobků evidovaná k poslednímu dni sledovaného měsíce.</w:t>
      </w:r>
    </w:p>
    <w:p w14:paraId="65CB978A" w14:textId="77777777" w:rsidR="00A20F47" w:rsidRDefault="00A20F47" w:rsidP="00A20F47">
      <w:pPr>
        <w:rPr>
          <w:rFonts w:ascii="Arial" w:hAnsi="Arial" w:cs="Arial"/>
          <w:sz w:val="20"/>
          <w:szCs w:val="20"/>
        </w:rPr>
      </w:pPr>
    </w:p>
    <w:p w14:paraId="4E817B53" w14:textId="77777777" w:rsidR="00A20F47" w:rsidRDefault="00A20F47" w:rsidP="00617C64">
      <w:pPr>
        <w:sectPr w:rsidR="00A20F47" w:rsidSect="00FF5229">
          <w:pgSz w:w="11906" w:h="16838"/>
          <w:pgMar w:top="1440" w:right="1080" w:bottom="1440" w:left="1080" w:header="709" w:footer="709" w:gutter="0"/>
          <w:cols w:space="708"/>
          <w:titlePg/>
          <w:docGrid w:linePitch="360"/>
        </w:sectPr>
      </w:pPr>
    </w:p>
    <w:p w14:paraId="5864F219" w14:textId="77777777" w:rsidR="00D94549" w:rsidRDefault="008A0CF5" w:rsidP="00617C64">
      <w:r>
        <w:rPr>
          <w:rFonts w:ascii="Arial" w:hAnsi="Arial"/>
          <w:b/>
          <w:bCs/>
          <w:sz w:val="22"/>
          <w:szCs w:val="22"/>
        </w:rPr>
        <w:lastRenderedPageBreak/>
        <w:t xml:space="preserve">IV.  </w:t>
      </w:r>
      <w:r w:rsidR="002F7142">
        <w:rPr>
          <w:rFonts w:ascii="Arial" w:hAnsi="Arial"/>
          <w:b/>
          <w:bCs/>
          <w:sz w:val="22"/>
          <w:szCs w:val="22"/>
        </w:rPr>
        <w:t>Mlékárenská v</w:t>
      </w:r>
      <w:r>
        <w:rPr>
          <w:rFonts w:ascii="Arial" w:hAnsi="Arial"/>
          <w:b/>
          <w:bCs/>
          <w:sz w:val="22"/>
          <w:szCs w:val="22"/>
        </w:rPr>
        <w:t>ýrob</w:t>
      </w:r>
      <w:r w:rsidR="002F7142">
        <w:rPr>
          <w:rFonts w:ascii="Arial" w:hAnsi="Arial"/>
          <w:b/>
          <w:bCs/>
          <w:sz w:val="22"/>
          <w:szCs w:val="22"/>
        </w:rPr>
        <w:t>a</w:t>
      </w:r>
    </w:p>
    <w:p w14:paraId="33A885D8" w14:textId="77777777" w:rsidR="008A0CF5" w:rsidRDefault="008A0CF5" w:rsidP="008A0CF5">
      <w:pPr>
        <w:rPr>
          <w:rFonts w:ascii="Arial" w:hAnsi="Arial" w:cs="Arial"/>
          <w:sz w:val="20"/>
          <w:szCs w:val="20"/>
        </w:rPr>
      </w:pPr>
      <w:r w:rsidRPr="008A0CF5">
        <w:rPr>
          <w:rFonts w:ascii="Arial" w:hAnsi="Arial" w:cs="Arial"/>
          <w:sz w:val="20"/>
          <w:szCs w:val="20"/>
        </w:rPr>
        <w:t>(Nevykazuje se výrobní spotřeba vlastní a ostatních mlékáren)</w:t>
      </w:r>
    </w:p>
    <w:p w14:paraId="6323845C" w14:textId="77777777" w:rsidR="006B667A" w:rsidRPr="008A0CF5" w:rsidRDefault="006B667A" w:rsidP="008A0CF5">
      <w:pPr>
        <w:rPr>
          <w:rFonts w:ascii="Arial" w:hAnsi="Arial" w:cs="Arial"/>
          <w:sz w:val="20"/>
          <w:szCs w:val="20"/>
        </w:rPr>
      </w:pPr>
    </w:p>
    <w:p w14:paraId="6499B5E8" w14:textId="77777777" w:rsidR="008A0CF5" w:rsidRPr="00724C3A" w:rsidRDefault="00724C3A" w:rsidP="00724C3A">
      <w:pPr>
        <w:pStyle w:val="Nzev"/>
        <w:ind w:left="3540" w:firstLine="708"/>
        <w:rPr>
          <w:b w:val="0"/>
          <w:szCs w:val="28"/>
        </w:rPr>
      </w:pPr>
      <w:r>
        <w:rPr>
          <w:b w:val="0"/>
          <w:sz w:val="16"/>
        </w:rPr>
        <w:t xml:space="preserve">                                  </w:t>
      </w:r>
      <w:r w:rsidR="00A51784">
        <w:rPr>
          <w:b w:val="0"/>
          <w:sz w:val="16"/>
        </w:rPr>
        <w:t xml:space="preserve">    </w:t>
      </w:r>
      <w:r>
        <w:rPr>
          <w:b w:val="0"/>
          <w:sz w:val="16"/>
        </w:rPr>
        <w:t xml:space="preserve">         </w:t>
      </w:r>
      <w:r w:rsidRPr="00724C3A">
        <w:rPr>
          <w:b w:val="0"/>
          <w:sz w:val="16"/>
        </w:rPr>
        <w:t xml:space="preserve">Údaje vykazovat na </w:t>
      </w:r>
      <w:r w:rsidR="00A51784">
        <w:rPr>
          <w:b w:val="0"/>
          <w:sz w:val="16"/>
        </w:rPr>
        <w:t>2</w:t>
      </w:r>
      <w:r w:rsidR="00A6101E">
        <w:rPr>
          <w:b w:val="0"/>
          <w:sz w:val="16"/>
        </w:rPr>
        <w:t xml:space="preserve"> </w:t>
      </w:r>
      <w:r w:rsidRPr="00724C3A">
        <w:rPr>
          <w:b w:val="0"/>
          <w:sz w:val="16"/>
        </w:rPr>
        <w:t>desetinn</w:t>
      </w:r>
      <w:r>
        <w:rPr>
          <w:b w:val="0"/>
          <w:sz w:val="16"/>
        </w:rPr>
        <w:t>á</w:t>
      </w:r>
      <w:r w:rsidRPr="00724C3A">
        <w:rPr>
          <w:b w:val="0"/>
          <w:sz w:val="16"/>
        </w:rPr>
        <w:t xml:space="preserve"> </w:t>
      </w:r>
      <w:r w:rsidR="00A6101E">
        <w:rPr>
          <w:b w:val="0"/>
          <w:sz w:val="16"/>
        </w:rPr>
        <w:t>m</w:t>
      </w:r>
      <w:r w:rsidRPr="00724C3A">
        <w:rPr>
          <w:b w:val="0"/>
          <w:sz w:val="16"/>
        </w:rPr>
        <w:t>íst</w:t>
      </w:r>
      <w:r>
        <w:rPr>
          <w:b w:val="0"/>
          <w:sz w:val="16"/>
        </w:rPr>
        <w:t>a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10"/>
        <w:gridCol w:w="2781"/>
        <w:gridCol w:w="1119"/>
        <w:gridCol w:w="1119"/>
        <w:gridCol w:w="2651"/>
      </w:tblGrid>
      <w:tr w:rsidR="003A4FDE" w:rsidRPr="00C76495" w14:paraId="6E47DD70" w14:textId="77777777" w:rsidTr="008D2DBA">
        <w:trPr>
          <w:trHeight w:val="550"/>
        </w:trPr>
        <w:tc>
          <w:tcPr>
            <w:tcW w:w="4503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77E4621D" w14:textId="77777777" w:rsidR="003A4FDE" w:rsidRPr="00C76495" w:rsidRDefault="003A4FDE" w:rsidP="00137F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6495">
              <w:rPr>
                <w:rFonts w:ascii="Arial" w:hAnsi="Arial" w:cs="Arial"/>
                <w:b/>
                <w:sz w:val="20"/>
                <w:szCs w:val="20"/>
              </w:rPr>
              <w:t>Ukazatel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0F94F4C4" w14:textId="77777777" w:rsidR="003A4FDE" w:rsidRPr="00C76495" w:rsidRDefault="003A4FDE" w:rsidP="00137F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6495">
              <w:rPr>
                <w:rFonts w:ascii="Arial" w:hAnsi="Arial" w:cs="Arial"/>
                <w:b/>
                <w:sz w:val="20"/>
                <w:szCs w:val="20"/>
              </w:rPr>
              <w:t>Měřící jednotka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607EAAFD" w14:textId="77777777" w:rsidR="003A4FDE" w:rsidRDefault="003A4FDE" w:rsidP="00137F2C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C0D7B">
              <w:rPr>
                <w:rFonts w:ascii="Arial" w:hAnsi="Arial"/>
                <w:b/>
                <w:sz w:val="20"/>
                <w:szCs w:val="20"/>
              </w:rPr>
              <w:t>Čís</w:t>
            </w:r>
            <w:r>
              <w:rPr>
                <w:rFonts w:ascii="Arial" w:hAnsi="Arial"/>
                <w:b/>
                <w:sz w:val="20"/>
                <w:szCs w:val="20"/>
              </w:rPr>
              <w:t>lo</w:t>
            </w:r>
          </w:p>
          <w:p w14:paraId="7672970E" w14:textId="77777777" w:rsidR="003A4FDE" w:rsidRPr="00C76495" w:rsidRDefault="003A4FDE" w:rsidP="009A15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řádku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2519EA8D" w14:textId="77777777" w:rsidR="003A4FDE" w:rsidRPr="00C76495" w:rsidRDefault="003A4FDE" w:rsidP="00B522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6495">
              <w:rPr>
                <w:rFonts w:ascii="Arial" w:hAnsi="Arial" w:cs="Arial"/>
                <w:b/>
                <w:sz w:val="20"/>
                <w:szCs w:val="20"/>
              </w:rPr>
              <w:t>Výroba</w:t>
            </w:r>
          </w:p>
        </w:tc>
      </w:tr>
      <w:tr w:rsidR="003A4FDE" w:rsidRPr="00C76495" w14:paraId="0C26B24D" w14:textId="77777777" w:rsidTr="008D2DBA">
        <w:tc>
          <w:tcPr>
            <w:tcW w:w="4503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5607170F" w14:textId="77777777" w:rsidR="003A4FDE" w:rsidRPr="00C76495" w:rsidRDefault="003A4FDE" w:rsidP="00B522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6495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690C8093" w14:textId="77777777" w:rsidR="003A4FDE" w:rsidRPr="00C76495" w:rsidRDefault="003A4FDE" w:rsidP="00B522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6495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1FAD7759" w14:textId="77777777" w:rsidR="003A4FDE" w:rsidRPr="00C76495" w:rsidRDefault="003A4FDE" w:rsidP="00B522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5CC8530B" w14:textId="77777777" w:rsidR="003A4FDE" w:rsidRPr="00C76495" w:rsidRDefault="003A4FDE" w:rsidP="00B522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3A4FDE" w:rsidRPr="00C76495" w14:paraId="003E6DAF" w14:textId="77777777" w:rsidTr="008D2DBA">
        <w:trPr>
          <w:trHeight w:val="397"/>
        </w:trPr>
        <w:tc>
          <w:tcPr>
            <w:tcW w:w="4503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4392FDA1" w14:textId="77777777" w:rsidR="003A4FDE" w:rsidRPr="003A4FDE" w:rsidRDefault="003A4FDE" w:rsidP="00BB11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4F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Čerstvé mléko 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18D22A" w14:textId="77777777" w:rsidR="003A4FDE" w:rsidRPr="00C76495" w:rsidRDefault="003A4FDE" w:rsidP="009B4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C76495">
              <w:rPr>
                <w:rFonts w:ascii="Arial" w:hAnsi="Arial" w:cs="Arial"/>
                <w:sz w:val="20"/>
                <w:szCs w:val="20"/>
              </w:rPr>
              <w:t>tis.l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439CCE" w14:textId="77777777" w:rsidR="003A4FDE" w:rsidRPr="00C76495" w:rsidRDefault="003A4FDE" w:rsidP="009B4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6495">
              <w:rPr>
                <w:rFonts w:ascii="Arial" w:hAnsi="Arial" w:cs="Arial"/>
                <w:sz w:val="20"/>
                <w:szCs w:val="20"/>
              </w:rPr>
              <w:t>404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4E354F0" w14:textId="77777777" w:rsidR="003A4FDE" w:rsidRPr="00C76495" w:rsidRDefault="003A4FDE" w:rsidP="002F1F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4FDE" w:rsidRPr="00C76495" w14:paraId="2F7F37B6" w14:textId="77777777" w:rsidTr="008D2DBA">
        <w:trPr>
          <w:trHeight w:val="397"/>
        </w:trPr>
        <w:tc>
          <w:tcPr>
            <w:tcW w:w="4503" w:type="dxa"/>
            <w:gridSpan w:val="3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760274AA" w14:textId="77777777" w:rsidR="003A4FDE" w:rsidRPr="008D2DBA" w:rsidRDefault="003A4FDE" w:rsidP="00BB11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2D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Trvanlivé mléko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429066" w14:textId="77777777" w:rsidR="003A4FDE" w:rsidRPr="00C76495" w:rsidRDefault="003A4FDE" w:rsidP="009B4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C76495">
              <w:rPr>
                <w:rFonts w:ascii="Arial" w:hAnsi="Arial" w:cs="Arial"/>
                <w:sz w:val="20"/>
                <w:szCs w:val="20"/>
              </w:rPr>
              <w:t>tis.l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AA7DD6" w14:textId="77777777" w:rsidR="003A4FDE" w:rsidRPr="008F3D64" w:rsidRDefault="003A4FDE" w:rsidP="000B04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D64">
              <w:rPr>
                <w:rFonts w:ascii="Arial" w:hAnsi="Arial" w:cs="Arial"/>
                <w:sz w:val="20"/>
                <w:szCs w:val="20"/>
              </w:rPr>
              <w:t>409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AAA39FB" w14:textId="77777777" w:rsidR="003A4FDE" w:rsidRPr="00C76495" w:rsidRDefault="003A4FDE" w:rsidP="002F1F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4FDE" w:rsidRPr="00C76495" w14:paraId="4AD0E3F7" w14:textId="77777777" w:rsidTr="008D2DBA">
        <w:trPr>
          <w:trHeight w:val="397"/>
        </w:trPr>
        <w:tc>
          <w:tcPr>
            <w:tcW w:w="4503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3E891FAD" w14:textId="77777777" w:rsidR="003A4FDE" w:rsidRPr="00C76495" w:rsidRDefault="003A4FDE" w:rsidP="00B522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6495">
              <w:rPr>
                <w:rFonts w:ascii="Arial" w:hAnsi="Arial" w:cs="Arial"/>
                <w:b/>
                <w:sz w:val="20"/>
                <w:szCs w:val="20"/>
              </w:rPr>
              <w:t>Školní mléko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911288" w14:textId="77777777" w:rsidR="003A4FDE" w:rsidRPr="00C76495" w:rsidRDefault="003A4FDE" w:rsidP="009B4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C76495">
              <w:rPr>
                <w:rFonts w:ascii="Arial" w:hAnsi="Arial" w:cs="Arial"/>
                <w:sz w:val="20"/>
                <w:szCs w:val="20"/>
              </w:rPr>
              <w:t>tis.l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80A75A" w14:textId="77777777" w:rsidR="003A4FDE" w:rsidRPr="008F3D64" w:rsidRDefault="003A4FDE" w:rsidP="000B04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D64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FA0E729" w14:textId="77777777" w:rsidR="003A4FDE" w:rsidRPr="00C76495" w:rsidRDefault="003A4FDE" w:rsidP="002F1F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4FDE" w:rsidRPr="00C76495" w14:paraId="5F704867" w14:textId="77777777" w:rsidTr="008D2DBA">
        <w:trPr>
          <w:trHeight w:val="397"/>
        </w:trPr>
        <w:tc>
          <w:tcPr>
            <w:tcW w:w="4503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4AC64CED" w14:textId="77777777" w:rsidR="003A4FDE" w:rsidRPr="00C76495" w:rsidRDefault="003A4FDE" w:rsidP="00B5225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Smetana</w:t>
            </w:r>
            <w:r w:rsidRPr="00C7649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8203E7" w14:textId="77777777" w:rsidR="003A4FDE" w:rsidRPr="00C76495" w:rsidRDefault="003A4FDE" w:rsidP="009B4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C76495">
              <w:rPr>
                <w:rFonts w:ascii="Arial" w:hAnsi="Arial" w:cs="Arial"/>
                <w:sz w:val="20"/>
                <w:szCs w:val="20"/>
              </w:rPr>
              <w:t>tis.l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DC8CA8" w14:textId="77777777" w:rsidR="003A4FDE" w:rsidRPr="008F3D64" w:rsidRDefault="003A4FDE" w:rsidP="000B04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D64">
              <w:rPr>
                <w:rFonts w:ascii="Arial" w:hAnsi="Arial" w:cs="Arial"/>
                <w:sz w:val="20"/>
                <w:szCs w:val="20"/>
              </w:rPr>
              <w:t>412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A0CFDC4" w14:textId="77777777" w:rsidR="003A4FDE" w:rsidRPr="00C76495" w:rsidRDefault="003A4FDE" w:rsidP="002F1F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4FDE" w:rsidRPr="00C76495" w14:paraId="2F590870" w14:textId="77777777" w:rsidTr="008D2DBA">
        <w:trPr>
          <w:trHeight w:val="397"/>
        </w:trPr>
        <w:tc>
          <w:tcPr>
            <w:tcW w:w="4503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71968F86" w14:textId="77777777" w:rsidR="003A4FDE" w:rsidRPr="00C76495" w:rsidRDefault="003A4FDE" w:rsidP="00B522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6495">
              <w:rPr>
                <w:rFonts w:ascii="Arial" w:hAnsi="Arial" w:cs="Arial"/>
                <w:b/>
                <w:sz w:val="20"/>
                <w:szCs w:val="20"/>
              </w:rPr>
              <w:t>Jogurty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0D0E67" w14:textId="77777777" w:rsidR="003A4FDE" w:rsidRPr="00C76495" w:rsidRDefault="003A4FDE" w:rsidP="009B4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6495">
              <w:rPr>
                <w:rFonts w:ascii="Arial" w:hAnsi="Arial" w:cs="Arial"/>
                <w:sz w:val="20"/>
                <w:szCs w:val="20"/>
              </w:rPr>
              <w:t>tuna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EE4FAB" w14:textId="77777777" w:rsidR="003A4FDE" w:rsidRPr="008F3D64" w:rsidRDefault="003A4FDE" w:rsidP="000B04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D64">
              <w:rPr>
                <w:rFonts w:ascii="Arial" w:hAnsi="Arial" w:cs="Arial"/>
                <w:sz w:val="20"/>
                <w:szCs w:val="20"/>
              </w:rPr>
              <w:t>415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C73538C" w14:textId="77777777" w:rsidR="003A4FDE" w:rsidRPr="00C76495" w:rsidRDefault="003A4FDE" w:rsidP="002F1F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4FDE" w:rsidRPr="00C76495" w14:paraId="2626DBD1" w14:textId="77777777" w:rsidTr="008D2DBA">
        <w:trPr>
          <w:trHeight w:val="397"/>
        </w:trPr>
        <w:tc>
          <w:tcPr>
            <w:tcW w:w="4503" w:type="dxa"/>
            <w:gridSpan w:val="3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05A57DB8" w14:textId="77777777" w:rsidR="003A4FDE" w:rsidRPr="00C76495" w:rsidRDefault="003A4FDE" w:rsidP="00B522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6495">
              <w:rPr>
                <w:rFonts w:ascii="Arial" w:hAnsi="Arial" w:cs="Arial"/>
                <w:b/>
                <w:sz w:val="20"/>
                <w:szCs w:val="20"/>
              </w:rPr>
              <w:t>Kysané výrobky ostatní bez podmáslí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D4A4D5" w14:textId="77777777" w:rsidR="003A4FDE" w:rsidRPr="00C76495" w:rsidRDefault="003A4FDE" w:rsidP="009B4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C76495">
              <w:rPr>
                <w:rFonts w:ascii="Arial" w:hAnsi="Arial" w:cs="Arial"/>
                <w:sz w:val="20"/>
                <w:szCs w:val="20"/>
              </w:rPr>
              <w:t>tis.l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C44091" w14:textId="77777777" w:rsidR="003A4FDE" w:rsidRPr="008F3D64" w:rsidRDefault="003A4FDE" w:rsidP="000B04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D64">
              <w:rPr>
                <w:rFonts w:ascii="Arial" w:hAnsi="Arial" w:cs="Arial"/>
                <w:sz w:val="20"/>
                <w:szCs w:val="20"/>
              </w:rPr>
              <w:t>418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3EDD591" w14:textId="77777777" w:rsidR="003A4FDE" w:rsidRPr="00C76495" w:rsidRDefault="003A4FDE" w:rsidP="002F1F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4FDE" w:rsidRPr="00C76495" w14:paraId="2E6E8B4D" w14:textId="77777777" w:rsidTr="008D2DBA">
        <w:trPr>
          <w:trHeight w:val="397"/>
        </w:trPr>
        <w:tc>
          <w:tcPr>
            <w:tcW w:w="4503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3BCBA6FC" w14:textId="77777777" w:rsidR="003A4FDE" w:rsidRPr="00C76495" w:rsidRDefault="003A4FDE" w:rsidP="00B5225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Kysané p</w:t>
            </w:r>
            <w:r w:rsidRPr="00C76495">
              <w:rPr>
                <w:rFonts w:ascii="Arial" w:hAnsi="Arial" w:cs="Arial"/>
                <w:b/>
                <w:sz w:val="20"/>
                <w:szCs w:val="20"/>
              </w:rPr>
              <w:t xml:space="preserve">odmáslí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D1E505" w14:textId="77777777" w:rsidR="003A4FDE" w:rsidRPr="00C76495" w:rsidRDefault="003A4FDE" w:rsidP="009B4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C76495">
              <w:rPr>
                <w:rFonts w:ascii="Arial" w:hAnsi="Arial" w:cs="Arial"/>
                <w:sz w:val="20"/>
                <w:szCs w:val="20"/>
              </w:rPr>
              <w:t>tis.l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4BB1A2" w14:textId="77777777" w:rsidR="003A4FDE" w:rsidRPr="008F3D64" w:rsidRDefault="003A4FDE" w:rsidP="000B04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D64">
              <w:rPr>
                <w:rFonts w:ascii="Arial" w:hAnsi="Arial" w:cs="Arial"/>
                <w:sz w:val="20"/>
                <w:szCs w:val="20"/>
              </w:rPr>
              <w:t>420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3EA4BE5" w14:textId="77777777" w:rsidR="003A4FDE" w:rsidRPr="00C76495" w:rsidRDefault="003A4FDE" w:rsidP="002F1F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4FDE" w:rsidRPr="00C76495" w14:paraId="1A3E08F3" w14:textId="77777777" w:rsidTr="008D2DBA">
        <w:trPr>
          <w:trHeight w:val="397"/>
        </w:trPr>
        <w:tc>
          <w:tcPr>
            <w:tcW w:w="4503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61E2CD28" w14:textId="77777777" w:rsidR="003A4FDE" w:rsidRPr="00C76495" w:rsidRDefault="003A4FDE" w:rsidP="00B522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6495">
              <w:rPr>
                <w:rFonts w:ascii="Arial" w:hAnsi="Arial" w:cs="Arial"/>
                <w:b/>
                <w:sz w:val="20"/>
                <w:szCs w:val="20"/>
              </w:rPr>
              <w:t>Ochucené podmáslí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E55C9C" w14:textId="77777777" w:rsidR="003A4FDE" w:rsidRPr="00C76495" w:rsidRDefault="003A4FDE" w:rsidP="009B4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C76495">
              <w:rPr>
                <w:rFonts w:ascii="Arial" w:hAnsi="Arial" w:cs="Arial"/>
                <w:sz w:val="20"/>
                <w:szCs w:val="20"/>
              </w:rPr>
              <w:t>tis.l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1EA7C8" w14:textId="77777777" w:rsidR="003A4FDE" w:rsidRPr="008F3D64" w:rsidRDefault="003A4FDE" w:rsidP="000B04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D64">
              <w:rPr>
                <w:rFonts w:ascii="Arial" w:hAnsi="Arial" w:cs="Arial"/>
                <w:sz w:val="20"/>
                <w:szCs w:val="20"/>
              </w:rPr>
              <w:t>421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9179F0F" w14:textId="77777777" w:rsidR="003A4FDE" w:rsidRPr="00C76495" w:rsidRDefault="003A4FDE" w:rsidP="002F1F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4FDE" w:rsidRPr="00C76495" w14:paraId="2F67D91F" w14:textId="77777777" w:rsidTr="008D2DBA">
        <w:trPr>
          <w:trHeight w:val="397"/>
        </w:trPr>
        <w:tc>
          <w:tcPr>
            <w:tcW w:w="4503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58EA078D" w14:textId="77777777" w:rsidR="003A4FDE" w:rsidRPr="00C76495" w:rsidRDefault="003A4FDE" w:rsidP="00B522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6495">
              <w:rPr>
                <w:rFonts w:ascii="Arial" w:hAnsi="Arial" w:cs="Arial"/>
                <w:b/>
                <w:sz w:val="20"/>
                <w:szCs w:val="20"/>
              </w:rPr>
              <w:t>Mléčné nápoje ostatní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308BAF" w14:textId="77777777" w:rsidR="003A4FDE" w:rsidRPr="00C76495" w:rsidRDefault="003A4FDE" w:rsidP="009B4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C76495">
              <w:rPr>
                <w:rFonts w:ascii="Arial" w:hAnsi="Arial" w:cs="Arial"/>
                <w:sz w:val="20"/>
                <w:szCs w:val="20"/>
              </w:rPr>
              <w:t>tis.l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6B7BC9" w14:textId="77777777" w:rsidR="003A4FDE" w:rsidRPr="008F3D64" w:rsidRDefault="003A4FDE" w:rsidP="000B04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D64">
              <w:rPr>
                <w:rFonts w:ascii="Arial" w:hAnsi="Arial" w:cs="Arial"/>
                <w:sz w:val="20"/>
                <w:szCs w:val="20"/>
              </w:rPr>
              <w:t>422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078A53E" w14:textId="77777777" w:rsidR="003A4FDE" w:rsidRPr="00C76495" w:rsidRDefault="003A4FDE" w:rsidP="002F1F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4FDE" w:rsidRPr="00C76495" w14:paraId="62D93364" w14:textId="77777777" w:rsidTr="008D2DBA">
        <w:trPr>
          <w:trHeight w:val="397"/>
        </w:trPr>
        <w:tc>
          <w:tcPr>
            <w:tcW w:w="4503" w:type="dxa"/>
            <w:gridSpan w:val="3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3E014A70" w14:textId="77777777" w:rsidR="003A4FDE" w:rsidRPr="001B11E3" w:rsidRDefault="003A4FDE" w:rsidP="00B522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11E3">
              <w:rPr>
                <w:rFonts w:ascii="Arial" w:hAnsi="Arial" w:cs="Arial"/>
                <w:b/>
                <w:bCs/>
                <w:sz w:val="20"/>
                <w:szCs w:val="20"/>
              </w:rPr>
              <w:t>Máslo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91774D" w14:textId="77777777" w:rsidR="003A4FDE" w:rsidRPr="00C76495" w:rsidRDefault="003A4FDE" w:rsidP="009B4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6495">
              <w:rPr>
                <w:rFonts w:ascii="Arial" w:hAnsi="Arial" w:cs="Arial"/>
                <w:sz w:val="20"/>
                <w:szCs w:val="20"/>
              </w:rPr>
              <w:t>tuna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9AA794" w14:textId="77777777" w:rsidR="003A4FDE" w:rsidRPr="008F3D64" w:rsidRDefault="003A4FDE" w:rsidP="000B04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D64">
              <w:rPr>
                <w:rFonts w:ascii="Arial" w:hAnsi="Arial" w:cs="Arial"/>
                <w:sz w:val="20"/>
                <w:szCs w:val="20"/>
              </w:rPr>
              <w:t>427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51BB41B" w14:textId="77777777" w:rsidR="003A4FDE" w:rsidRPr="00C76495" w:rsidRDefault="003A4FDE" w:rsidP="002F1F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4FDE" w:rsidRPr="00C76495" w14:paraId="1F0D2B96" w14:textId="77777777" w:rsidTr="008D2DBA">
        <w:trPr>
          <w:trHeight w:val="397"/>
        </w:trPr>
        <w:tc>
          <w:tcPr>
            <w:tcW w:w="4503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41957D63" w14:textId="77777777" w:rsidR="003A4FDE" w:rsidRDefault="003A4FDE" w:rsidP="00B5225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Mléčné pomazánky o obsahu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31%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ml. tuku </w:t>
            </w:r>
          </w:p>
          <w:p w14:paraId="1EF814AF" w14:textId="77777777" w:rsidR="003A4FDE" w:rsidRPr="00194BD7" w:rsidRDefault="003A4FDE" w:rsidP="00B5225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 42% sušiny </w:t>
            </w:r>
            <w:r w:rsidRPr="009B452C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Pr="003A4FD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]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3E4F9F" w14:textId="77777777" w:rsidR="003A4FDE" w:rsidRPr="00C76495" w:rsidRDefault="003A4FDE" w:rsidP="009B4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6495">
              <w:rPr>
                <w:rFonts w:ascii="Arial" w:hAnsi="Arial" w:cs="Arial"/>
                <w:sz w:val="20"/>
                <w:szCs w:val="20"/>
              </w:rPr>
              <w:t>tuna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815CA2" w14:textId="77777777" w:rsidR="003A4FDE" w:rsidRPr="008F3D64" w:rsidRDefault="003A4FDE" w:rsidP="000B04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D64">
              <w:rPr>
                <w:rFonts w:ascii="Arial" w:hAnsi="Arial" w:cs="Arial"/>
                <w:sz w:val="20"/>
                <w:szCs w:val="20"/>
              </w:rPr>
              <w:t>428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8CB6C79" w14:textId="77777777" w:rsidR="003A4FDE" w:rsidRPr="00C76495" w:rsidRDefault="003A4FDE" w:rsidP="002F1F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4FDE" w:rsidRPr="00194BD7" w14:paraId="711DD31D" w14:textId="77777777" w:rsidTr="008D2DBA">
        <w:trPr>
          <w:trHeight w:val="397"/>
        </w:trPr>
        <w:tc>
          <w:tcPr>
            <w:tcW w:w="4503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574DD3DC" w14:textId="77777777" w:rsidR="003A4FDE" w:rsidRPr="00194BD7" w:rsidRDefault="003A4FDE" w:rsidP="00B52258">
            <w:pPr>
              <w:rPr>
                <w:rFonts w:ascii="Arial" w:hAnsi="Arial" w:cs="Arial"/>
                <w:sz w:val="20"/>
                <w:szCs w:val="20"/>
              </w:rPr>
            </w:pPr>
            <w:r w:rsidRPr="00194BD7">
              <w:rPr>
                <w:rFonts w:ascii="Arial" w:hAnsi="Arial" w:cs="Arial"/>
                <w:b/>
                <w:sz w:val="20"/>
                <w:szCs w:val="20"/>
              </w:rPr>
              <w:t>Směsné emulgované tuky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celkem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C58BDE" w14:textId="77777777" w:rsidR="003A4FDE" w:rsidRPr="00194BD7" w:rsidRDefault="003A4FDE" w:rsidP="009B452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BD7246">
              <w:rPr>
                <w:rFonts w:ascii="Arial" w:hAnsi="Arial" w:cs="Arial"/>
                <w:sz w:val="20"/>
                <w:szCs w:val="20"/>
              </w:rPr>
              <w:t>tuna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93A189" w14:textId="77777777" w:rsidR="003A4FDE" w:rsidRPr="008F3D64" w:rsidRDefault="003A4FDE" w:rsidP="000B04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D64">
              <w:rPr>
                <w:rFonts w:ascii="Arial" w:hAnsi="Arial" w:cs="Arial"/>
                <w:sz w:val="20"/>
                <w:szCs w:val="20"/>
              </w:rPr>
              <w:t>429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2A8CF1A" w14:textId="77777777" w:rsidR="003A4FDE" w:rsidRPr="00194BD7" w:rsidRDefault="003A4FDE" w:rsidP="002F1FC5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3A4FDE" w:rsidRPr="00C76495" w14:paraId="24116FDC" w14:textId="77777777" w:rsidTr="008D2DBA">
        <w:trPr>
          <w:trHeight w:val="397"/>
        </w:trPr>
        <w:tc>
          <w:tcPr>
            <w:tcW w:w="16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2038E1FE" w14:textId="77777777" w:rsidR="003A4FDE" w:rsidRPr="00C76495" w:rsidRDefault="003A4FDE" w:rsidP="002F1F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toho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41429AD3" w14:textId="77777777" w:rsidR="003A4FDE" w:rsidRPr="00C76495" w:rsidRDefault="003A4FDE" w:rsidP="00AB12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mléčný tuk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3A6A6B" w14:textId="77777777" w:rsidR="003A4FDE" w:rsidRPr="00C76495" w:rsidRDefault="003A4FDE" w:rsidP="009B4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6495">
              <w:rPr>
                <w:rFonts w:ascii="Arial" w:hAnsi="Arial" w:cs="Arial"/>
                <w:sz w:val="20"/>
                <w:szCs w:val="20"/>
              </w:rPr>
              <w:t>tuna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115593" w14:textId="77777777" w:rsidR="003A4FDE" w:rsidRPr="008F3D64" w:rsidRDefault="003A4FDE" w:rsidP="000B04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D64">
              <w:rPr>
                <w:rFonts w:ascii="Arial" w:hAnsi="Arial" w:cs="Arial"/>
                <w:sz w:val="20"/>
                <w:szCs w:val="20"/>
              </w:rPr>
              <w:t>430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B0CC5EA" w14:textId="77777777" w:rsidR="003A4FDE" w:rsidRPr="00C76495" w:rsidRDefault="003A4FDE" w:rsidP="002F1F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4FDE" w:rsidRPr="00C76495" w14:paraId="1F1327DF" w14:textId="77777777" w:rsidTr="008D2DBA">
        <w:trPr>
          <w:trHeight w:val="397"/>
        </w:trPr>
        <w:tc>
          <w:tcPr>
            <w:tcW w:w="4503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4BFD1A32" w14:textId="77777777" w:rsidR="003A4FDE" w:rsidRPr="00C76495" w:rsidRDefault="003A4FDE" w:rsidP="00B522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6495">
              <w:rPr>
                <w:rFonts w:ascii="Arial" w:hAnsi="Arial" w:cs="Arial"/>
                <w:b/>
                <w:sz w:val="20"/>
                <w:szCs w:val="20"/>
              </w:rPr>
              <w:t>Tvarohy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E2D0BF" w14:textId="77777777" w:rsidR="003A4FDE" w:rsidRPr="00C76495" w:rsidRDefault="003A4FDE" w:rsidP="009B4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6495">
              <w:rPr>
                <w:rFonts w:ascii="Arial" w:hAnsi="Arial" w:cs="Arial"/>
                <w:sz w:val="20"/>
                <w:szCs w:val="20"/>
              </w:rPr>
              <w:t>tuna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6F0E65" w14:textId="77777777" w:rsidR="003A4FDE" w:rsidRPr="008F3D64" w:rsidRDefault="003A4FDE" w:rsidP="000B04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D64">
              <w:rPr>
                <w:rFonts w:ascii="Arial" w:hAnsi="Arial" w:cs="Arial"/>
                <w:sz w:val="20"/>
                <w:szCs w:val="20"/>
              </w:rPr>
              <w:t>431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6881ED2" w14:textId="77777777" w:rsidR="003A4FDE" w:rsidRPr="00C76495" w:rsidRDefault="003A4FDE" w:rsidP="002F1F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4FDE" w:rsidRPr="00C76495" w14:paraId="682150CD" w14:textId="77777777" w:rsidTr="008D2DBA">
        <w:trPr>
          <w:trHeight w:val="397"/>
        </w:trPr>
        <w:tc>
          <w:tcPr>
            <w:tcW w:w="4503" w:type="dxa"/>
            <w:gridSpan w:val="3"/>
            <w:tcBorders>
              <w:left w:val="single" w:sz="12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3CED57B9" w14:textId="77777777" w:rsidR="003A4FDE" w:rsidRPr="008D2DBA" w:rsidRDefault="003A4FDE" w:rsidP="00B522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2DBA">
              <w:rPr>
                <w:rFonts w:ascii="Arial" w:hAnsi="Arial" w:cs="Arial"/>
                <w:b/>
                <w:bCs/>
                <w:sz w:val="20"/>
                <w:szCs w:val="20"/>
              </w:rPr>
              <w:t>Přírodní sýry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4B3982" w14:textId="77777777" w:rsidR="003A4FDE" w:rsidRPr="00C76495" w:rsidRDefault="003A4FDE" w:rsidP="009B4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6495">
              <w:rPr>
                <w:rFonts w:ascii="Arial" w:hAnsi="Arial" w:cs="Arial"/>
                <w:sz w:val="20"/>
                <w:szCs w:val="20"/>
              </w:rPr>
              <w:t>tuna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EA203E" w14:textId="77777777" w:rsidR="003A4FDE" w:rsidRPr="008F3D64" w:rsidRDefault="003A4FDE" w:rsidP="000B04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D64">
              <w:rPr>
                <w:rFonts w:ascii="Arial" w:hAnsi="Arial" w:cs="Arial"/>
                <w:sz w:val="20"/>
                <w:szCs w:val="20"/>
              </w:rPr>
              <w:t>438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8E3D9A4" w14:textId="77777777" w:rsidR="003A4FDE" w:rsidRPr="00C76495" w:rsidRDefault="003A4FDE" w:rsidP="002F1F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4FDE" w:rsidRPr="00C76495" w14:paraId="4D593419" w14:textId="77777777" w:rsidTr="008D2DBA">
        <w:trPr>
          <w:trHeight w:val="397"/>
        </w:trPr>
        <w:tc>
          <w:tcPr>
            <w:tcW w:w="4503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6125BBB6" w14:textId="77777777" w:rsidR="003A4FDE" w:rsidRPr="00C76495" w:rsidRDefault="003A4FDE" w:rsidP="00B5225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Tavené s</w:t>
            </w:r>
            <w:r w:rsidRPr="00C76495">
              <w:rPr>
                <w:rFonts w:ascii="Arial" w:hAnsi="Arial" w:cs="Arial"/>
                <w:b/>
                <w:sz w:val="20"/>
                <w:szCs w:val="20"/>
              </w:rPr>
              <w:t>ýry</w:t>
            </w:r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C7649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bez analogů</w:t>
            </w:r>
            <w:r w:rsidRPr="00C76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9F1CE4" w14:textId="77777777" w:rsidR="003A4FDE" w:rsidRPr="00C76495" w:rsidRDefault="003A4FDE" w:rsidP="009B4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6495">
              <w:rPr>
                <w:rFonts w:ascii="Arial" w:hAnsi="Arial" w:cs="Arial"/>
                <w:sz w:val="20"/>
                <w:szCs w:val="20"/>
              </w:rPr>
              <w:t>tuna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2446A0" w14:textId="77777777" w:rsidR="003A4FDE" w:rsidRPr="008F3D64" w:rsidRDefault="003A4FDE" w:rsidP="000B04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D64">
              <w:rPr>
                <w:rFonts w:ascii="Arial" w:hAnsi="Arial" w:cs="Arial"/>
                <w:sz w:val="20"/>
                <w:szCs w:val="20"/>
              </w:rPr>
              <w:t>443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8B61BE7" w14:textId="77777777" w:rsidR="003A4FDE" w:rsidRPr="00C76495" w:rsidRDefault="003A4FDE" w:rsidP="002F1F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4FDE" w:rsidRPr="00C76495" w14:paraId="775DDAE6" w14:textId="77777777" w:rsidTr="008D2DBA">
        <w:trPr>
          <w:trHeight w:val="397"/>
        </w:trPr>
        <w:tc>
          <w:tcPr>
            <w:tcW w:w="4503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72309259" w14:textId="77777777" w:rsidR="003A4FDE" w:rsidRPr="00C76495" w:rsidRDefault="003A4FDE" w:rsidP="00B522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6495">
              <w:rPr>
                <w:rFonts w:ascii="Arial" w:hAnsi="Arial" w:cs="Arial"/>
                <w:b/>
                <w:sz w:val="20"/>
                <w:szCs w:val="20"/>
              </w:rPr>
              <w:t>Smetanové krémy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6B566B" w14:textId="77777777" w:rsidR="003A4FDE" w:rsidRPr="00C76495" w:rsidRDefault="003A4FDE" w:rsidP="009B4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6495">
              <w:rPr>
                <w:rFonts w:ascii="Arial" w:hAnsi="Arial" w:cs="Arial"/>
                <w:sz w:val="20"/>
                <w:szCs w:val="20"/>
              </w:rPr>
              <w:t>tuna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DF2AE6" w14:textId="77777777" w:rsidR="003A4FDE" w:rsidRPr="008F3D64" w:rsidRDefault="003A4FDE" w:rsidP="000B04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D64">
              <w:rPr>
                <w:rFonts w:ascii="Arial" w:hAnsi="Arial" w:cs="Arial"/>
                <w:sz w:val="20"/>
                <w:szCs w:val="20"/>
              </w:rPr>
              <w:t>444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87DA634" w14:textId="77777777" w:rsidR="003A4FDE" w:rsidRPr="00C76495" w:rsidRDefault="003A4FDE" w:rsidP="002F1F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4FDE" w:rsidRPr="00C76495" w14:paraId="64A9E3E0" w14:textId="77777777" w:rsidTr="008D2DBA">
        <w:trPr>
          <w:trHeight w:val="397"/>
        </w:trPr>
        <w:tc>
          <w:tcPr>
            <w:tcW w:w="4503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66A3AABB" w14:textId="77777777" w:rsidR="003A4FDE" w:rsidRPr="00C76495" w:rsidRDefault="003A4FDE" w:rsidP="00B522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6495">
              <w:rPr>
                <w:rFonts w:ascii="Arial" w:hAnsi="Arial" w:cs="Arial"/>
                <w:b/>
                <w:sz w:val="20"/>
                <w:szCs w:val="20"/>
              </w:rPr>
              <w:t>Tvarohové dezerty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termizované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výrobky na bázi tvarohu)</w:t>
            </w:r>
            <w:r w:rsidRPr="00C7649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D9A778" w14:textId="77777777" w:rsidR="003A4FDE" w:rsidRPr="00C76495" w:rsidRDefault="003A4FDE" w:rsidP="009B4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6495">
              <w:rPr>
                <w:rFonts w:ascii="Arial" w:hAnsi="Arial" w:cs="Arial"/>
                <w:sz w:val="20"/>
                <w:szCs w:val="20"/>
              </w:rPr>
              <w:t>tuna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FA70C6" w14:textId="77777777" w:rsidR="003A4FDE" w:rsidRPr="008F3D64" w:rsidRDefault="003A4FDE" w:rsidP="000B04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D64">
              <w:rPr>
                <w:rFonts w:ascii="Arial" w:hAnsi="Arial" w:cs="Arial"/>
                <w:sz w:val="20"/>
                <w:szCs w:val="20"/>
              </w:rPr>
              <w:t>445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1C52F06" w14:textId="77777777" w:rsidR="003A4FDE" w:rsidRPr="00C76495" w:rsidRDefault="003A4FDE" w:rsidP="002F1F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4FDE" w:rsidRPr="00C76495" w14:paraId="19D2CA96" w14:textId="77777777" w:rsidTr="008D2DBA">
        <w:trPr>
          <w:trHeight w:val="397"/>
        </w:trPr>
        <w:tc>
          <w:tcPr>
            <w:tcW w:w="4503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6497FB63" w14:textId="77777777" w:rsidR="003A4FDE" w:rsidRPr="00C76495" w:rsidRDefault="003A4FDE" w:rsidP="00B522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6495">
              <w:rPr>
                <w:rFonts w:ascii="Arial" w:hAnsi="Arial" w:cs="Arial"/>
                <w:b/>
                <w:sz w:val="20"/>
                <w:szCs w:val="20"/>
              </w:rPr>
              <w:t>Mléčné dezerty</w:t>
            </w:r>
            <w:r w:rsidR="00F90DC9">
              <w:rPr>
                <w:rFonts w:ascii="Arial" w:hAnsi="Arial" w:cs="Arial"/>
                <w:b/>
                <w:sz w:val="20"/>
                <w:szCs w:val="20"/>
              </w:rPr>
              <w:t xml:space="preserve"> jinde neuvedené</w:t>
            </w:r>
            <w:r w:rsidRPr="00C7649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93FE33" w14:textId="77777777" w:rsidR="003A4FDE" w:rsidRPr="00C76495" w:rsidRDefault="003A4FDE" w:rsidP="009B4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6495">
              <w:rPr>
                <w:rFonts w:ascii="Arial" w:hAnsi="Arial" w:cs="Arial"/>
                <w:sz w:val="20"/>
                <w:szCs w:val="20"/>
              </w:rPr>
              <w:t>tuna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8BC053" w14:textId="77777777" w:rsidR="003A4FDE" w:rsidRPr="008F3D64" w:rsidRDefault="003A4FDE" w:rsidP="000B04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D64">
              <w:rPr>
                <w:rFonts w:ascii="Arial" w:hAnsi="Arial" w:cs="Arial"/>
                <w:sz w:val="20"/>
                <w:szCs w:val="20"/>
              </w:rPr>
              <w:t>446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15DE2CE" w14:textId="77777777" w:rsidR="003A4FDE" w:rsidRPr="00C76495" w:rsidRDefault="003A4FDE" w:rsidP="002F1F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4FDE" w:rsidRPr="00C76495" w14:paraId="2BB1D145" w14:textId="77777777" w:rsidTr="008D2DBA">
        <w:trPr>
          <w:trHeight w:val="397"/>
        </w:trPr>
        <w:tc>
          <w:tcPr>
            <w:tcW w:w="4503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46B2967D" w14:textId="77777777" w:rsidR="003A4FDE" w:rsidRPr="00C76495" w:rsidRDefault="003A4FDE" w:rsidP="00B522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6495">
              <w:rPr>
                <w:rFonts w:ascii="Arial" w:hAnsi="Arial" w:cs="Arial"/>
                <w:b/>
                <w:sz w:val="20"/>
                <w:szCs w:val="20"/>
              </w:rPr>
              <w:t>Mražené krémy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440384" w14:textId="77777777" w:rsidR="003A4FDE" w:rsidRPr="00C76495" w:rsidRDefault="003A4FDE" w:rsidP="009B4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6495">
              <w:rPr>
                <w:rFonts w:ascii="Arial" w:hAnsi="Arial" w:cs="Arial"/>
                <w:sz w:val="20"/>
                <w:szCs w:val="20"/>
              </w:rPr>
              <w:t>tuna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47AB14" w14:textId="77777777" w:rsidR="003A4FDE" w:rsidRPr="008F3D64" w:rsidRDefault="003A4FDE" w:rsidP="000B04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D64">
              <w:rPr>
                <w:rFonts w:ascii="Arial" w:hAnsi="Arial" w:cs="Arial"/>
                <w:sz w:val="20"/>
                <w:szCs w:val="20"/>
              </w:rPr>
              <w:t>447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07B0D16" w14:textId="77777777" w:rsidR="003A4FDE" w:rsidRPr="00C76495" w:rsidRDefault="003A4FDE" w:rsidP="002F1F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4FDE" w:rsidRPr="00C76495" w14:paraId="4A245E48" w14:textId="77777777" w:rsidTr="008D2DBA">
        <w:trPr>
          <w:trHeight w:val="397"/>
        </w:trPr>
        <w:tc>
          <w:tcPr>
            <w:tcW w:w="4503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5FB61A75" w14:textId="77777777" w:rsidR="003A4FDE" w:rsidRPr="00C76495" w:rsidRDefault="003A4FDE" w:rsidP="00B522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6495">
              <w:rPr>
                <w:rFonts w:ascii="Arial" w:hAnsi="Arial" w:cs="Arial"/>
                <w:b/>
                <w:sz w:val="20"/>
                <w:szCs w:val="20"/>
              </w:rPr>
              <w:t>Zahuštěné mléko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včetně mléka v cisternách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21E4E6" w14:textId="77777777" w:rsidR="003A4FDE" w:rsidRPr="00C76495" w:rsidRDefault="003A4FDE" w:rsidP="009B4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6495">
              <w:rPr>
                <w:rFonts w:ascii="Arial" w:hAnsi="Arial" w:cs="Arial"/>
                <w:sz w:val="20"/>
                <w:szCs w:val="20"/>
              </w:rPr>
              <w:t>tuna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57490E" w14:textId="77777777" w:rsidR="003A4FDE" w:rsidRPr="008F3D64" w:rsidRDefault="003A4FDE" w:rsidP="000B04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D64">
              <w:rPr>
                <w:rFonts w:ascii="Arial" w:hAnsi="Arial" w:cs="Arial"/>
                <w:sz w:val="20"/>
                <w:szCs w:val="20"/>
              </w:rPr>
              <w:t>449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A9AA7CD" w14:textId="77777777" w:rsidR="003A4FDE" w:rsidRPr="00C76495" w:rsidRDefault="003A4FDE" w:rsidP="002F1F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4FDE" w:rsidRPr="00C76495" w14:paraId="04B4994D" w14:textId="77777777" w:rsidTr="008D2DBA">
        <w:trPr>
          <w:trHeight w:val="397"/>
        </w:trPr>
        <w:tc>
          <w:tcPr>
            <w:tcW w:w="4503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7041BED4" w14:textId="77777777" w:rsidR="008D2DBA" w:rsidRDefault="003A4FDE" w:rsidP="00B522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6495">
              <w:rPr>
                <w:rFonts w:ascii="Arial" w:hAnsi="Arial" w:cs="Arial"/>
                <w:b/>
                <w:sz w:val="20"/>
                <w:szCs w:val="20"/>
              </w:rPr>
              <w:t>Sušené mléko bez přísad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celkem</w:t>
            </w:r>
          </w:p>
          <w:p w14:paraId="2542C094" w14:textId="77777777" w:rsidR="003A4FDE" w:rsidRPr="00C76495" w:rsidRDefault="003A4FDE" w:rsidP="00B5225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(ř. 452+453+454)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E2C775" w14:textId="77777777" w:rsidR="003A4FDE" w:rsidRPr="00C76495" w:rsidRDefault="003A4FDE" w:rsidP="009B4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6495">
              <w:rPr>
                <w:rFonts w:ascii="Arial" w:hAnsi="Arial" w:cs="Arial"/>
                <w:sz w:val="20"/>
                <w:szCs w:val="20"/>
              </w:rPr>
              <w:t>tuna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0A973C" w14:textId="77777777" w:rsidR="003A4FDE" w:rsidRPr="008F3D64" w:rsidRDefault="003A4FDE" w:rsidP="000B04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D64">
              <w:rPr>
                <w:rFonts w:ascii="Arial" w:hAnsi="Arial" w:cs="Arial"/>
                <w:sz w:val="20"/>
                <w:szCs w:val="20"/>
              </w:rPr>
              <w:t>451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858E0CA" w14:textId="77777777" w:rsidR="003A4FDE" w:rsidRPr="00C76495" w:rsidRDefault="003A4FDE" w:rsidP="002F1F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4FDE" w:rsidRPr="00C76495" w14:paraId="660A3D8B" w14:textId="77777777" w:rsidTr="008D2DBA">
        <w:trPr>
          <w:trHeight w:val="397"/>
        </w:trPr>
        <w:tc>
          <w:tcPr>
            <w:tcW w:w="1678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1F69D273" w14:textId="77777777" w:rsidR="003A4FDE" w:rsidRPr="00C76495" w:rsidRDefault="003A4FDE" w:rsidP="00B522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tom</w:t>
            </w:r>
          </w:p>
        </w:tc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39BB5773" w14:textId="77777777" w:rsidR="003A4FDE" w:rsidRPr="00C76495" w:rsidRDefault="003A4FDE" w:rsidP="00B522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plnotučné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16B02A" w14:textId="77777777" w:rsidR="003A4FDE" w:rsidRPr="00C76495" w:rsidRDefault="003A4FDE" w:rsidP="009B4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6495">
              <w:rPr>
                <w:rFonts w:ascii="Arial" w:hAnsi="Arial" w:cs="Arial"/>
                <w:sz w:val="20"/>
                <w:szCs w:val="20"/>
              </w:rPr>
              <w:t>tuna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712FD8" w14:textId="77777777" w:rsidR="003A4FDE" w:rsidRPr="008F3D64" w:rsidRDefault="003A4FDE" w:rsidP="000B04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D64">
              <w:rPr>
                <w:rFonts w:ascii="Arial" w:hAnsi="Arial" w:cs="Arial"/>
                <w:sz w:val="20"/>
                <w:szCs w:val="20"/>
              </w:rPr>
              <w:t>452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9456396" w14:textId="77777777" w:rsidR="003A4FDE" w:rsidRPr="00C76495" w:rsidRDefault="003A4FDE" w:rsidP="002F1F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4FDE" w:rsidRPr="00C76495" w14:paraId="68485720" w14:textId="77777777" w:rsidTr="008D2DBA">
        <w:trPr>
          <w:trHeight w:val="397"/>
        </w:trPr>
        <w:tc>
          <w:tcPr>
            <w:tcW w:w="1678" w:type="dxa"/>
            <w:gridSpan w:val="2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31E7E559" w14:textId="77777777" w:rsidR="003A4FDE" w:rsidRPr="00C76495" w:rsidRDefault="003A4FDE" w:rsidP="00B522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285657BB" w14:textId="77777777" w:rsidR="003A4FDE" w:rsidRPr="00C76495" w:rsidRDefault="003A4FDE" w:rsidP="00B522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polotučné – částečně odtučněné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7076F4" w14:textId="77777777" w:rsidR="003A4FDE" w:rsidRPr="00C76495" w:rsidRDefault="003A4FDE" w:rsidP="009B4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6495">
              <w:rPr>
                <w:rFonts w:ascii="Arial" w:hAnsi="Arial" w:cs="Arial"/>
                <w:sz w:val="20"/>
                <w:szCs w:val="20"/>
              </w:rPr>
              <w:t>tuna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903632" w14:textId="77777777" w:rsidR="003A4FDE" w:rsidRPr="008F3D64" w:rsidRDefault="003A4FDE" w:rsidP="000B04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D64">
              <w:rPr>
                <w:rFonts w:ascii="Arial" w:hAnsi="Arial" w:cs="Arial"/>
                <w:sz w:val="20"/>
                <w:szCs w:val="20"/>
              </w:rPr>
              <w:t>453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37C07EA" w14:textId="77777777" w:rsidR="003A4FDE" w:rsidRPr="00C76495" w:rsidRDefault="003A4FDE" w:rsidP="002F1F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4FDE" w:rsidRPr="00C76495" w14:paraId="41282693" w14:textId="77777777" w:rsidTr="008D2DBA">
        <w:trPr>
          <w:trHeight w:val="397"/>
        </w:trPr>
        <w:tc>
          <w:tcPr>
            <w:tcW w:w="1678" w:type="dxa"/>
            <w:gridSpan w:val="2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3A434C87" w14:textId="77777777" w:rsidR="003A4FDE" w:rsidRPr="00C76495" w:rsidRDefault="003A4FDE" w:rsidP="00B522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42DBB215" w14:textId="77777777" w:rsidR="003A4FDE" w:rsidRPr="00C76495" w:rsidRDefault="003A4FDE" w:rsidP="00B522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odtučněné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4B9DB5" w14:textId="77777777" w:rsidR="003A4FDE" w:rsidRPr="00C76495" w:rsidRDefault="003A4FDE" w:rsidP="009B4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6495">
              <w:rPr>
                <w:rFonts w:ascii="Arial" w:hAnsi="Arial" w:cs="Arial"/>
                <w:sz w:val="20"/>
                <w:szCs w:val="20"/>
              </w:rPr>
              <w:t>tuna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EDE692" w14:textId="77777777" w:rsidR="003A4FDE" w:rsidRPr="008F3D64" w:rsidRDefault="003A4FDE" w:rsidP="000B04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D64">
              <w:rPr>
                <w:rFonts w:ascii="Arial" w:hAnsi="Arial" w:cs="Arial"/>
                <w:sz w:val="20"/>
                <w:szCs w:val="20"/>
              </w:rPr>
              <w:t>454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DB34342" w14:textId="77777777" w:rsidR="003A4FDE" w:rsidRPr="00C76495" w:rsidRDefault="003A4FDE" w:rsidP="002F1F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4FDE" w:rsidRPr="00C76495" w14:paraId="5C7AA751" w14:textId="77777777" w:rsidTr="008D2DBA">
        <w:trPr>
          <w:trHeight w:val="397"/>
        </w:trPr>
        <w:tc>
          <w:tcPr>
            <w:tcW w:w="4503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3C5CA8F3" w14:textId="77777777" w:rsidR="003A4FDE" w:rsidRPr="00C76495" w:rsidRDefault="003A4FDE" w:rsidP="00B522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6495">
              <w:rPr>
                <w:rFonts w:ascii="Arial" w:hAnsi="Arial" w:cs="Arial"/>
                <w:b/>
                <w:sz w:val="20"/>
                <w:szCs w:val="20"/>
              </w:rPr>
              <w:t>Ostatní specifikované výrobky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jinde nezařazené, včetně tavených výrobků s rostlinným tukem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CA3A0F" w14:textId="77777777" w:rsidR="003A4FDE" w:rsidRPr="00C76495" w:rsidRDefault="003A4FDE" w:rsidP="009B4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6495">
              <w:rPr>
                <w:rFonts w:ascii="Arial" w:hAnsi="Arial" w:cs="Arial"/>
                <w:sz w:val="20"/>
                <w:szCs w:val="20"/>
              </w:rPr>
              <w:t>tuna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222BBC" w14:textId="77777777" w:rsidR="003A4FDE" w:rsidRPr="008F3D64" w:rsidRDefault="003A4FDE" w:rsidP="000B04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D64">
              <w:rPr>
                <w:rFonts w:ascii="Arial" w:hAnsi="Arial" w:cs="Arial"/>
                <w:sz w:val="20"/>
                <w:szCs w:val="20"/>
              </w:rPr>
              <w:t>456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FF4C6C8" w14:textId="77777777" w:rsidR="003A4FDE" w:rsidRPr="00C76495" w:rsidRDefault="003A4FDE" w:rsidP="002F1F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4FDE" w:rsidRPr="00C76495" w14:paraId="2F779E04" w14:textId="77777777" w:rsidTr="008D2DBA">
        <w:trPr>
          <w:trHeight w:val="397"/>
        </w:trPr>
        <w:tc>
          <w:tcPr>
            <w:tcW w:w="4503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6871C543" w14:textId="77777777" w:rsidR="003A4FDE" w:rsidRPr="00C76495" w:rsidRDefault="003A4FDE" w:rsidP="00B522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6495">
              <w:rPr>
                <w:rFonts w:ascii="Arial" w:hAnsi="Arial" w:cs="Arial"/>
                <w:b/>
                <w:sz w:val="20"/>
                <w:szCs w:val="20"/>
              </w:rPr>
              <w:t>Syrovátka sušená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A97853" w14:textId="77777777" w:rsidR="003A4FDE" w:rsidRPr="00C76495" w:rsidRDefault="003A4FDE" w:rsidP="009B4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6495">
              <w:rPr>
                <w:rFonts w:ascii="Arial" w:hAnsi="Arial" w:cs="Arial"/>
                <w:sz w:val="20"/>
                <w:szCs w:val="20"/>
              </w:rPr>
              <w:t>tuna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79F1F3" w14:textId="77777777" w:rsidR="003A4FDE" w:rsidRPr="008F3D64" w:rsidRDefault="003A4FDE" w:rsidP="000B04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D64">
              <w:rPr>
                <w:rFonts w:ascii="Arial" w:hAnsi="Arial" w:cs="Arial"/>
                <w:sz w:val="20"/>
                <w:szCs w:val="20"/>
              </w:rPr>
              <w:t>459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843E367" w14:textId="77777777" w:rsidR="003A4FDE" w:rsidRPr="00C76495" w:rsidRDefault="003A4FDE" w:rsidP="002F1F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4FDE" w:rsidRPr="00C76495" w14:paraId="70B7FA03" w14:textId="77777777" w:rsidTr="008D2DBA">
        <w:trPr>
          <w:trHeight w:val="397"/>
        </w:trPr>
        <w:tc>
          <w:tcPr>
            <w:tcW w:w="4503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1AF5D0C1" w14:textId="77777777" w:rsidR="003A4FDE" w:rsidRPr="00C76495" w:rsidRDefault="003A4FDE" w:rsidP="00B522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6495">
              <w:rPr>
                <w:rFonts w:ascii="Arial" w:hAnsi="Arial" w:cs="Arial"/>
                <w:b/>
                <w:sz w:val="20"/>
                <w:szCs w:val="20"/>
              </w:rPr>
              <w:t>Syrovátka zahuštěná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35632A9" w14:textId="77777777" w:rsidR="003A4FDE" w:rsidRPr="00C76495" w:rsidRDefault="003A4FDE" w:rsidP="009B4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6495">
              <w:rPr>
                <w:rFonts w:ascii="Arial" w:hAnsi="Arial" w:cs="Arial"/>
                <w:sz w:val="20"/>
                <w:szCs w:val="20"/>
              </w:rPr>
              <w:t>tuna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CE26039" w14:textId="77777777" w:rsidR="003A4FDE" w:rsidRPr="008F3D64" w:rsidRDefault="003A4FDE" w:rsidP="000B04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D64">
              <w:rPr>
                <w:rFonts w:ascii="Arial" w:hAnsi="Arial" w:cs="Arial"/>
                <w:sz w:val="20"/>
                <w:szCs w:val="20"/>
              </w:rPr>
              <w:t>460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3925AF4" w14:textId="77777777" w:rsidR="003A4FDE" w:rsidRPr="00C76495" w:rsidRDefault="003A4FDE" w:rsidP="002F1F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FF27D8" w14:textId="77777777" w:rsidR="00661387" w:rsidRPr="00661387" w:rsidRDefault="00661387" w:rsidP="00661387">
      <w:pPr>
        <w:jc w:val="both"/>
        <w:rPr>
          <w:rFonts w:ascii="Arial" w:hAnsi="Arial" w:cs="Arial"/>
          <w:sz w:val="18"/>
          <w:szCs w:val="18"/>
        </w:rPr>
      </w:pPr>
      <w:r w:rsidRPr="00661387">
        <w:rPr>
          <w:rFonts w:ascii="Arial" w:hAnsi="Arial" w:cs="Arial"/>
          <w:sz w:val="18"/>
          <w:szCs w:val="18"/>
        </w:rPr>
        <w:t>[</w:t>
      </w:r>
      <w:r w:rsidR="006B667A">
        <w:rPr>
          <w:rFonts w:ascii="Arial" w:hAnsi="Arial" w:cs="Arial"/>
          <w:sz w:val="18"/>
          <w:szCs w:val="18"/>
        </w:rPr>
        <w:t>1</w:t>
      </w:r>
      <w:r w:rsidRPr="00661387">
        <w:rPr>
          <w:rFonts w:ascii="Arial" w:hAnsi="Arial" w:cs="Arial"/>
          <w:sz w:val="18"/>
          <w:szCs w:val="18"/>
        </w:rPr>
        <w:t>] Zahrnuje výrobky původně označené obchodním názvem „pomazánkové máslo“ obsahující nejméně 31 % hmotnostních mléčného tuku a nejméně 42 % hmotnostních sušiny.</w:t>
      </w:r>
    </w:p>
    <w:p w14:paraId="43A872E5" w14:textId="77777777" w:rsidR="005C61B5" w:rsidRDefault="00661387" w:rsidP="00661387">
      <w:pPr>
        <w:jc w:val="both"/>
        <w:rPr>
          <w:rFonts w:ascii="Arial" w:hAnsi="Arial" w:cs="Arial"/>
          <w:sz w:val="18"/>
          <w:szCs w:val="18"/>
        </w:rPr>
      </w:pPr>
      <w:r w:rsidRPr="00661387">
        <w:rPr>
          <w:rFonts w:ascii="Arial" w:hAnsi="Arial" w:cs="Arial"/>
          <w:sz w:val="18"/>
          <w:szCs w:val="18"/>
        </w:rPr>
        <w:lastRenderedPageBreak/>
        <w:tab/>
      </w:r>
    </w:p>
    <w:p w14:paraId="304C8479" w14:textId="77777777" w:rsidR="00CC52E6" w:rsidRPr="00A20F47" w:rsidRDefault="00CC52E6" w:rsidP="00CC52E6">
      <w:pPr>
        <w:pStyle w:val="Nzev"/>
        <w:rPr>
          <w:szCs w:val="28"/>
        </w:rPr>
      </w:pPr>
      <w:r w:rsidRPr="00A20F47">
        <w:rPr>
          <w:szCs w:val="28"/>
        </w:rPr>
        <w:t>Metodické vysvětlivky</w:t>
      </w:r>
      <w:r w:rsidR="00A6101E">
        <w:rPr>
          <w:szCs w:val="28"/>
        </w:rPr>
        <w:t xml:space="preserve"> </w:t>
      </w:r>
    </w:p>
    <w:p w14:paraId="0282E22A" w14:textId="77777777" w:rsidR="00CC52E6" w:rsidRPr="00551E41" w:rsidRDefault="00CC52E6" w:rsidP="00CC52E6">
      <w:pPr>
        <w:jc w:val="center"/>
        <w:rPr>
          <w:rFonts w:ascii="Arial" w:hAnsi="Arial" w:cs="Arial"/>
          <w:b/>
          <w:i/>
          <w:sz w:val="18"/>
          <w:szCs w:val="18"/>
        </w:rPr>
      </w:pPr>
      <w:r w:rsidRPr="00551E41">
        <w:rPr>
          <w:rFonts w:ascii="Arial" w:hAnsi="Arial" w:cs="Arial"/>
          <w:i/>
          <w:sz w:val="18"/>
          <w:szCs w:val="18"/>
        </w:rPr>
        <w:t xml:space="preserve">(proti minulému roku </w:t>
      </w:r>
      <w:r w:rsidR="000B2511">
        <w:rPr>
          <w:rFonts w:ascii="Arial" w:hAnsi="Arial" w:cs="Arial"/>
          <w:i/>
          <w:sz w:val="18"/>
          <w:szCs w:val="18"/>
        </w:rPr>
        <w:t>ne</w:t>
      </w:r>
      <w:r w:rsidRPr="008F3D64">
        <w:rPr>
          <w:rFonts w:ascii="Arial" w:hAnsi="Arial" w:cs="Arial"/>
          <w:i/>
          <w:sz w:val="18"/>
          <w:szCs w:val="18"/>
        </w:rPr>
        <w:t>změněny</w:t>
      </w:r>
      <w:r w:rsidRPr="00551E41">
        <w:rPr>
          <w:rFonts w:ascii="Arial" w:hAnsi="Arial" w:cs="Arial"/>
          <w:i/>
          <w:sz w:val="18"/>
          <w:szCs w:val="18"/>
        </w:rPr>
        <w:t>)</w:t>
      </w:r>
    </w:p>
    <w:p w14:paraId="722B0E51" w14:textId="77777777" w:rsidR="008D2DBA" w:rsidRDefault="008D2DBA" w:rsidP="00FA2C17">
      <w:pPr>
        <w:pStyle w:val="Podtitul"/>
        <w:tabs>
          <w:tab w:val="num" w:pos="720"/>
        </w:tabs>
        <w:jc w:val="left"/>
        <w:rPr>
          <w:rFonts w:cs="Arial"/>
          <w:sz w:val="22"/>
          <w:szCs w:val="22"/>
        </w:rPr>
      </w:pPr>
    </w:p>
    <w:p w14:paraId="78D127F2" w14:textId="77777777" w:rsidR="00AB4732" w:rsidRPr="000F5CDE" w:rsidRDefault="00FA2C17" w:rsidP="00FA2C17">
      <w:pPr>
        <w:pStyle w:val="Podtitul"/>
        <w:tabs>
          <w:tab w:val="num" w:pos="720"/>
        </w:tabs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IV.      </w:t>
      </w:r>
      <w:r w:rsidR="002F7142">
        <w:rPr>
          <w:rFonts w:cs="Arial"/>
          <w:sz w:val="22"/>
          <w:szCs w:val="22"/>
        </w:rPr>
        <w:t>Mlékárenská výroba</w:t>
      </w:r>
    </w:p>
    <w:p w14:paraId="0AF65CB0" w14:textId="77777777" w:rsidR="002B699F" w:rsidRDefault="002B699F" w:rsidP="002B699F">
      <w:pPr>
        <w:ind w:left="180"/>
        <w:rPr>
          <w:rFonts w:ascii="Arial" w:hAnsi="Arial" w:cs="Arial"/>
          <w:sz w:val="20"/>
          <w:szCs w:val="20"/>
        </w:rPr>
      </w:pPr>
    </w:p>
    <w:p w14:paraId="284E8376" w14:textId="77777777" w:rsidR="004F6566" w:rsidRDefault="004F6566" w:rsidP="008D2DBA">
      <w:pPr>
        <w:ind w:left="567" w:hanging="567"/>
        <w:jc w:val="both"/>
        <w:rPr>
          <w:rFonts w:ascii="Arial" w:hAnsi="Arial" w:cs="Arial"/>
          <w:sz w:val="20"/>
          <w:szCs w:val="20"/>
        </w:rPr>
      </w:pPr>
      <w:r w:rsidRPr="00AB4732">
        <w:rPr>
          <w:rFonts w:ascii="Arial" w:hAnsi="Arial" w:cs="Arial"/>
          <w:sz w:val="20"/>
          <w:szCs w:val="20"/>
        </w:rPr>
        <w:t xml:space="preserve">Zahrnuje </w:t>
      </w:r>
      <w:r>
        <w:rPr>
          <w:rFonts w:ascii="Arial" w:hAnsi="Arial" w:cs="Arial"/>
          <w:sz w:val="20"/>
          <w:szCs w:val="20"/>
        </w:rPr>
        <w:t xml:space="preserve">výrobu z nakoupeného mléka od producentů, z přikoupeného mléka a z přikoupených </w:t>
      </w:r>
    </w:p>
    <w:p w14:paraId="67161032" w14:textId="77777777" w:rsidR="004F6566" w:rsidRDefault="004F6566" w:rsidP="008D2DBA">
      <w:pPr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polotovarů.  Údaje se vykazují v tunách nebo v tisících litrů na dvě desetinná místa za sledovaný </w:t>
      </w:r>
    </w:p>
    <w:p w14:paraId="54782F32" w14:textId="77777777" w:rsidR="004F6566" w:rsidRDefault="004F6566" w:rsidP="008D2DBA">
      <w:pPr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měsíc kalendářního roku. Uvádí se množství hotových výrobků a </w:t>
      </w:r>
      <w:r w:rsidRPr="00AB4732">
        <w:rPr>
          <w:rFonts w:ascii="Arial" w:hAnsi="Arial" w:cs="Arial"/>
          <w:sz w:val="20"/>
          <w:szCs w:val="20"/>
        </w:rPr>
        <w:t>produkce</w:t>
      </w:r>
      <w:r>
        <w:rPr>
          <w:rFonts w:ascii="Arial" w:hAnsi="Arial" w:cs="Arial"/>
          <w:sz w:val="20"/>
          <w:szCs w:val="20"/>
        </w:rPr>
        <w:t xml:space="preserve"> určená pro</w:t>
      </w:r>
      <w:r w:rsidRPr="00AB4732">
        <w:rPr>
          <w:rFonts w:ascii="Arial" w:hAnsi="Arial" w:cs="Arial"/>
          <w:sz w:val="20"/>
          <w:szCs w:val="20"/>
        </w:rPr>
        <w:t xml:space="preserve"> výrobní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1B7739F" w14:textId="77777777" w:rsidR="004F6566" w:rsidRDefault="004F6566" w:rsidP="008D2DBA">
      <w:pPr>
        <w:ind w:left="567" w:hanging="567"/>
        <w:jc w:val="both"/>
        <w:rPr>
          <w:rFonts w:ascii="Arial" w:hAnsi="Arial" w:cs="Arial"/>
          <w:sz w:val="20"/>
          <w:szCs w:val="20"/>
        </w:rPr>
      </w:pPr>
      <w:r w:rsidRPr="00AB4732">
        <w:rPr>
          <w:rFonts w:ascii="Arial" w:hAnsi="Arial" w:cs="Arial"/>
          <w:sz w:val="20"/>
          <w:szCs w:val="20"/>
        </w:rPr>
        <w:t>spotřebu</w:t>
      </w:r>
      <w:r>
        <w:rPr>
          <w:rFonts w:ascii="Arial" w:hAnsi="Arial" w:cs="Arial"/>
          <w:sz w:val="20"/>
          <w:szCs w:val="20"/>
        </w:rPr>
        <w:t xml:space="preserve"> jiných zpracovatelských</w:t>
      </w:r>
      <w:r w:rsidRPr="00AB473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podniků mimo </w:t>
      </w:r>
      <w:r w:rsidRPr="00AB4732">
        <w:rPr>
          <w:rFonts w:ascii="Arial" w:hAnsi="Arial" w:cs="Arial"/>
          <w:sz w:val="20"/>
          <w:szCs w:val="20"/>
        </w:rPr>
        <w:t>mlékárenský</w:t>
      </w:r>
      <w:r>
        <w:rPr>
          <w:rFonts w:ascii="Arial" w:hAnsi="Arial" w:cs="Arial"/>
          <w:sz w:val="20"/>
          <w:szCs w:val="20"/>
        </w:rPr>
        <w:t xml:space="preserve"> </w:t>
      </w:r>
      <w:r w:rsidRPr="00AB4732">
        <w:rPr>
          <w:rFonts w:ascii="Arial" w:hAnsi="Arial" w:cs="Arial"/>
          <w:sz w:val="20"/>
          <w:szCs w:val="20"/>
        </w:rPr>
        <w:t>průmys</w:t>
      </w:r>
      <w:r w:rsidR="00213401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 xml:space="preserve">, např. </w:t>
      </w:r>
      <w:r w:rsidRPr="00AB4732">
        <w:rPr>
          <w:rFonts w:ascii="Arial" w:hAnsi="Arial" w:cs="Arial"/>
          <w:sz w:val="20"/>
          <w:szCs w:val="20"/>
        </w:rPr>
        <w:t>pekár</w:t>
      </w:r>
      <w:r>
        <w:rPr>
          <w:rFonts w:ascii="Arial" w:hAnsi="Arial" w:cs="Arial"/>
          <w:sz w:val="20"/>
          <w:szCs w:val="20"/>
        </w:rPr>
        <w:t>en</w:t>
      </w:r>
      <w:r w:rsidRPr="00AB4732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AB4732">
        <w:rPr>
          <w:rFonts w:ascii="Arial" w:hAnsi="Arial" w:cs="Arial"/>
          <w:sz w:val="20"/>
          <w:szCs w:val="20"/>
        </w:rPr>
        <w:t>čokoládov</w:t>
      </w:r>
      <w:r>
        <w:rPr>
          <w:rFonts w:ascii="Arial" w:hAnsi="Arial" w:cs="Arial"/>
          <w:sz w:val="20"/>
          <w:szCs w:val="20"/>
        </w:rPr>
        <w:t>e</w:t>
      </w:r>
      <w:r w:rsidRPr="00AB4732">
        <w:rPr>
          <w:rFonts w:ascii="Arial" w:hAnsi="Arial" w:cs="Arial"/>
          <w:sz w:val="20"/>
          <w:szCs w:val="20"/>
        </w:rPr>
        <w:t>n</w:t>
      </w:r>
    </w:p>
    <w:p w14:paraId="15DB682A" w14:textId="77777777" w:rsidR="004F6566" w:rsidRDefault="004F6566" w:rsidP="008D2DBA">
      <w:pPr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podniků gastronomického průmyslu. Uvádí se rovněž výroba </w:t>
      </w:r>
      <w:r w:rsidRPr="00680163">
        <w:rPr>
          <w:rFonts w:ascii="Arial" w:hAnsi="Arial" w:cs="Arial"/>
          <w:sz w:val="20"/>
          <w:szCs w:val="20"/>
        </w:rPr>
        <w:t xml:space="preserve">určená pro přímý prodej </w:t>
      </w:r>
    </w:p>
    <w:p w14:paraId="1D37DF16" w14:textId="77777777" w:rsidR="004F6566" w:rsidRDefault="004F6566" w:rsidP="008D2DBA">
      <w:pPr>
        <w:ind w:left="567" w:hanging="567"/>
        <w:jc w:val="both"/>
        <w:rPr>
          <w:rFonts w:ascii="Arial" w:hAnsi="Arial" w:cs="Arial"/>
          <w:sz w:val="20"/>
          <w:szCs w:val="20"/>
        </w:rPr>
      </w:pPr>
      <w:r w:rsidRPr="00680163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 </w:t>
      </w:r>
      <w:r w:rsidRPr="00680163">
        <w:rPr>
          <w:rFonts w:ascii="Arial" w:hAnsi="Arial" w:cs="Arial"/>
          <w:sz w:val="20"/>
          <w:szCs w:val="20"/>
        </w:rPr>
        <w:t>maloobchodní síti, pro velkoobch</w:t>
      </w:r>
      <w:r>
        <w:rPr>
          <w:rFonts w:ascii="Arial" w:hAnsi="Arial" w:cs="Arial"/>
          <w:sz w:val="20"/>
          <w:szCs w:val="20"/>
        </w:rPr>
        <w:t>od, pro závody veřejného stravování, pro mimotržní odběratele</w:t>
      </w:r>
    </w:p>
    <w:p w14:paraId="037621F1" w14:textId="77777777" w:rsidR="004F6566" w:rsidRDefault="004F6566" w:rsidP="008D2DBA">
      <w:pPr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(zdravotnická zařízení, </w:t>
      </w:r>
      <w:r w:rsidRPr="00680163">
        <w:rPr>
          <w:rFonts w:ascii="Arial" w:hAnsi="Arial" w:cs="Arial"/>
          <w:sz w:val="20"/>
          <w:szCs w:val="20"/>
        </w:rPr>
        <w:t>školy, vojenské útvary</w:t>
      </w:r>
      <w:r>
        <w:rPr>
          <w:rFonts w:ascii="Arial" w:hAnsi="Arial" w:cs="Arial"/>
          <w:sz w:val="20"/>
          <w:szCs w:val="20"/>
        </w:rPr>
        <w:t>,</w:t>
      </w:r>
      <w:r w:rsidR="00E7000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ostatní</w:t>
      </w:r>
      <w:r w:rsidRPr="00680163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Pr="00680163">
        <w:rPr>
          <w:rFonts w:ascii="Arial" w:hAnsi="Arial" w:cs="Arial"/>
          <w:sz w:val="20"/>
          <w:szCs w:val="20"/>
        </w:rPr>
        <w:t xml:space="preserve">a pro vývoz. </w:t>
      </w:r>
      <w:r>
        <w:rPr>
          <w:rFonts w:ascii="Arial" w:hAnsi="Arial" w:cs="Arial"/>
          <w:sz w:val="20"/>
          <w:szCs w:val="20"/>
        </w:rPr>
        <w:t xml:space="preserve"> </w:t>
      </w:r>
      <w:r w:rsidRPr="00AB4732">
        <w:rPr>
          <w:rFonts w:ascii="Arial" w:hAnsi="Arial" w:cs="Arial"/>
          <w:sz w:val="20"/>
          <w:szCs w:val="20"/>
        </w:rPr>
        <w:t>Neuvádí se</w:t>
      </w:r>
      <w:r>
        <w:rPr>
          <w:rFonts w:ascii="Arial" w:hAnsi="Arial" w:cs="Arial"/>
          <w:sz w:val="20"/>
          <w:szCs w:val="20"/>
        </w:rPr>
        <w:t xml:space="preserve"> </w:t>
      </w:r>
      <w:r w:rsidRPr="00AB4732">
        <w:rPr>
          <w:rFonts w:ascii="Arial" w:hAnsi="Arial" w:cs="Arial"/>
          <w:sz w:val="20"/>
          <w:szCs w:val="20"/>
        </w:rPr>
        <w:t>výroba pro</w:t>
      </w:r>
      <w:r>
        <w:rPr>
          <w:rFonts w:ascii="Arial" w:hAnsi="Arial" w:cs="Arial"/>
          <w:sz w:val="20"/>
          <w:szCs w:val="20"/>
        </w:rPr>
        <w:t xml:space="preserve"> </w:t>
      </w:r>
      <w:r w:rsidRPr="00AB4732">
        <w:rPr>
          <w:rFonts w:ascii="Arial" w:hAnsi="Arial" w:cs="Arial"/>
          <w:sz w:val="20"/>
          <w:szCs w:val="20"/>
        </w:rPr>
        <w:t xml:space="preserve">výrobní </w:t>
      </w:r>
    </w:p>
    <w:p w14:paraId="6600D0F2" w14:textId="77777777" w:rsidR="004F6566" w:rsidRDefault="004F6566" w:rsidP="008D2DBA">
      <w:pPr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spotřebu vykazujícího podniku </w:t>
      </w:r>
      <w:r w:rsidRPr="00AB4732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 xml:space="preserve">ostatních </w:t>
      </w:r>
      <w:r w:rsidRPr="00AB4732">
        <w:rPr>
          <w:rFonts w:ascii="Arial" w:hAnsi="Arial" w:cs="Arial"/>
          <w:sz w:val="20"/>
          <w:szCs w:val="20"/>
        </w:rPr>
        <w:t>mlékáren</w:t>
      </w:r>
      <w:r>
        <w:rPr>
          <w:rFonts w:ascii="Arial" w:hAnsi="Arial" w:cs="Arial"/>
          <w:sz w:val="20"/>
          <w:szCs w:val="20"/>
        </w:rPr>
        <w:t xml:space="preserve">. </w:t>
      </w:r>
      <w:r w:rsidRPr="00680163">
        <w:rPr>
          <w:rFonts w:ascii="Arial" w:hAnsi="Arial" w:cs="Arial"/>
          <w:sz w:val="20"/>
          <w:szCs w:val="20"/>
        </w:rPr>
        <w:t>Neuvádí se smluvní výroba</w:t>
      </w:r>
      <w:r>
        <w:rPr>
          <w:rFonts w:ascii="Arial" w:hAnsi="Arial" w:cs="Arial"/>
          <w:sz w:val="20"/>
          <w:szCs w:val="20"/>
        </w:rPr>
        <w:t xml:space="preserve"> </w:t>
      </w:r>
      <w:r w:rsidRPr="00680163">
        <w:rPr>
          <w:rFonts w:ascii="Arial" w:hAnsi="Arial" w:cs="Arial"/>
          <w:sz w:val="20"/>
          <w:szCs w:val="20"/>
        </w:rPr>
        <w:t xml:space="preserve">pro jiné mlékárny z </w:t>
      </w:r>
    </w:p>
    <w:p w14:paraId="485CCF2C" w14:textId="77777777" w:rsidR="004F6566" w:rsidRDefault="004F6566" w:rsidP="008D2DBA">
      <w:pPr>
        <w:ind w:left="567" w:hanging="567"/>
        <w:jc w:val="both"/>
        <w:rPr>
          <w:rFonts w:ascii="Arial" w:hAnsi="Arial" w:cs="Arial"/>
          <w:sz w:val="20"/>
          <w:szCs w:val="20"/>
        </w:rPr>
      </w:pPr>
      <w:r w:rsidRPr="00680163">
        <w:rPr>
          <w:rFonts w:ascii="Arial" w:hAnsi="Arial" w:cs="Arial"/>
          <w:sz w:val="20"/>
          <w:szCs w:val="20"/>
        </w:rPr>
        <w:t>mléčné suroviny</w:t>
      </w:r>
      <w:r>
        <w:rPr>
          <w:rFonts w:ascii="Arial" w:hAnsi="Arial" w:cs="Arial"/>
          <w:sz w:val="20"/>
          <w:szCs w:val="20"/>
        </w:rPr>
        <w:t xml:space="preserve"> nebo polotovaru</w:t>
      </w:r>
      <w:r w:rsidRPr="00680163">
        <w:rPr>
          <w:rFonts w:ascii="Arial" w:hAnsi="Arial" w:cs="Arial"/>
          <w:sz w:val="20"/>
          <w:szCs w:val="20"/>
        </w:rPr>
        <w:t>, kter</w:t>
      </w:r>
      <w:r>
        <w:rPr>
          <w:rFonts w:ascii="Arial" w:hAnsi="Arial" w:cs="Arial"/>
          <w:sz w:val="20"/>
          <w:szCs w:val="20"/>
        </w:rPr>
        <w:t>é</w:t>
      </w:r>
      <w:r w:rsidRPr="00680163">
        <w:rPr>
          <w:rFonts w:ascii="Arial" w:hAnsi="Arial" w:cs="Arial"/>
          <w:sz w:val="20"/>
          <w:szCs w:val="20"/>
        </w:rPr>
        <w:t xml:space="preserve"> ne</w:t>
      </w:r>
      <w:r>
        <w:rPr>
          <w:rFonts w:ascii="Arial" w:hAnsi="Arial" w:cs="Arial"/>
          <w:sz w:val="20"/>
          <w:szCs w:val="20"/>
        </w:rPr>
        <w:t>jsou</w:t>
      </w:r>
      <w:r w:rsidRPr="00680163">
        <w:rPr>
          <w:rFonts w:ascii="Arial" w:hAnsi="Arial" w:cs="Arial"/>
          <w:sz w:val="20"/>
          <w:szCs w:val="20"/>
        </w:rPr>
        <w:t xml:space="preserve"> vlastnictvím vykazující zpravodajské j</w:t>
      </w:r>
      <w:r>
        <w:rPr>
          <w:rFonts w:ascii="Arial" w:hAnsi="Arial" w:cs="Arial"/>
          <w:sz w:val="20"/>
          <w:szCs w:val="20"/>
        </w:rPr>
        <w:t>ednotky (práce</w:t>
      </w:r>
    </w:p>
    <w:p w14:paraId="2B849D1B" w14:textId="77777777" w:rsidR="004F6566" w:rsidRDefault="004F6566" w:rsidP="008D2DBA">
      <w:pPr>
        <w:ind w:left="567" w:hanging="567"/>
        <w:jc w:val="both"/>
        <w:rPr>
          <w:rFonts w:ascii="Arial" w:hAnsi="Arial" w:cs="Arial"/>
          <w:sz w:val="20"/>
          <w:szCs w:val="20"/>
        </w:rPr>
      </w:pPr>
      <w:r w:rsidRPr="00680163">
        <w:rPr>
          <w:rFonts w:ascii="Arial" w:hAnsi="Arial" w:cs="Arial"/>
          <w:sz w:val="20"/>
          <w:szCs w:val="20"/>
        </w:rPr>
        <w:t xml:space="preserve">ve mzdě).   </w:t>
      </w:r>
    </w:p>
    <w:p w14:paraId="198BF1A6" w14:textId="77777777" w:rsidR="00FD7E1C" w:rsidRPr="00325877" w:rsidRDefault="00FD7E1C" w:rsidP="00325877">
      <w:pPr>
        <w:ind w:left="567" w:hanging="567"/>
        <w:rPr>
          <w:rFonts w:ascii="Arial" w:hAnsi="Arial" w:cs="Arial"/>
          <w:sz w:val="20"/>
          <w:szCs w:val="20"/>
        </w:rPr>
      </w:pPr>
    </w:p>
    <w:p w14:paraId="28C222CE" w14:textId="77777777" w:rsidR="0027723A" w:rsidRPr="008F3D64" w:rsidRDefault="004F6566" w:rsidP="00AB4732">
      <w:pPr>
        <w:pStyle w:val="Zkladntext"/>
        <w:jc w:val="left"/>
        <w:rPr>
          <w:b w:val="0"/>
          <w:sz w:val="20"/>
          <w:szCs w:val="20"/>
        </w:rPr>
      </w:pPr>
      <w:r w:rsidRPr="008F3D64">
        <w:rPr>
          <w:b w:val="0"/>
          <w:sz w:val="20"/>
          <w:szCs w:val="20"/>
        </w:rPr>
        <w:t>ř.40</w:t>
      </w:r>
      <w:r w:rsidR="008D2DBA">
        <w:rPr>
          <w:b w:val="0"/>
          <w:sz w:val="20"/>
          <w:szCs w:val="20"/>
        </w:rPr>
        <w:t>4</w:t>
      </w:r>
      <w:r w:rsidRPr="008F3D64">
        <w:rPr>
          <w:b w:val="0"/>
          <w:sz w:val="20"/>
          <w:szCs w:val="20"/>
        </w:rPr>
        <w:t>: Zahrnuj</w:t>
      </w:r>
      <w:r w:rsidR="008D2DBA">
        <w:rPr>
          <w:b w:val="0"/>
          <w:sz w:val="20"/>
          <w:szCs w:val="20"/>
        </w:rPr>
        <w:t>e</w:t>
      </w:r>
      <w:r w:rsidRPr="008F3D64">
        <w:rPr>
          <w:b w:val="0"/>
          <w:sz w:val="20"/>
          <w:szCs w:val="20"/>
        </w:rPr>
        <w:t xml:space="preserve"> čerstvé mléko v obalech </w:t>
      </w:r>
      <w:r w:rsidR="0027723A" w:rsidRPr="008F3D64">
        <w:rPr>
          <w:b w:val="0"/>
          <w:sz w:val="20"/>
          <w:szCs w:val="20"/>
        </w:rPr>
        <w:t>a mléko určené pro prodej z mléčných automatů</w:t>
      </w:r>
      <w:r w:rsidR="00327B8D" w:rsidRPr="008F3D64">
        <w:rPr>
          <w:b w:val="0"/>
          <w:sz w:val="20"/>
          <w:szCs w:val="20"/>
        </w:rPr>
        <w:t xml:space="preserve">. </w:t>
      </w:r>
    </w:p>
    <w:p w14:paraId="3ABE06D6" w14:textId="77777777" w:rsidR="008D2DBA" w:rsidRDefault="008D2DBA" w:rsidP="00327B8D">
      <w:pPr>
        <w:pStyle w:val="Zkladntext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327B8D" w:rsidRPr="008F3D64">
        <w:rPr>
          <w:sz w:val="20"/>
          <w:szCs w:val="20"/>
        </w:rPr>
        <w:t>Neuvádí se m</w:t>
      </w:r>
      <w:r w:rsidR="007160AC" w:rsidRPr="008F3D64">
        <w:rPr>
          <w:sz w:val="20"/>
          <w:szCs w:val="20"/>
        </w:rPr>
        <w:t>l</w:t>
      </w:r>
      <w:r w:rsidR="00327B8D" w:rsidRPr="008F3D64">
        <w:rPr>
          <w:sz w:val="20"/>
          <w:szCs w:val="20"/>
        </w:rPr>
        <w:t>éko dodávané v rámci programu</w:t>
      </w:r>
      <w:r w:rsidR="00611DB6" w:rsidRPr="008F3D64">
        <w:rPr>
          <w:sz w:val="20"/>
          <w:szCs w:val="20"/>
        </w:rPr>
        <w:t xml:space="preserve"> </w:t>
      </w:r>
      <w:r w:rsidR="00E15995" w:rsidRPr="008F3D64">
        <w:rPr>
          <w:sz w:val="20"/>
          <w:szCs w:val="20"/>
        </w:rPr>
        <w:t xml:space="preserve">podpory </w:t>
      </w:r>
      <w:r w:rsidR="00327B8D" w:rsidRPr="008F3D64">
        <w:rPr>
          <w:sz w:val="20"/>
          <w:szCs w:val="20"/>
        </w:rPr>
        <w:t>školního mléka.</w:t>
      </w:r>
      <w:r w:rsidR="005B4154" w:rsidRPr="008F3D64">
        <w:rPr>
          <w:sz w:val="20"/>
          <w:szCs w:val="20"/>
        </w:rPr>
        <w:t xml:space="preserve"> Neuvádí se</w:t>
      </w:r>
    </w:p>
    <w:p w14:paraId="27191CF4" w14:textId="77777777" w:rsidR="00327B8D" w:rsidRPr="008F3D64" w:rsidRDefault="008D2DBA" w:rsidP="00327B8D">
      <w:pPr>
        <w:pStyle w:val="Zkladntext"/>
        <w:jc w:val="left"/>
        <w:rPr>
          <w:b w:val="0"/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8F3D64">
        <w:rPr>
          <w:sz w:val="20"/>
          <w:szCs w:val="20"/>
        </w:rPr>
        <w:t>mléko v cisternách.</w:t>
      </w:r>
      <w:r w:rsidR="005B4154" w:rsidRPr="008F3D6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</w:t>
      </w:r>
    </w:p>
    <w:p w14:paraId="097894FC" w14:textId="77777777" w:rsidR="007160AC" w:rsidRDefault="00327B8D" w:rsidP="007160AC">
      <w:pPr>
        <w:pStyle w:val="Zkladntext"/>
        <w:jc w:val="left"/>
        <w:rPr>
          <w:sz w:val="20"/>
          <w:szCs w:val="20"/>
        </w:rPr>
      </w:pPr>
      <w:r w:rsidRPr="008F3D64">
        <w:rPr>
          <w:b w:val="0"/>
          <w:sz w:val="20"/>
          <w:szCs w:val="20"/>
        </w:rPr>
        <w:t>ř.4</w:t>
      </w:r>
      <w:r w:rsidR="002352F8" w:rsidRPr="008F3D64">
        <w:rPr>
          <w:b w:val="0"/>
          <w:sz w:val="20"/>
          <w:szCs w:val="20"/>
        </w:rPr>
        <w:t>09</w:t>
      </w:r>
      <w:r w:rsidRPr="008F3D64">
        <w:rPr>
          <w:b w:val="0"/>
          <w:sz w:val="20"/>
          <w:szCs w:val="20"/>
        </w:rPr>
        <w:t>: Zahrnuj</w:t>
      </w:r>
      <w:r w:rsidR="008D2DBA">
        <w:rPr>
          <w:b w:val="0"/>
          <w:sz w:val="20"/>
          <w:szCs w:val="20"/>
        </w:rPr>
        <w:t>e</w:t>
      </w:r>
      <w:r w:rsidRPr="008F3D64">
        <w:rPr>
          <w:b w:val="0"/>
          <w:sz w:val="20"/>
          <w:szCs w:val="20"/>
        </w:rPr>
        <w:t xml:space="preserve"> trvanlivé mléko</w:t>
      </w:r>
      <w:r w:rsidR="00E15995" w:rsidRPr="008F3D64">
        <w:rPr>
          <w:b w:val="0"/>
          <w:sz w:val="20"/>
          <w:szCs w:val="20"/>
        </w:rPr>
        <w:t xml:space="preserve"> a mléko s prodlouženou trvanlivostí.</w:t>
      </w:r>
      <w:r w:rsidRPr="008F3D64">
        <w:rPr>
          <w:b w:val="0"/>
          <w:sz w:val="20"/>
          <w:szCs w:val="20"/>
        </w:rPr>
        <w:t xml:space="preserve"> </w:t>
      </w:r>
      <w:r w:rsidRPr="008F3D64">
        <w:rPr>
          <w:sz w:val="20"/>
          <w:szCs w:val="20"/>
        </w:rPr>
        <w:t>Neuvádí se m</w:t>
      </w:r>
      <w:r w:rsidR="007160AC" w:rsidRPr="008F3D64">
        <w:rPr>
          <w:sz w:val="20"/>
          <w:szCs w:val="20"/>
        </w:rPr>
        <w:t>l</w:t>
      </w:r>
      <w:r w:rsidRPr="008F3D64">
        <w:rPr>
          <w:sz w:val="20"/>
          <w:szCs w:val="20"/>
        </w:rPr>
        <w:t xml:space="preserve">éko dodávané </w:t>
      </w:r>
      <w:r w:rsidR="008D2DBA">
        <w:rPr>
          <w:sz w:val="20"/>
          <w:szCs w:val="20"/>
        </w:rPr>
        <w:t xml:space="preserve">    </w:t>
      </w:r>
    </w:p>
    <w:p w14:paraId="71F840F0" w14:textId="77777777" w:rsidR="008D2DBA" w:rsidRPr="008F3D64" w:rsidRDefault="008D2DBA" w:rsidP="007160AC">
      <w:pPr>
        <w:pStyle w:val="Zkladntext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8F3D64">
        <w:rPr>
          <w:sz w:val="20"/>
          <w:szCs w:val="20"/>
        </w:rPr>
        <w:t>v rámci programu podpory školního mléka. Neuvádí se mléko v cisternách.</w:t>
      </w:r>
    </w:p>
    <w:p w14:paraId="5BE03CA2" w14:textId="77777777" w:rsidR="007A34C2" w:rsidRPr="008F3D64" w:rsidRDefault="00AB4732" w:rsidP="00C728D1">
      <w:pPr>
        <w:pStyle w:val="Zkladntext"/>
        <w:jc w:val="left"/>
        <w:rPr>
          <w:b w:val="0"/>
          <w:sz w:val="20"/>
          <w:szCs w:val="20"/>
        </w:rPr>
      </w:pPr>
      <w:r w:rsidRPr="008F3D64">
        <w:rPr>
          <w:b w:val="0"/>
          <w:sz w:val="20"/>
          <w:szCs w:val="20"/>
        </w:rPr>
        <w:t>ř.41</w:t>
      </w:r>
      <w:r w:rsidR="002352F8" w:rsidRPr="008F3D64">
        <w:rPr>
          <w:b w:val="0"/>
          <w:sz w:val="20"/>
          <w:szCs w:val="20"/>
        </w:rPr>
        <w:t>0</w:t>
      </w:r>
      <w:r w:rsidR="002F21DE" w:rsidRPr="008F3D64">
        <w:rPr>
          <w:b w:val="0"/>
          <w:sz w:val="20"/>
          <w:szCs w:val="20"/>
        </w:rPr>
        <w:t>:</w:t>
      </w:r>
      <w:r w:rsidRPr="008F3D64">
        <w:rPr>
          <w:b w:val="0"/>
          <w:sz w:val="20"/>
          <w:szCs w:val="20"/>
        </w:rPr>
        <w:t xml:space="preserve"> </w:t>
      </w:r>
      <w:r w:rsidR="000705E5" w:rsidRPr="008F3D64">
        <w:rPr>
          <w:b w:val="0"/>
          <w:sz w:val="20"/>
          <w:szCs w:val="20"/>
        </w:rPr>
        <w:t xml:space="preserve"> </w:t>
      </w:r>
      <w:r w:rsidR="00E15995" w:rsidRPr="008F3D64">
        <w:rPr>
          <w:b w:val="0"/>
          <w:sz w:val="20"/>
          <w:szCs w:val="20"/>
        </w:rPr>
        <w:t xml:space="preserve">Zahrnuje </w:t>
      </w:r>
      <w:r w:rsidR="004F6566" w:rsidRPr="008F3D64">
        <w:rPr>
          <w:b w:val="0"/>
          <w:sz w:val="20"/>
          <w:szCs w:val="20"/>
        </w:rPr>
        <w:t>neochucené a ochucené mléko dodávané v rámci programu podpory</w:t>
      </w:r>
      <w:r w:rsidR="00E15995" w:rsidRPr="008F3D64">
        <w:rPr>
          <w:b w:val="0"/>
          <w:sz w:val="20"/>
          <w:szCs w:val="20"/>
        </w:rPr>
        <w:t xml:space="preserve"> </w:t>
      </w:r>
      <w:r w:rsidR="004F6566" w:rsidRPr="008F3D64">
        <w:rPr>
          <w:b w:val="0"/>
          <w:sz w:val="20"/>
          <w:szCs w:val="20"/>
        </w:rPr>
        <w:t>školního mléka.</w:t>
      </w:r>
    </w:p>
    <w:p w14:paraId="44830006" w14:textId="77777777" w:rsidR="00C728D1" w:rsidRPr="008F3D64" w:rsidRDefault="00C728D1" w:rsidP="00C728D1">
      <w:pPr>
        <w:pStyle w:val="Zkladntext"/>
        <w:jc w:val="left"/>
        <w:rPr>
          <w:b w:val="0"/>
          <w:sz w:val="20"/>
          <w:szCs w:val="20"/>
        </w:rPr>
      </w:pPr>
      <w:r w:rsidRPr="008F3D64">
        <w:rPr>
          <w:b w:val="0"/>
          <w:sz w:val="20"/>
          <w:szCs w:val="20"/>
        </w:rPr>
        <w:t>ř.41</w:t>
      </w:r>
      <w:r w:rsidR="002352F8" w:rsidRPr="008F3D64">
        <w:rPr>
          <w:b w:val="0"/>
          <w:sz w:val="20"/>
          <w:szCs w:val="20"/>
        </w:rPr>
        <w:t>2</w:t>
      </w:r>
      <w:r w:rsidRPr="008F3D64">
        <w:rPr>
          <w:b w:val="0"/>
          <w:sz w:val="20"/>
          <w:szCs w:val="20"/>
        </w:rPr>
        <w:t xml:space="preserve">: </w:t>
      </w:r>
      <w:r w:rsidR="000705E5" w:rsidRPr="008F3D64">
        <w:rPr>
          <w:b w:val="0"/>
          <w:sz w:val="20"/>
          <w:szCs w:val="20"/>
        </w:rPr>
        <w:t xml:space="preserve"> </w:t>
      </w:r>
      <w:r w:rsidRPr="008F3D64">
        <w:rPr>
          <w:b w:val="0"/>
          <w:sz w:val="20"/>
          <w:szCs w:val="20"/>
        </w:rPr>
        <w:t>Zahrnuje smetanu pro přímou spotřebu, pro potravinářský průmysl, (výroba čokolády a</w:t>
      </w:r>
    </w:p>
    <w:p w14:paraId="70A4B29B" w14:textId="77777777" w:rsidR="007A34C2" w:rsidRPr="008F3D64" w:rsidRDefault="00C728D1" w:rsidP="00C728D1">
      <w:pPr>
        <w:pStyle w:val="Zkladntext"/>
        <w:jc w:val="left"/>
        <w:rPr>
          <w:b w:val="0"/>
          <w:sz w:val="20"/>
          <w:szCs w:val="20"/>
        </w:rPr>
      </w:pPr>
      <w:r w:rsidRPr="008F3D64">
        <w:rPr>
          <w:b w:val="0"/>
          <w:sz w:val="20"/>
          <w:szCs w:val="20"/>
        </w:rPr>
        <w:t xml:space="preserve">           zmrzliny) a smetanu přesunutou do tavírny vykazujícího podniku. Uvádí se smetana o obsahu</w:t>
      </w:r>
    </w:p>
    <w:p w14:paraId="7964C8A2" w14:textId="77777777" w:rsidR="007A34C2" w:rsidRPr="008F3D64" w:rsidRDefault="007A34C2" w:rsidP="00C728D1">
      <w:pPr>
        <w:pStyle w:val="Zkladntext"/>
        <w:jc w:val="left"/>
        <w:rPr>
          <w:b w:val="0"/>
          <w:sz w:val="20"/>
          <w:szCs w:val="20"/>
        </w:rPr>
      </w:pPr>
      <w:r w:rsidRPr="008F3D64">
        <w:rPr>
          <w:b w:val="0"/>
          <w:sz w:val="20"/>
          <w:szCs w:val="20"/>
        </w:rPr>
        <w:t xml:space="preserve">           tuku nejméně </w:t>
      </w:r>
      <w:proofErr w:type="gramStart"/>
      <w:r w:rsidRPr="008F3D64">
        <w:rPr>
          <w:b w:val="0"/>
          <w:sz w:val="20"/>
          <w:szCs w:val="20"/>
        </w:rPr>
        <w:t>10%</w:t>
      </w:r>
      <w:proofErr w:type="gramEnd"/>
      <w:r w:rsidRPr="008F3D64">
        <w:rPr>
          <w:b w:val="0"/>
          <w:sz w:val="20"/>
          <w:szCs w:val="20"/>
        </w:rPr>
        <w:t>, sladká, zakysaná, neochucená a ochucená. Neuvádí se smetana</w:t>
      </w:r>
      <w:r w:rsidR="00C728D1" w:rsidRPr="008F3D64">
        <w:rPr>
          <w:b w:val="0"/>
          <w:sz w:val="20"/>
          <w:szCs w:val="20"/>
        </w:rPr>
        <w:t xml:space="preserve"> použitá</w:t>
      </w:r>
    </w:p>
    <w:p w14:paraId="2A71F773" w14:textId="77777777" w:rsidR="001B11E3" w:rsidRDefault="007A34C2" w:rsidP="008B2300">
      <w:pPr>
        <w:pStyle w:val="Zkladntext"/>
        <w:keepNext/>
        <w:keepLines/>
        <w:jc w:val="left"/>
        <w:rPr>
          <w:b w:val="0"/>
          <w:sz w:val="20"/>
          <w:szCs w:val="20"/>
        </w:rPr>
      </w:pPr>
      <w:r w:rsidRPr="008F3D64">
        <w:rPr>
          <w:b w:val="0"/>
          <w:sz w:val="20"/>
          <w:szCs w:val="20"/>
        </w:rPr>
        <w:t xml:space="preserve">           jako polotovar pro výrobu mléčných výrobků v jiném podniku. </w:t>
      </w:r>
    </w:p>
    <w:p w14:paraId="712EAF58" w14:textId="77777777" w:rsidR="008D2DBA" w:rsidRPr="001B11E3" w:rsidRDefault="001B11E3" w:rsidP="008B2300">
      <w:pPr>
        <w:pStyle w:val="Zkladntext"/>
        <w:keepNext/>
        <w:keepLines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ř</w:t>
      </w:r>
      <w:r w:rsidR="008D2DBA">
        <w:rPr>
          <w:b w:val="0"/>
          <w:sz w:val="20"/>
          <w:szCs w:val="20"/>
        </w:rPr>
        <w:t>.415:</w:t>
      </w:r>
      <w:r>
        <w:rPr>
          <w:b w:val="0"/>
          <w:sz w:val="20"/>
          <w:szCs w:val="20"/>
        </w:rPr>
        <w:t xml:space="preserve">  Zahrnuje jogurty neochucené a ochucené.</w:t>
      </w:r>
    </w:p>
    <w:p w14:paraId="2709C87E" w14:textId="77777777" w:rsidR="00854FCA" w:rsidRPr="008F3D64" w:rsidRDefault="00AB4732" w:rsidP="00AB4732">
      <w:pPr>
        <w:pStyle w:val="Zkladntext"/>
        <w:jc w:val="left"/>
        <w:rPr>
          <w:b w:val="0"/>
          <w:sz w:val="20"/>
          <w:szCs w:val="20"/>
        </w:rPr>
      </w:pPr>
      <w:r w:rsidRPr="008F3D64">
        <w:rPr>
          <w:b w:val="0"/>
          <w:sz w:val="20"/>
          <w:szCs w:val="20"/>
        </w:rPr>
        <w:t>ř.4</w:t>
      </w:r>
      <w:r w:rsidR="002352F8" w:rsidRPr="008F3D64">
        <w:rPr>
          <w:b w:val="0"/>
          <w:sz w:val="20"/>
          <w:szCs w:val="20"/>
        </w:rPr>
        <w:t>18</w:t>
      </w:r>
      <w:r w:rsidR="002F21DE" w:rsidRPr="008F3D64">
        <w:rPr>
          <w:b w:val="0"/>
          <w:sz w:val="20"/>
          <w:szCs w:val="20"/>
        </w:rPr>
        <w:t>:</w:t>
      </w:r>
      <w:r w:rsidRPr="008F3D64">
        <w:rPr>
          <w:b w:val="0"/>
          <w:sz w:val="20"/>
          <w:szCs w:val="20"/>
        </w:rPr>
        <w:t xml:space="preserve"> </w:t>
      </w:r>
      <w:r w:rsidR="005B459F" w:rsidRPr="008F3D64">
        <w:rPr>
          <w:b w:val="0"/>
          <w:sz w:val="20"/>
          <w:szCs w:val="20"/>
        </w:rPr>
        <w:t>Zahrnuje k</w:t>
      </w:r>
      <w:r w:rsidRPr="008F3D64">
        <w:rPr>
          <w:b w:val="0"/>
          <w:sz w:val="20"/>
          <w:szCs w:val="20"/>
        </w:rPr>
        <w:t xml:space="preserve">ysané výrobky </w:t>
      </w:r>
      <w:r w:rsidR="00150336" w:rsidRPr="008F3D64">
        <w:rPr>
          <w:b w:val="0"/>
          <w:sz w:val="20"/>
          <w:szCs w:val="20"/>
        </w:rPr>
        <w:t>ostatní</w:t>
      </w:r>
      <w:r w:rsidRPr="008F3D64">
        <w:rPr>
          <w:b w:val="0"/>
          <w:sz w:val="20"/>
          <w:szCs w:val="20"/>
        </w:rPr>
        <w:t xml:space="preserve">, zejména </w:t>
      </w:r>
      <w:r w:rsidR="0088031B" w:rsidRPr="008F3D64">
        <w:rPr>
          <w:b w:val="0"/>
          <w:sz w:val="20"/>
          <w:szCs w:val="20"/>
        </w:rPr>
        <w:t xml:space="preserve">kysané, </w:t>
      </w:r>
      <w:r w:rsidRPr="008F3D64">
        <w:rPr>
          <w:b w:val="0"/>
          <w:sz w:val="20"/>
          <w:szCs w:val="20"/>
        </w:rPr>
        <w:t xml:space="preserve">jogurtové, acidofilní, </w:t>
      </w:r>
      <w:r w:rsidR="005B459F" w:rsidRPr="008F3D64">
        <w:rPr>
          <w:b w:val="0"/>
          <w:sz w:val="20"/>
          <w:szCs w:val="20"/>
        </w:rPr>
        <w:t>kefírové mléko,</w:t>
      </w:r>
      <w:r w:rsidR="00854FCA" w:rsidRPr="008F3D64">
        <w:rPr>
          <w:b w:val="0"/>
          <w:sz w:val="20"/>
          <w:szCs w:val="20"/>
        </w:rPr>
        <w:t xml:space="preserve"> kefír, </w:t>
      </w:r>
    </w:p>
    <w:p w14:paraId="3D5D57A0" w14:textId="77777777" w:rsidR="00854FCA" w:rsidRPr="008F3D64" w:rsidRDefault="00854FCA" w:rsidP="00504268">
      <w:pPr>
        <w:pStyle w:val="Zkladntext"/>
        <w:jc w:val="left"/>
        <w:rPr>
          <w:b w:val="0"/>
          <w:sz w:val="20"/>
          <w:szCs w:val="20"/>
        </w:rPr>
      </w:pPr>
      <w:r w:rsidRPr="008F3D64">
        <w:rPr>
          <w:b w:val="0"/>
          <w:sz w:val="20"/>
          <w:szCs w:val="20"/>
        </w:rPr>
        <w:t xml:space="preserve">          zákys, </w:t>
      </w:r>
      <w:r w:rsidR="00504268" w:rsidRPr="008F3D64">
        <w:rPr>
          <w:b w:val="0"/>
          <w:sz w:val="20"/>
          <w:szCs w:val="20"/>
        </w:rPr>
        <w:t>jogurtové nápoje, výrobky na bázi bifidní kultury, fermentované nápoje</w:t>
      </w:r>
      <w:r w:rsidR="005B459F" w:rsidRPr="008F3D64">
        <w:rPr>
          <w:b w:val="0"/>
          <w:sz w:val="20"/>
          <w:szCs w:val="20"/>
        </w:rPr>
        <w:t xml:space="preserve"> obsahující bifidní</w:t>
      </w:r>
    </w:p>
    <w:p w14:paraId="40F76466" w14:textId="77777777" w:rsidR="00504268" w:rsidRPr="008F3D64" w:rsidRDefault="00854FCA" w:rsidP="00504268">
      <w:pPr>
        <w:pStyle w:val="Zkladntext"/>
        <w:jc w:val="left"/>
        <w:rPr>
          <w:b w:val="0"/>
          <w:sz w:val="20"/>
          <w:szCs w:val="20"/>
        </w:rPr>
      </w:pPr>
      <w:r w:rsidRPr="008F3D64">
        <w:rPr>
          <w:b w:val="0"/>
          <w:sz w:val="20"/>
          <w:szCs w:val="20"/>
        </w:rPr>
        <w:t xml:space="preserve">          kultury </w:t>
      </w:r>
      <w:r w:rsidR="00504268" w:rsidRPr="008F3D64">
        <w:rPr>
          <w:b w:val="0"/>
          <w:sz w:val="20"/>
          <w:szCs w:val="20"/>
        </w:rPr>
        <w:t>(</w:t>
      </w:r>
      <w:proofErr w:type="spellStart"/>
      <w:r w:rsidR="00504268" w:rsidRPr="008F3D64">
        <w:rPr>
          <w:b w:val="0"/>
          <w:sz w:val="20"/>
          <w:szCs w:val="20"/>
        </w:rPr>
        <w:t>BiFi</w:t>
      </w:r>
      <w:proofErr w:type="spellEnd"/>
      <w:r w:rsidR="00504268" w:rsidRPr="008F3D64">
        <w:rPr>
          <w:b w:val="0"/>
          <w:sz w:val="20"/>
          <w:szCs w:val="20"/>
        </w:rPr>
        <w:t xml:space="preserve"> drinky), včetně ochucených. </w:t>
      </w:r>
      <w:r w:rsidR="00504268" w:rsidRPr="008F3D64">
        <w:rPr>
          <w:sz w:val="20"/>
          <w:szCs w:val="20"/>
        </w:rPr>
        <w:t>Ne</w:t>
      </w:r>
      <w:r w:rsidR="002F7142" w:rsidRPr="008F3D64">
        <w:rPr>
          <w:sz w:val="20"/>
          <w:szCs w:val="20"/>
        </w:rPr>
        <w:t>uvádí se</w:t>
      </w:r>
      <w:r w:rsidR="00504268" w:rsidRPr="008F3D64">
        <w:rPr>
          <w:sz w:val="20"/>
          <w:szCs w:val="20"/>
        </w:rPr>
        <w:t xml:space="preserve"> podmáslí.</w:t>
      </w:r>
      <w:r w:rsidR="00504268" w:rsidRPr="008F3D64">
        <w:rPr>
          <w:b w:val="0"/>
          <w:sz w:val="20"/>
          <w:szCs w:val="20"/>
        </w:rPr>
        <w:t xml:space="preserve"> </w:t>
      </w:r>
    </w:p>
    <w:p w14:paraId="6DD37DA3" w14:textId="77777777" w:rsidR="00504268" w:rsidRPr="008F3D64" w:rsidRDefault="00AB4732" w:rsidP="00504268">
      <w:pPr>
        <w:pStyle w:val="Zkladntext"/>
        <w:jc w:val="left"/>
        <w:rPr>
          <w:b w:val="0"/>
          <w:sz w:val="20"/>
          <w:szCs w:val="20"/>
        </w:rPr>
      </w:pPr>
      <w:r w:rsidRPr="008F3D64">
        <w:rPr>
          <w:b w:val="0"/>
          <w:sz w:val="20"/>
          <w:szCs w:val="20"/>
        </w:rPr>
        <w:t>ř.42</w:t>
      </w:r>
      <w:r w:rsidR="002352F8" w:rsidRPr="008F3D64">
        <w:rPr>
          <w:b w:val="0"/>
          <w:sz w:val="20"/>
          <w:szCs w:val="20"/>
        </w:rPr>
        <w:t>0</w:t>
      </w:r>
      <w:r w:rsidR="002F21DE" w:rsidRPr="008F3D64">
        <w:rPr>
          <w:b w:val="0"/>
          <w:sz w:val="20"/>
          <w:szCs w:val="20"/>
        </w:rPr>
        <w:t>:</w:t>
      </w:r>
      <w:r w:rsidRPr="008F3D64">
        <w:rPr>
          <w:b w:val="0"/>
          <w:sz w:val="20"/>
          <w:szCs w:val="20"/>
        </w:rPr>
        <w:t xml:space="preserve"> </w:t>
      </w:r>
      <w:r w:rsidR="00504268" w:rsidRPr="008F3D64">
        <w:rPr>
          <w:b w:val="0"/>
          <w:sz w:val="20"/>
          <w:szCs w:val="20"/>
        </w:rPr>
        <w:t>Zahrnuje tekuté kysané podmáslí</w:t>
      </w:r>
      <w:r w:rsidR="001B11E3">
        <w:rPr>
          <w:b w:val="0"/>
          <w:sz w:val="20"/>
          <w:szCs w:val="20"/>
        </w:rPr>
        <w:t xml:space="preserve"> neochucené a ochucené</w:t>
      </w:r>
      <w:r w:rsidR="00504268" w:rsidRPr="008F3D64">
        <w:rPr>
          <w:b w:val="0"/>
          <w:sz w:val="20"/>
          <w:szCs w:val="20"/>
        </w:rPr>
        <w:t>, včetně šlehaného podmáslí.</w:t>
      </w:r>
    </w:p>
    <w:p w14:paraId="6587B539" w14:textId="77777777" w:rsidR="005B459F" w:rsidRPr="008F3D64" w:rsidRDefault="00AB4732" w:rsidP="005B459F">
      <w:pPr>
        <w:pStyle w:val="Zkladntext"/>
        <w:jc w:val="left"/>
        <w:rPr>
          <w:b w:val="0"/>
          <w:sz w:val="20"/>
          <w:szCs w:val="20"/>
        </w:rPr>
      </w:pPr>
      <w:r w:rsidRPr="008F3D64">
        <w:rPr>
          <w:b w:val="0"/>
          <w:sz w:val="20"/>
          <w:szCs w:val="20"/>
        </w:rPr>
        <w:t>ř.42</w:t>
      </w:r>
      <w:r w:rsidR="002352F8" w:rsidRPr="008F3D64">
        <w:rPr>
          <w:b w:val="0"/>
          <w:sz w:val="20"/>
          <w:szCs w:val="20"/>
        </w:rPr>
        <w:t>2</w:t>
      </w:r>
      <w:r w:rsidR="00814DC7" w:rsidRPr="008F3D64">
        <w:rPr>
          <w:b w:val="0"/>
          <w:sz w:val="20"/>
          <w:szCs w:val="20"/>
        </w:rPr>
        <w:t>:</w:t>
      </w:r>
      <w:r w:rsidRPr="008F3D64">
        <w:rPr>
          <w:b w:val="0"/>
          <w:sz w:val="20"/>
          <w:szCs w:val="20"/>
        </w:rPr>
        <w:t xml:space="preserve"> </w:t>
      </w:r>
      <w:r w:rsidR="005B459F" w:rsidRPr="008F3D64">
        <w:rPr>
          <w:b w:val="0"/>
          <w:sz w:val="20"/>
          <w:szCs w:val="20"/>
        </w:rPr>
        <w:t xml:space="preserve">Zahrnuje </w:t>
      </w:r>
      <w:r w:rsidR="00504268" w:rsidRPr="008F3D64">
        <w:rPr>
          <w:b w:val="0"/>
          <w:sz w:val="20"/>
          <w:szCs w:val="20"/>
        </w:rPr>
        <w:t xml:space="preserve">ostatní </w:t>
      </w:r>
      <w:r w:rsidR="005B459F" w:rsidRPr="008F3D64">
        <w:rPr>
          <w:b w:val="0"/>
          <w:sz w:val="20"/>
          <w:szCs w:val="20"/>
        </w:rPr>
        <w:t>t</w:t>
      </w:r>
      <w:r w:rsidRPr="008F3D64">
        <w:rPr>
          <w:b w:val="0"/>
          <w:sz w:val="20"/>
          <w:szCs w:val="20"/>
        </w:rPr>
        <w:t>ekuté výrobky obsahující nejméně 50% mléčné nebo syrovátkové složky</w:t>
      </w:r>
      <w:r w:rsidR="005B459F" w:rsidRPr="008F3D64">
        <w:rPr>
          <w:b w:val="0"/>
          <w:sz w:val="20"/>
          <w:szCs w:val="20"/>
        </w:rPr>
        <w:t xml:space="preserve">. </w:t>
      </w:r>
    </w:p>
    <w:p w14:paraId="224031D6" w14:textId="77777777" w:rsidR="007160AC" w:rsidRDefault="005B459F" w:rsidP="007160AC">
      <w:pPr>
        <w:pStyle w:val="Zkladntext"/>
        <w:jc w:val="left"/>
        <w:rPr>
          <w:sz w:val="20"/>
          <w:szCs w:val="20"/>
        </w:rPr>
      </w:pPr>
      <w:r w:rsidRPr="008F3D64">
        <w:rPr>
          <w:b w:val="0"/>
          <w:sz w:val="20"/>
          <w:szCs w:val="20"/>
        </w:rPr>
        <w:t xml:space="preserve">          </w:t>
      </w:r>
      <w:r w:rsidRPr="008F3D64">
        <w:rPr>
          <w:sz w:val="20"/>
          <w:szCs w:val="20"/>
        </w:rPr>
        <w:t xml:space="preserve">Nezahrnuje </w:t>
      </w:r>
      <w:r w:rsidR="007160AC" w:rsidRPr="008F3D64">
        <w:rPr>
          <w:sz w:val="20"/>
          <w:szCs w:val="20"/>
        </w:rPr>
        <w:t>mléko dodávané v rámci programu podpory školního</w:t>
      </w:r>
      <w:r w:rsidR="0027723A" w:rsidRPr="008F3D64">
        <w:rPr>
          <w:sz w:val="20"/>
          <w:szCs w:val="20"/>
        </w:rPr>
        <w:t xml:space="preserve"> </w:t>
      </w:r>
      <w:r w:rsidR="007160AC" w:rsidRPr="008F3D64">
        <w:rPr>
          <w:sz w:val="20"/>
          <w:szCs w:val="20"/>
        </w:rPr>
        <w:t>mléka.</w:t>
      </w:r>
    </w:p>
    <w:p w14:paraId="13C4A853" w14:textId="77777777" w:rsidR="001B11E3" w:rsidRPr="001B11E3" w:rsidRDefault="001B11E3" w:rsidP="007160AC">
      <w:pPr>
        <w:pStyle w:val="Zkladntext"/>
        <w:jc w:val="left"/>
        <w:rPr>
          <w:b w:val="0"/>
          <w:bCs w:val="0"/>
          <w:sz w:val="20"/>
          <w:szCs w:val="20"/>
        </w:rPr>
      </w:pPr>
      <w:r w:rsidRPr="001B11E3">
        <w:rPr>
          <w:b w:val="0"/>
          <w:bCs w:val="0"/>
          <w:sz w:val="20"/>
          <w:szCs w:val="20"/>
        </w:rPr>
        <w:t>ř.427: Z</w:t>
      </w:r>
      <w:r>
        <w:rPr>
          <w:b w:val="0"/>
          <w:bCs w:val="0"/>
          <w:sz w:val="20"/>
          <w:szCs w:val="20"/>
        </w:rPr>
        <w:t xml:space="preserve">ahrnuje máslo s obsahem mléčného tuku nejméně </w:t>
      </w:r>
      <w:proofErr w:type="gramStart"/>
      <w:r>
        <w:rPr>
          <w:b w:val="0"/>
          <w:bCs w:val="0"/>
          <w:sz w:val="20"/>
          <w:szCs w:val="20"/>
        </w:rPr>
        <w:t>80%</w:t>
      </w:r>
      <w:proofErr w:type="gramEnd"/>
      <w:r>
        <w:rPr>
          <w:b w:val="0"/>
          <w:bCs w:val="0"/>
          <w:sz w:val="20"/>
          <w:szCs w:val="20"/>
        </w:rPr>
        <w:t xml:space="preserve"> a nejvýše </w:t>
      </w:r>
      <w:proofErr w:type="gramStart"/>
      <w:r>
        <w:rPr>
          <w:b w:val="0"/>
          <w:bCs w:val="0"/>
          <w:sz w:val="20"/>
          <w:szCs w:val="20"/>
        </w:rPr>
        <w:t>90%</w:t>
      </w:r>
      <w:proofErr w:type="gramEnd"/>
      <w:r>
        <w:rPr>
          <w:b w:val="0"/>
          <w:bCs w:val="0"/>
          <w:sz w:val="20"/>
          <w:szCs w:val="20"/>
        </w:rPr>
        <w:t xml:space="preserve"> hmotn</w:t>
      </w:r>
      <w:r w:rsidR="00F321BB">
        <w:rPr>
          <w:b w:val="0"/>
          <w:bCs w:val="0"/>
          <w:sz w:val="20"/>
          <w:szCs w:val="20"/>
        </w:rPr>
        <w:t>ostních</w:t>
      </w:r>
      <w:r>
        <w:rPr>
          <w:b w:val="0"/>
          <w:bCs w:val="0"/>
          <w:sz w:val="20"/>
          <w:szCs w:val="20"/>
        </w:rPr>
        <w:t xml:space="preserve">. </w:t>
      </w:r>
    </w:p>
    <w:p w14:paraId="7A7A39DC" w14:textId="77777777" w:rsidR="008D1128" w:rsidRPr="008F3D64" w:rsidRDefault="008D1128" w:rsidP="008D1128">
      <w:pPr>
        <w:pStyle w:val="Zkladntext"/>
        <w:jc w:val="left"/>
        <w:rPr>
          <w:b w:val="0"/>
          <w:sz w:val="20"/>
          <w:szCs w:val="20"/>
        </w:rPr>
      </w:pPr>
      <w:r w:rsidRPr="008F3D64">
        <w:rPr>
          <w:b w:val="0"/>
          <w:sz w:val="20"/>
          <w:szCs w:val="20"/>
        </w:rPr>
        <w:t>ř.4</w:t>
      </w:r>
      <w:r w:rsidR="002352F8" w:rsidRPr="008F3D64">
        <w:rPr>
          <w:b w:val="0"/>
          <w:sz w:val="20"/>
          <w:szCs w:val="20"/>
        </w:rPr>
        <w:t>28</w:t>
      </w:r>
      <w:r w:rsidRPr="008F3D64">
        <w:rPr>
          <w:b w:val="0"/>
          <w:sz w:val="20"/>
          <w:szCs w:val="20"/>
        </w:rPr>
        <w:t>:</w:t>
      </w:r>
      <w:r w:rsidRPr="008F3D64">
        <w:rPr>
          <w:sz w:val="20"/>
          <w:szCs w:val="20"/>
        </w:rPr>
        <w:t xml:space="preserve"> </w:t>
      </w:r>
      <w:r w:rsidRPr="008F3D64">
        <w:rPr>
          <w:b w:val="0"/>
          <w:sz w:val="20"/>
          <w:szCs w:val="20"/>
        </w:rPr>
        <w:t xml:space="preserve">Zahrnuje neochucené a ochucené výrobky z mléčného tuku původně označované obchodním  </w:t>
      </w:r>
    </w:p>
    <w:p w14:paraId="3E0AB897" w14:textId="77777777" w:rsidR="00D64B25" w:rsidRPr="008F3D64" w:rsidRDefault="008D1128" w:rsidP="00535FDB">
      <w:pPr>
        <w:pStyle w:val="Zkladntext"/>
        <w:jc w:val="left"/>
        <w:rPr>
          <w:b w:val="0"/>
          <w:sz w:val="20"/>
          <w:szCs w:val="20"/>
        </w:rPr>
      </w:pPr>
      <w:r w:rsidRPr="008F3D64">
        <w:rPr>
          <w:b w:val="0"/>
          <w:sz w:val="20"/>
          <w:szCs w:val="20"/>
        </w:rPr>
        <w:t xml:space="preserve">          názvem „pomazánkové máslo“</w:t>
      </w:r>
      <w:r w:rsidR="00D64B25" w:rsidRPr="008F3D64">
        <w:rPr>
          <w:b w:val="0"/>
          <w:sz w:val="20"/>
          <w:szCs w:val="20"/>
        </w:rPr>
        <w:t xml:space="preserve"> obsahující nejméně 31 % hmotnostních mléčného tuku a </w:t>
      </w:r>
    </w:p>
    <w:p w14:paraId="3C584283" w14:textId="77777777" w:rsidR="00D64B25" w:rsidRPr="008F3D64" w:rsidRDefault="00D64B25" w:rsidP="00D64B25">
      <w:pPr>
        <w:pStyle w:val="Zkladntext"/>
        <w:jc w:val="left"/>
        <w:rPr>
          <w:b w:val="0"/>
          <w:sz w:val="20"/>
          <w:szCs w:val="20"/>
        </w:rPr>
      </w:pPr>
      <w:r w:rsidRPr="008F3D64">
        <w:rPr>
          <w:b w:val="0"/>
          <w:sz w:val="20"/>
          <w:szCs w:val="20"/>
        </w:rPr>
        <w:t xml:space="preserve">          nejméně 42 % hmotnostních sušiny.</w:t>
      </w:r>
    </w:p>
    <w:p w14:paraId="20FC6446" w14:textId="77777777" w:rsidR="00535FDB" w:rsidRPr="008F3D64" w:rsidRDefault="00535FDB" w:rsidP="00535FDB">
      <w:pPr>
        <w:pStyle w:val="Zkladntext"/>
        <w:jc w:val="left"/>
        <w:rPr>
          <w:b w:val="0"/>
          <w:sz w:val="20"/>
          <w:szCs w:val="20"/>
        </w:rPr>
      </w:pPr>
      <w:r w:rsidRPr="008F3D64">
        <w:rPr>
          <w:b w:val="0"/>
          <w:sz w:val="20"/>
          <w:szCs w:val="20"/>
        </w:rPr>
        <w:t>ř.4</w:t>
      </w:r>
      <w:r w:rsidR="002352F8" w:rsidRPr="008F3D64">
        <w:rPr>
          <w:b w:val="0"/>
          <w:sz w:val="20"/>
          <w:szCs w:val="20"/>
        </w:rPr>
        <w:t>29</w:t>
      </w:r>
      <w:r w:rsidRPr="008F3D64">
        <w:rPr>
          <w:b w:val="0"/>
          <w:sz w:val="20"/>
          <w:szCs w:val="20"/>
        </w:rPr>
        <w:t>:</w:t>
      </w:r>
      <w:r w:rsidRPr="008F3D64">
        <w:rPr>
          <w:sz w:val="20"/>
          <w:szCs w:val="20"/>
        </w:rPr>
        <w:t xml:space="preserve"> </w:t>
      </w:r>
      <w:r w:rsidRPr="008F3D64">
        <w:rPr>
          <w:b w:val="0"/>
          <w:sz w:val="20"/>
          <w:szCs w:val="20"/>
        </w:rPr>
        <w:t>Z</w:t>
      </w:r>
      <w:r w:rsidRPr="008F3D64">
        <w:rPr>
          <w:b w:val="0"/>
          <w:sz w:val="20"/>
        </w:rPr>
        <w:t>ahrnuj</w:t>
      </w:r>
      <w:r w:rsidRPr="008F3D64">
        <w:rPr>
          <w:b w:val="0"/>
          <w:sz w:val="20"/>
          <w:szCs w:val="20"/>
        </w:rPr>
        <w:t xml:space="preserve">e </w:t>
      </w:r>
      <w:r w:rsidRPr="008F3D64">
        <w:rPr>
          <w:b w:val="0"/>
          <w:sz w:val="20"/>
        </w:rPr>
        <w:t>výrobky z pevných a/nebo kapalných rostlinných a/nebo živočišných tuků</w:t>
      </w:r>
    </w:p>
    <w:p w14:paraId="0D9F8C40" w14:textId="77777777" w:rsidR="00535FDB" w:rsidRPr="008F3D64" w:rsidRDefault="00535FDB" w:rsidP="00535FDB">
      <w:pPr>
        <w:pStyle w:val="Zkladntext"/>
        <w:jc w:val="left"/>
        <w:rPr>
          <w:b w:val="0"/>
          <w:sz w:val="20"/>
        </w:rPr>
      </w:pPr>
      <w:r w:rsidRPr="008F3D64">
        <w:rPr>
          <w:b w:val="0"/>
          <w:sz w:val="20"/>
        </w:rPr>
        <w:t xml:space="preserve">          s obsahem mléčného tuku </w:t>
      </w:r>
      <w:proofErr w:type="gramStart"/>
      <w:r w:rsidRPr="008F3D64">
        <w:rPr>
          <w:b w:val="0"/>
          <w:sz w:val="20"/>
        </w:rPr>
        <w:t>10%</w:t>
      </w:r>
      <w:proofErr w:type="gramEnd"/>
      <w:r w:rsidRPr="008F3D64">
        <w:rPr>
          <w:b w:val="0"/>
          <w:sz w:val="20"/>
        </w:rPr>
        <w:t xml:space="preserve"> - 80</w:t>
      </w:r>
      <w:proofErr w:type="gramStart"/>
      <w:r w:rsidRPr="008F3D64">
        <w:rPr>
          <w:b w:val="0"/>
          <w:sz w:val="20"/>
        </w:rPr>
        <w:t>%  z</w:t>
      </w:r>
      <w:proofErr w:type="gramEnd"/>
      <w:r w:rsidRPr="008F3D64">
        <w:rPr>
          <w:b w:val="0"/>
          <w:sz w:val="20"/>
        </w:rPr>
        <w:t> celkového obsahu tuku.</w:t>
      </w:r>
    </w:p>
    <w:p w14:paraId="3CD43D48" w14:textId="77777777" w:rsidR="00535FDB" w:rsidRPr="008F3D64" w:rsidRDefault="00535FDB" w:rsidP="00535FDB">
      <w:pPr>
        <w:pStyle w:val="Zkladntext"/>
        <w:jc w:val="left"/>
        <w:rPr>
          <w:b w:val="0"/>
          <w:sz w:val="20"/>
          <w:szCs w:val="20"/>
        </w:rPr>
      </w:pPr>
      <w:r w:rsidRPr="008F3D64">
        <w:rPr>
          <w:b w:val="0"/>
          <w:sz w:val="20"/>
          <w:szCs w:val="20"/>
        </w:rPr>
        <w:t>ř.43</w:t>
      </w:r>
      <w:r w:rsidR="002352F8" w:rsidRPr="008F3D64">
        <w:rPr>
          <w:b w:val="0"/>
          <w:sz w:val="20"/>
          <w:szCs w:val="20"/>
        </w:rPr>
        <w:t>0</w:t>
      </w:r>
      <w:r w:rsidRPr="008F3D64">
        <w:rPr>
          <w:b w:val="0"/>
          <w:sz w:val="20"/>
          <w:szCs w:val="20"/>
        </w:rPr>
        <w:t>:</w:t>
      </w:r>
      <w:r w:rsidRPr="008F3D64">
        <w:rPr>
          <w:sz w:val="20"/>
          <w:szCs w:val="20"/>
        </w:rPr>
        <w:t xml:space="preserve"> </w:t>
      </w:r>
      <w:r w:rsidRPr="008F3D64">
        <w:rPr>
          <w:b w:val="0"/>
          <w:sz w:val="20"/>
          <w:szCs w:val="20"/>
        </w:rPr>
        <w:t xml:space="preserve">Uvádí se celkové množství mléčného tuku obsažené ve směsných tucích uvedených v řádku  </w:t>
      </w:r>
    </w:p>
    <w:p w14:paraId="353FB851" w14:textId="77777777" w:rsidR="00535FDB" w:rsidRPr="008F3D64" w:rsidRDefault="00535FDB" w:rsidP="00535FDB">
      <w:pPr>
        <w:pStyle w:val="Zkladntext"/>
        <w:jc w:val="left"/>
        <w:rPr>
          <w:b w:val="0"/>
          <w:sz w:val="20"/>
          <w:szCs w:val="20"/>
        </w:rPr>
      </w:pPr>
      <w:r w:rsidRPr="008F3D64">
        <w:rPr>
          <w:b w:val="0"/>
          <w:sz w:val="20"/>
          <w:szCs w:val="20"/>
        </w:rPr>
        <w:t xml:space="preserve">          č.  4</w:t>
      </w:r>
      <w:r w:rsidR="003151B7" w:rsidRPr="008F3D64">
        <w:rPr>
          <w:b w:val="0"/>
          <w:sz w:val="20"/>
          <w:szCs w:val="20"/>
        </w:rPr>
        <w:t>29</w:t>
      </w:r>
      <w:r w:rsidRPr="008F3D64">
        <w:rPr>
          <w:b w:val="0"/>
          <w:sz w:val="20"/>
          <w:szCs w:val="20"/>
        </w:rPr>
        <w:t>.</w:t>
      </w:r>
    </w:p>
    <w:p w14:paraId="688EC800" w14:textId="77777777" w:rsidR="003773C6" w:rsidRDefault="00AB4732" w:rsidP="00FD7E1C">
      <w:pPr>
        <w:pStyle w:val="Zkladntext"/>
        <w:jc w:val="left"/>
        <w:rPr>
          <w:b w:val="0"/>
          <w:sz w:val="20"/>
          <w:szCs w:val="20"/>
        </w:rPr>
      </w:pPr>
      <w:r w:rsidRPr="008F3D64">
        <w:rPr>
          <w:b w:val="0"/>
          <w:sz w:val="20"/>
          <w:szCs w:val="20"/>
        </w:rPr>
        <w:t>ř.43</w:t>
      </w:r>
      <w:r w:rsidR="00C426BD">
        <w:rPr>
          <w:b w:val="0"/>
          <w:sz w:val="20"/>
          <w:szCs w:val="20"/>
        </w:rPr>
        <w:t>1</w:t>
      </w:r>
      <w:r w:rsidR="00814DC7" w:rsidRPr="008F3D64">
        <w:rPr>
          <w:b w:val="0"/>
          <w:sz w:val="20"/>
          <w:szCs w:val="20"/>
        </w:rPr>
        <w:t>:</w:t>
      </w:r>
      <w:r w:rsidRPr="008F3D64">
        <w:rPr>
          <w:b w:val="0"/>
          <w:sz w:val="20"/>
          <w:szCs w:val="20"/>
        </w:rPr>
        <w:t xml:space="preserve"> </w:t>
      </w:r>
      <w:r w:rsidR="00CC7436" w:rsidRPr="008F3D64">
        <w:rPr>
          <w:b w:val="0"/>
          <w:sz w:val="20"/>
          <w:szCs w:val="20"/>
        </w:rPr>
        <w:t xml:space="preserve">Zahrnuje </w:t>
      </w:r>
      <w:r w:rsidR="00044E63" w:rsidRPr="008F3D64">
        <w:rPr>
          <w:b w:val="0"/>
          <w:sz w:val="20"/>
          <w:szCs w:val="20"/>
        </w:rPr>
        <w:t>tvarohy</w:t>
      </w:r>
      <w:r w:rsidR="00B200E6" w:rsidRPr="008F3D64">
        <w:rPr>
          <w:b w:val="0"/>
          <w:sz w:val="20"/>
          <w:szCs w:val="20"/>
        </w:rPr>
        <w:t xml:space="preserve"> </w:t>
      </w:r>
      <w:r w:rsidR="00CC7436" w:rsidRPr="008F3D64">
        <w:rPr>
          <w:b w:val="0"/>
          <w:sz w:val="20"/>
          <w:szCs w:val="20"/>
        </w:rPr>
        <w:t>s různým obsahem tuku, včetně</w:t>
      </w:r>
      <w:r w:rsidR="00044E63" w:rsidRPr="008F3D64">
        <w:rPr>
          <w:b w:val="0"/>
          <w:sz w:val="20"/>
          <w:szCs w:val="20"/>
        </w:rPr>
        <w:t xml:space="preserve"> ochucených tvarohů</w:t>
      </w:r>
      <w:r w:rsidR="00C426BD">
        <w:rPr>
          <w:b w:val="0"/>
          <w:sz w:val="20"/>
          <w:szCs w:val="20"/>
        </w:rPr>
        <w:t xml:space="preserve"> </w:t>
      </w:r>
      <w:r w:rsidR="00B200E6" w:rsidRPr="008F3D64">
        <w:rPr>
          <w:b w:val="0"/>
          <w:sz w:val="20"/>
          <w:szCs w:val="20"/>
        </w:rPr>
        <w:t xml:space="preserve">s obsahem přísad (bylin, </w:t>
      </w:r>
    </w:p>
    <w:p w14:paraId="489B9A44" w14:textId="77777777" w:rsidR="00C426BD" w:rsidRPr="008F3D64" w:rsidRDefault="00C426BD" w:rsidP="00FD7E1C">
      <w:pPr>
        <w:pStyle w:val="Zkladntext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   </w:t>
      </w:r>
      <w:r w:rsidRPr="008F3D64">
        <w:rPr>
          <w:b w:val="0"/>
          <w:sz w:val="20"/>
          <w:szCs w:val="20"/>
        </w:rPr>
        <w:t xml:space="preserve">koření, cukru, sladidel a ovoce) do </w:t>
      </w:r>
      <w:proofErr w:type="gramStart"/>
      <w:r w:rsidRPr="008F3D64">
        <w:rPr>
          <w:b w:val="0"/>
          <w:sz w:val="20"/>
          <w:szCs w:val="20"/>
        </w:rPr>
        <w:t>30%</w:t>
      </w:r>
      <w:proofErr w:type="gramEnd"/>
      <w:r w:rsidRPr="008F3D64">
        <w:rPr>
          <w:b w:val="0"/>
          <w:sz w:val="20"/>
          <w:szCs w:val="20"/>
        </w:rPr>
        <w:t>.</w:t>
      </w:r>
      <w:r>
        <w:rPr>
          <w:b w:val="0"/>
          <w:sz w:val="20"/>
          <w:szCs w:val="20"/>
        </w:rPr>
        <w:t xml:space="preserve"> </w:t>
      </w:r>
      <w:r w:rsidRPr="008F3D64">
        <w:rPr>
          <w:b w:val="0"/>
          <w:sz w:val="20"/>
          <w:szCs w:val="20"/>
        </w:rPr>
        <w:t>Neuvádí se tvaroh určený pro výrobní spotřebu</w:t>
      </w:r>
      <w:r>
        <w:rPr>
          <w:b w:val="0"/>
          <w:sz w:val="20"/>
          <w:szCs w:val="20"/>
        </w:rPr>
        <w:t>.</w:t>
      </w:r>
    </w:p>
    <w:p w14:paraId="1479FC9F" w14:textId="77777777" w:rsidR="0061572C" w:rsidRDefault="006310EB" w:rsidP="00C426BD">
      <w:pPr>
        <w:rPr>
          <w:rFonts w:ascii="Arial" w:hAnsi="Arial" w:cs="Arial"/>
          <w:sz w:val="20"/>
        </w:rPr>
      </w:pPr>
      <w:r w:rsidRPr="008F3D64">
        <w:rPr>
          <w:rFonts w:ascii="Arial" w:hAnsi="Arial" w:cs="Arial"/>
          <w:sz w:val="20"/>
        </w:rPr>
        <w:t>ř.4</w:t>
      </w:r>
      <w:r w:rsidR="003151B7" w:rsidRPr="008F3D64">
        <w:rPr>
          <w:rFonts w:ascii="Arial" w:hAnsi="Arial" w:cs="Arial"/>
          <w:sz w:val="20"/>
        </w:rPr>
        <w:t>3</w:t>
      </w:r>
      <w:r w:rsidR="00C426BD">
        <w:rPr>
          <w:rFonts w:ascii="Arial" w:hAnsi="Arial" w:cs="Arial"/>
          <w:sz w:val="20"/>
        </w:rPr>
        <w:t>8</w:t>
      </w:r>
      <w:r w:rsidRPr="008F3D64">
        <w:rPr>
          <w:rFonts w:ascii="Arial" w:hAnsi="Arial" w:cs="Arial"/>
          <w:sz w:val="20"/>
        </w:rPr>
        <w:t>:</w:t>
      </w:r>
      <w:r w:rsidR="00FD7E1C" w:rsidRPr="008F3D64">
        <w:rPr>
          <w:rFonts w:ascii="Arial" w:hAnsi="Arial" w:cs="Arial"/>
          <w:sz w:val="20"/>
        </w:rPr>
        <w:t xml:space="preserve"> </w:t>
      </w:r>
      <w:r w:rsidR="003E5506" w:rsidRPr="008F3D64">
        <w:rPr>
          <w:rFonts w:ascii="Arial" w:hAnsi="Arial" w:cs="Arial"/>
          <w:sz w:val="20"/>
        </w:rPr>
        <w:t>Zahrnuje</w:t>
      </w:r>
      <w:r w:rsidR="00C426BD">
        <w:rPr>
          <w:rFonts w:ascii="Arial" w:hAnsi="Arial" w:cs="Arial"/>
          <w:sz w:val="20"/>
        </w:rPr>
        <w:t xml:space="preserve"> čerstvé sýry, měkké sýry, poloměkké sýry, polotvrdé sýry, tvrdé sýry a extra tvrdé sýry </w:t>
      </w:r>
    </w:p>
    <w:p w14:paraId="26DD120A" w14:textId="77777777" w:rsidR="00F321BB" w:rsidRPr="008F3D64" w:rsidRDefault="00F321BB" w:rsidP="00C426BD">
      <w:pPr>
        <w:rPr>
          <w:rFonts w:ascii="Arial" w:hAnsi="Arial"/>
          <w:sz w:val="20"/>
        </w:rPr>
      </w:pPr>
      <w:r>
        <w:rPr>
          <w:rFonts w:ascii="Arial" w:hAnsi="Arial" w:cs="Arial"/>
          <w:sz w:val="20"/>
        </w:rPr>
        <w:t xml:space="preserve">          včetně sýrů ochucených, uzených a porcovaných.</w:t>
      </w:r>
    </w:p>
    <w:p w14:paraId="0A09DEE8" w14:textId="77777777" w:rsidR="00D214DE" w:rsidRPr="008F3D64" w:rsidRDefault="00325877" w:rsidP="005C61B5">
      <w:pPr>
        <w:pStyle w:val="Zkladntext"/>
        <w:jc w:val="left"/>
        <w:rPr>
          <w:b w:val="0"/>
          <w:sz w:val="20"/>
        </w:rPr>
      </w:pPr>
      <w:r w:rsidRPr="008F3D64">
        <w:rPr>
          <w:b w:val="0"/>
          <w:sz w:val="20"/>
          <w:szCs w:val="20"/>
        </w:rPr>
        <w:t>ř.4</w:t>
      </w:r>
      <w:r w:rsidR="003151B7" w:rsidRPr="008F3D64">
        <w:rPr>
          <w:b w:val="0"/>
          <w:sz w:val="20"/>
          <w:szCs w:val="20"/>
        </w:rPr>
        <w:t>46</w:t>
      </w:r>
      <w:r w:rsidRPr="008F3D64">
        <w:rPr>
          <w:b w:val="0"/>
          <w:sz w:val="20"/>
          <w:szCs w:val="20"/>
        </w:rPr>
        <w:t xml:space="preserve">: </w:t>
      </w:r>
      <w:r w:rsidR="003773C6" w:rsidRPr="008F3D64">
        <w:rPr>
          <w:b w:val="0"/>
          <w:sz w:val="20"/>
          <w:szCs w:val="20"/>
        </w:rPr>
        <w:t xml:space="preserve">Zahrnuje ostatní </w:t>
      </w:r>
      <w:r w:rsidRPr="008F3D64">
        <w:rPr>
          <w:b w:val="0"/>
          <w:sz w:val="20"/>
        </w:rPr>
        <w:t>mléčné, a smetanové krémy, tvarohové dezerty,</w:t>
      </w:r>
      <w:r w:rsidR="003773C6" w:rsidRPr="008F3D64">
        <w:rPr>
          <w:b w:val="0"/>
          <w:sz w:val="20"/>
        </w:rPr>
        <w:t xml:space="preserve"> </w:t>
      </w:r>
      <w:r w:rsidR="005C61B5" w:rsidRPr="008F3D64">
        <w:rPr>
          <w:b w:val="0"/>
          <w:sz w:val="20"/>
        </w:rPr>
        <w:t>pěny, hotové pudink</w:t>
      </w:r>
      <w:r w:rsidR="003773C6" w:rsidRPr="008F3D64">
        <w:rPr>
          <w:b w:val="0"/>
          <w:sz w:val="20"/>
        </w:rPr>
        <w:t xml:space="preserve">y, </w:t>
      </w:r>
    </w:p>
    <w:p w14:paraId="37B91285" w14:textId="77777777" w:rsidR="00D214DE" w:rsidRPr="008F3D64" w:rsidRDefault="00D214DE" w:rsidP="00D214DE">
      <w:pPr>
        <w:pStyle w:val="Zkladntext"/>
        <w:jc w:val="left"/>
        <w:rPr>
          <w:b w:val="0"/>
          <w:sz w:val="20"/>
          <w:szCs w:val="20"/>
        </w:rPr>
      </w:pPr>
      <w:r w:rsidRPr="008F3D64">
        <w:rPr>
          <w:b w:val="0"/>
          <w:sz w:val="20"/>
        </w:rPr>
        <w:t xml:space="preserve">          jogurtové dezerty a dresinky.</w:t>
      </w:r>
    </w:p>
    <w:p w14:paraId="5208408C" w14:textId="77777777" w:rsidR="00AB4732" w:rsidRPr="008F3D64" w:rsidRDefault="00AB4732" w:rsidP="00AB4732">
      <w:pPr>
        <w:pStyle w:val="Zkladntext"/>
        <w:jc w:val="left"/>
        <w:rPr>
          <w:b w:val="0"/>
          <w:sz w:val="20"/>
          <w:szCs w:val="20"/>
        </w:rPr>
      </w:pPr>
      <w:r w:rsidRPr="008F3D64">
        <w:rPr>
          <w:b w:val="0"/>
          <w:sz w:val="20"/>
          <w:szCs w:val="20"/>
        </w:rPr>
        <w:t>ř.4</w:t>
      </w:r>
      <w:r w:rsidR="003151B7" w:rsidRPr="008F3D64">
        <w:rPr>
          <w:b w:val="0"/>
          <w:sz w:val="20"/>
          <w:szCs w:val="20"/>
        </w:rPr>
        <w:t>47</w:t>
      </w:r>
      <w:r w:rsidR="00814DC7" w:rsidRPr="008F3D64">
        <w:rPr>
          <w:b w:val="0"/>
          <w:sz w:val="20"/>
          <w:szCs w:val="20"/>
        </w:rPr>
        <w:t>:</w:t>
      </w:r>
      <w:r w:rsidRPr="008F3D64">
        <w:rPr>
          <w:b w:val="0"/>
          <w:sz w:val="20"/>
          <w:szCs w:val="20"/>
        </w:rPr>
        <w:t xml:space="preserve"> </w:t>
      </w:r>
      <w:r w:rsidR="00FB3FBD" w:rsidRPr="008F3D64">
        <w:rPr>
          <w:b w:val="0"/>
          <w:sz w:val="20"/>
          <w:szCs w:val="20"/>
        </w:rPr>
        <w:t>Zahrnuje</w:t>
      </w:r>
      <w:r w:rsidR="0023274B" w:rsidRPr="008F3D64">
        <w:rPr>
          <w:b w:val="0"/>
          <w:sz w:val="20"/>
          <w:szCs w:val="20"/>
        </w:rPr>
        <w:t xml:space="preserve"> m</w:t>
      </w:r>
      <w:r w:rsidR="00072D06" w:rsidRPr="008F3D64">
        <w:rPr>
          <w:b w:val="0"/>
          <w:sz w:val="20"/>
          <w:szCs w:val="20"/>
        </w:rPr>
        <w:t>ražené krémy m</w:t>
      </w:r>
      <w:r w:rsidRPr="008F3D64">
        <w:rPr>
          <w:b w:val="0"/>
          <w:sz w:val="20"/>
          <w:szCs w:val="20"/>
        </w:rPr>
        <w:t>léčné, smetanové, s rostlinným tukem</w:t>
      </w:r>
      <w:r w:rsidR="00B54BD3" w:rsidRPr="008F3D64">
        <w:rPr>
          <w:b w:val="0"/>
          <w:sz w:val="20"/>
          <w:szCs w:val="20"/>
        </w:rPr>
        <w:t>.</w:t>
      </w:r>
    </w:p>
    <w:p w14:paraId="21A11899" w14:textId="77777777" w:rsidR="00D214DE" w:rsidRDefault="00C12B5D" w:rsidP="003920C9">
      <w:pPr>
        <w:pStyle w:val="Zkladntext"/>
        <w:keepNext/>
        <w:jc w:val="left"/>
        <w:rPr>
          <w:b w:val="0"/>
          <w:sz w:val="20"/>
          <w:szCs w:val="20"/>
        </w:rPr>
      </w:pPr>
      <w:r w:rsidRPr="008F3D64">
        <w:rPr>
          <w:b w:val="0"/>
          <w:sz w:val="20"/>
          <w:szCs w:val="20"/>
        </w:rPr>
        <w:t>ř.4</w:t>
      </w:r>
      <w:r w:rsidR="003151B7" w:rsidRPr="008F3D64">
        <w:rPr>
          <w:b w:val="0"/>
          <w:sz w:val="20"/>
          <w:szCs w:val="20"/>
        </w:rPr>
        <w:t>49</w:t>
      </w:r>
      <w:r w:rsidRPr="008F3D64">
        <w:rPr>
          <w:b w:val="0"/>
          <w:sz w:val="20"/>
          <w:szCs w:val="20"/>
        </w:rPr>
        <w:t>: Zahrnuje zahuštěné mléko neslazené a slazené</w:t>
      </w:r>
      <w:r w:rsidR="00E46486">
        <w:rPr>
          <w:b w:val="0"/>
          <w:sz w:val="20"/>
          <w:szCs w:val="20"/>
        </w:rPr>
        <w:t xml:space="preserve"> určené</w:t>
      </w:r>
      <w:r w:rsidRPr="008F3D64">
        <w:rPr>
          <w:b w:val="0"/>
          <w:sz w:val="20"/>
          <w:szCs w:val="20"/>
        </w:rPr>
        <w:t xml:space="preserve"> pro přímou spotřebu a potravinářskou </w:t>
      </w:r>
    </w:p>
    <w:p w14:paraId="3C3961FA" w14:textId="77777777" w:rsidR="00E46486" w:rsidRPr="008F3D64" w:rsidRDefault="00E46486" w:rsidP="003920C9">
      <w:pPr>
        <w:pStyle w:val="Zkladntext"/>
        <w:keepNext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   </w:t>
      </w:r>
      <w:r w:rsidRPr="008F3D64">
        <w:rPr>
          <w:b w:val="0"/>
          <w:sz w:val="20"/>
          <w:szCs w:val="20"/>
        </w:rPr>
        <w:t>výrobu, včetně mléka dodávaného mimo území ČR.</w:t>
      </w:r>
    </w:p>
    <w:p w14:paraId="007076BC" w14:textId="77777777" w:rsidR="00AB4732" w:rsidRDefault="00AB4732" w:rsidP="00AB4732">
      <w:pPr>
        <w:pStyle w:val="Zkladntext"/>
        <w:jc w:val="left"/>
        <w:rPr>
          <w:b w:val="0"/>
          <w:sz w:val="20"/>
          <w:szCs w:val="20"/>
        </w:rPr>
      </w:pPr>
      <w:r w:rsidRPr="008F3D64">
        <w:rPr>
          <w:b w:val="0"/>
          <w:sz w:val="20"/>
          <w:szCs w:val="20"/>
        </w:rPr>
        <w:t>ř.4</w:t>
      </w:r>
      <w:r w:rsidR="003151B7" w:rsidRPr="008F3D64">
        <w:rPr>
          <w:b w:val="0"/>
          <w:sz w:val="20"/>
          <w:szCs w:val="20"/>
        </w:rPr>
        <w:t>56</w:t>
      </w:r>
      <w:r w:rsidR="00814DC7" w:rsidRPr="008F3D64">
        <w:rPr>
          <w:b w:val="0"/>
          <w:sz w:val="20"/>
          <w:szCs w:val="20"/>
        </w:rPr>
        <w:t>:</w:t>
      </w:r>
      <w:r w:rsidRPr="008F3D64">
        <w:rPr>
          <w:b w:val="0"/>
          <w:sz w:val="20"/>
          <w:szCs w:val="20"/>
        </w:rPr>
        <w:t xml:space="preserve"> </w:t>
      </w:r>
      <w:r w:rsidR="00FB3FBD" w:rsidRPr="008F3D64">
        <w:rPr>
          <w:b w:val="0"/>
          <w:sz w:val="20"/>
          <w:szCs w:val="20"/>
        </w:rPr>
        <w:t>Zahrnuje</w:t>
      </w:r>
      <w:r w:rsidR="00F90DC9">
        <w:rPr>
          <w:b w:val="0"/>
          <w:sz w:val="20"/>
          <w:szCs w:val="20"/>
        </w:rPr>
        <w:t xml:space="preserve"> například</w:t>
      </w:r>
      <w:r w:rsidR="00FB3FBD" w:rsidRPr="008F3D64">
        <w:rPr>
          <w:b w:val="0"/>
          <w:sz w:val="20"/>
          <w:szCs w:val="20"/>
        </w:rPr>
        <w:t xml:space="preserve"> tavené analogy</w:t>
      </w:r>
      <w:r w:rsidR="00F90DC9">
        <w:rPr>
          <w:b w:val="0"/>
          <w:sz w:val="20"/>
          <w:szCs w:val="20"/>
        </w:rPr>
        <w:t xml:space="preserve">, laktózu, laktalbumin, </w:t>
      </w:r>
      <w:proofErr w:type="spellStart"/>
      <w:r w:rsidR="00F90DC9">
        <w:rPr>
          <w:b w:val="0"/>
          <w:sz w:val="20"/>
          <w:szCs w:val="20"/>
        </w:rPr>
        <w:t>laktoferriny</w:t>
      </w:r>
      <w:proofErr w:type="spellEnd"/>
      <w:r w:rsidR="00F90DC9">
        <w:rPr>
          <w:b w:val="0"/>
          <w:sz w:val="20"/>
          <w:szCs w:val="20"/>
        </w:rPr>
        <w:t xml:space="preserve"> </w:t>
      </w:r>
      <w:r w:rsidR="00FB3FBD" w:rsidRPr="008F3D64">
        <w:rPr>
          <w:b w:val="0"/>
          <w:sz w:val="20"/>
          <w:szCs w:val="20"/>
        </w:rPr>
        <w:t xml:space="preserve">a ostatní výrobky </w:t>
      </w:r>
    </w:p>
    <w:p w14:paraId="7587C5A3" w14:textId="77777777" w:rsidR="00F90DC9" w:rsidRPr="008F3D64" w:rsidRDefault="00F90DC9" w:rsidP="00AB4732">
      <w:pPr>
        <w:pStyle w:val="Zkladntext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   </w:t>
      </w:r>
      <w:r w:rsidRPr="008F3D64">
        <w:rPr>
          <w:b w:val="0"/>
          <w:sz w:val="20"/>
          <w:szCs w:val="20"/>
        </w:rPr>
        <w:t>nezařazené</w:t>
      </w:r>
      <w:r>
        <w:rPr>
          <w:b w:val="0"/>
          <w:sz w:val="20"/>
          <w:szCs w:val="20"/>
        </w:rPr>
        <w:t xml:space="preserve"> jinde</w:t>
      </w:r>
      <w:r w:rsidRPr="008F3D64">
        <w:rPr>
          <w:b w:val="0"/>
          <w:sz w:val="20"/>
          <w:szCs w:val="20"/>
        </w:rPr>
        <w:t>.</w:t>
      </w:r>
    </w:p>
    <w:p w14:paraId="74B5F905" w14:textId="77777777" w:rsidR="00C12B5D" w:rsidRPr="008F3D64" w:rsidRDefault="00C12B5D" w:rsidP="00C12B5D">
      <w:pPr>
        <w:pStyle w:val="Zkladntext"/>
        <w:jc w:val="left"/>
        <w:rPr>
          <w:b w:val="0"/>
          <w:sz w:val="20"/>
          <w:szCs w:val="20"/>
        </w:rPr>
      </w:pPr>
      <w:r w:rsidRPr="008F3D64">
        <w:rPr>
          <w:b w:val="0"/>
          <w:sz w:val="20"/>
          <w:szCs w:val="20"/>
        </w:rPr>
        <w:t>ř.4</w:t>
      </w:r>
      <w:r w:rsidR="003151B7" w:rsidRPr="008F3D64">
        <w:rPr>
          <w:b w:val="0"/>
          <w:sz w:val="20"/>
          <w:szCs w:val="20"/>
        </w:rPr>
        <w:t>59</w:t>
      </w:r>
      <w:r w:rsidRPr="008F3D64">
        <w:rPr>
          <w:b w:val="0"/>
          <w:sz w:val="20"/>
          <w:szCs w:val="20"/>
        </w:rPr>
        <w:t>: Zahrnuje sušenou přírodní syrovátku a sušenou demineralizovanou syrovátku.</w:t>
      </w:r>
    </w:p>
    <w:p w14:paraId="041F3579" w14:textId="77777777" w:rsidR="0012718B" w:rsidRPr="0012718B" w:rsidRDefault="00C12B5D" w:rsidP="0012718B">
      <w:pPr>
        <w:pStyle w:val="Zkladntext"/>
        <w:jc w:val="left"/>
        <w:rPr>
          <w:b w:val="0"/>
          <w:sz w:val="20"/>
          <w:szCs w:val="20"/>
        </w:rPr>
      </w:pPr>
      <w:r w:rsidRPr="008F3D64">
        <w:rPr>
          <w:b w:val="0"/>
          <w:sz w:val="20"/>
          <w:szCs w:val="20"/>
        </w:rPr>
        <w:t>ř.46</w:t>
      </w:r>
      <w:r w:rsidR="003151B7" w:rsidRPr="008F3D64">
        <w:rPr>
          <w:b w:val="0"/>
          <w:sz w:val="20"/>
          <w:szCs w:val="20"/>
        </w:rPr>
        <w:t>0</w:t>
      </w:r>
      <w:r w:rsidRPr="008F3D64">
        <w:rPr>
          <w:b w:val="0"/>
          <w:sz w:val="20"/>
          <w:szCs w:val="20"/>
        </w:rPr>
        <w:t xml:space="preserve">: Zahrnuje syrovátku dodávanou zahuštěnou, která není určena k dalšímu sušení v ČR. </w:t>
      </w:r>
      <w:r w:rsidR="0012718B" w:rsidRPr="0012718B">
        <w:rPr>
          <w:b w:val="0"/>
          <w:sz w:val="20"/>
          <w:szCs w:val="20"/>
        </w:rPr>
        <w:t xml:space="preserve">Uvádí se </w:t>
      </w:r>
    </w:p>
    <w:p w14:paraId="3C5311CA" w14:textId="77777777" w:rsidR="0012718B" w:rsidRDefault="0012718B" w:rsidP="0012718B">
      <w:pPr>
        <w:pStyle w:val="Zkladntext"/>
        <w:jc w:val="left"/>
        <w:rPr>
          <w:b w:val="0"/>
          <w:sz w:val="20"/>
          <w:szCs w:val="20"/>
        </w:rPr>
      </w:pPr>
      <w:r w:rsidRPr="0012718B">
        <w:rPr>
          <w:b w:val="0"/>
          <w:sz w:val="20"/>
          <w:szCs w:val="20"/>
        </w:rPr>
        <w:t xml:space="preserve">          v hmotnostních jednotkách podle obsahu sušiny.</w:t>
      </w:r>
    </w:p>
    <w:sectPr w:rsidR="0012718B" w:rsidSect="00FF5229"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B4CFC" w14:textId="77777777" w:rsidR="003273EE" w:rsidRDefault="003273EE" w:rsidP="00E12F45">
      <w:r>
        <w:separator/>
      </w:r>
    </w:p>
  </w:endnote>
  <w:endnote w:type="continuationSeparator" w:id="0">
    <w:p w14:paraId="26D1927F" w14:textId="77777777" w:rsidR="003273EE" w:rsidRDefault="003273EE" w:rsidP="00E12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EDF82" w14:textId="77777777" w:rsidR="003273EE" w:rsidRDefault="003273EE" w:rsidP="00E12F45">
      <w:r>
        <w:separator/>
      </w:r>
    </w:p>
  </w:footnote>
  <w:footnote w:type="continuationSeparator" w:id="0">
    <w:p w14:paraId="5050E0C4" w14:textId="77777777" w:rsidR="003273EE" w:rsidRDefault="003273EE" w:rsidP="00E12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65FED"/>
    <w:multiLevelType w:val="singleLevel"/>
    <w:tmpl w:val="73669028"/>
    <w:lvl w:ilvl="0">
      <w:start w:val="4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</w:abstractNum>
  <w:abstractNum w:abstractNumId="1" w15:restartNumberingAfterBreak="0">
    <w:nsid w:val="1BCB709B"/>
    <w:multiLevelType w:val="hybridMultilevel"/>
    <w:tmpl w:val="31A63EF0"/>
    <w:lvl w:ilvl="0" w:tplc="5CEC63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C10DE6"/>
    <w:multiLevelType w:val="singleLevel"/>
    <w:tmpl w:val="E9D410A0"/>
    <w:lvl w:ilvl="0">
      <w:start w:val="1"/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hAnsi="Times New Roman" w:hint="default"/>
      </w:rPr>
    </w:lvl>
  </w:abstractNum>
  <w:abstractNum w:abstractNumId="3" w15:restartNumberingAfterBreak="0">
    <w:nsid w:val="637F55A9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" w15:restartNumberingAfterBreak="0">
    <w:nsid w:val="79422F52"/>
    <w:multiLevelType w:val="singleLevel"/>
    <w:tmpl w:val="9600F5F2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</w:abstractNum>
  <w:num w:numId="1" w16cid:durableId="78672925">
    <w:abstractNumId w:val="4"/>
  </w:num>
  <w:num w:numId="2" w16cid:durableId="1248268478">
    <w:abstractNumId w:val="3"/>
  </w:num>
  <w:num w:numId="3" w16cid:durableId="19358193">
    <w:abstractNumId w:val="2"/>
  </w:num>
  <w:num w:numId="4" w16cid:durableId="392702117">
    <w:abstractNumId w:val="0"/>
  </w:num>
  <w:num w:numId="5" w16cid:durableId="2025282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cs-CZ" w:vendorID="7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3EE"/>
    <w:rsid w:val="00000B67"/>
    <w:rsid w:val="00003241"/>
    <w:rsid w:val="00011F22"/>
    <w:rsid w:val="00020DB7"/>
    <w:rsid w:val="000215A8"/>
    <w:rsid w:val="00023C15"/>
    <w:rsid w:val="00026C14"/>
    <w:rsid w:val="00034336"/>
    <w:rsid w:val="00037F79"/>
    <w:rsid w:val="00044E63"/>
    <w:rsid w:val="00046EF0"/>
    <w:rsid w:val="0005303C"/>
    <w:rsid w:val="000579D3"/>
    <w:rsid w:val="000609D4"/>
    <w:rsid w:val="00060AAB"/>
    <w:rsid w:val="00063932"/>
    <w:rsid w:val="00065969"/>
    <w:rsid w:val="000705E5"/>
    <w:rsid w:val="0007246A"/>
    <w:rsid w:val="00072D06"/>
    <w:rsid w:val="000773CC"/>
    <w:rsid w:val="00077613"/>
    <w:rsid w:val="00081605"/>
    <w:rsid w:val="00083985"/>
    <w:rsid w:val="0008534E"/>
    <w:rsid w:val="000922F1"/>
    <w:rsid w:val="00096D0A"/>
    <w:rsid w:val="000971D4"/>
    <w:rsid w:val="00097901"/>
    <w:rsid w:val="000A3112"/>
    <w:rsid w:val="000A5EC2"/>
    <w:rsid w:val="000A7FCE"/>
    <w:rsid w:val="000B0423"/>
    <w:rsid w:val="000B1D11"/>
    <w:rsid w:val="000B2511"/>
    <w:rsid w:val="000B2526"/>
    <w:rsid w:val="000B296E"/>
    <w:rsid w:val="000B41F4"/>
    <w:rsid w:val="000B4EE3"/>
    <w:rsid w:val="000C742B"/>
    <w:rsid w:val="000C7473"/>
    <w:rsid w:val="000D1283"/>
    <w:rsid w:val="000D2B09"/>
    <w:rsid w:val="000D3021"/>
    <w:rsid w:val="000E1763"/>
    <w:rsid w:val="000E3526"/>
    <w:rsid w:val="000E468B"/>
    <w:rsid w:val="000E5F86"/>
    <w:rsid w:val="000E5FAE"/>
    <w:rsid w:val="000E6F22"/>
    <w:rsid w:val="000F2EF6"/>
    <w:rsid w:val="000F3C4D"/>
    <w:rsid w:val="000F4ED9"/>
    <w:rsid w:val="000F5CDE"/>
    <w:rsid w:val="000F642A"/>
    <w:rsid w:val="000F76F5"/>
    <w:rsid w:val="00101640"/>
    <w:rsid w:val="00105AD7"/>
    <w:rsid w:val="0010607A"/>
    <w:rsid w:val="00106CFF"/>
    <w:rsid w:val="00107123"/>
    <w:rsid w:val="00114FC5"/>
    <w:rsid w:val="0012718B"/>
    <w:rsid w:val="0012772E"/>
    <w:rsid w:val="00127E45"/>
    <w:rsid w:val="001327FF"/>
    <w:rsid w:val="00133D33"/>
    <w:rsid w:val="0013490A"/>
    <w:rsid w:val="00134E02"/>
    <w:rsid w:val="0013554A"/>
    <w:rsid w:val="00137F2C"/>
    <w:rsid w:val="00141668"/>
    <w:rsid w:val="00141CAE"/>
    <w:rsid w:val="00150336"/>
    <w:rsid w:val="00151FCA"/>
    <w:rsid w:val="001638C0"/>
    <w:rsid w:val="0016547A"/>
    <w:rsid w:val="00171A3A"/>
    <w:rsid w:val="0018030F"/>
    <w:rsid w:val="0018098D"/>
    <w:rsid w:val="00181CB2"/>
    <w:rsid w:val="0018332D"/>
    <w:rsid w:val="001843F3"/>
    <w:rsid w:val="00184978"/>
    <w:rsid w:val="00184E00"/>
    <w:rsid w:val="00185AD9"/>
    <w:rsid w:val="00191068"/>
    <w:rsid w:val="0019210E"/>
    <w:rsid w:val="00194BD7"/>
    <w:rsid w:val="00197879"/>
    <w:rsid w:val="00197CB8"/>
    <w:rsid w:val="001A10CA"/>
    <w:rsid w:val="001A3616"/>
    <w:rsid w:val="001A7B2B"/>
    <w:rsid w:val="001B11E3"/>
    <w:rsid w:val="001B6E42"/>
    <w:rsid w:val="001B7505"/>
    <w:rsid w:val="001B78B0"/>
    <w:rsid w:val="001C1A80"/>
    <w:rsid w:val="001C3132"/>
    <w:rsid w:val="001C71DD"/>
    <w:rsid w:val="001E0FAD"/>
    <w:rsid w:val="001E448F"/>
    <w:rsid w:val="001E6FC2"/>
    <w:rsid w:val="001E7224"/>
    <w:rsid w:val="001F1368"/>
    <w:rsid w:val="001F3909"/>
    <w:rsid w:val="001F716E"/>
    <w:rsid w:val="00200202"/>
    <w:rsid w:val="002009FF"/>
    <w:rsid w:val="00202F97"/>
    <w:rsid w:val="00213401"/>
    <w:rsid w:val="00214F97"/>
    <w:rsid w:val="00217608"/>
    <w:rsid w:val="00220AA4"/>
    <w:rsid w:val="0022145E"/>
    <w:rsid w:val="00221B3B"/>
    <w:rsid w:val="00221B5B"/>
    <w:rsid w:val="00224049"/>
    <w:rsid w:val="002243E1"/>
    <w:rsid w:val="00230387"/>
    <w:rsid w:val="00231F5A"/>
    <w:rsid w:val="0023274B"/>
    <w:rsid w:val="002352F8"/>
    <w:rsid w:val="002359C0"/>
    <w:rsid w:val="00236A09"/>
    <w:rsid w:val="002371B9"/>
    <w:rsid w:val="0024444F"/>
    <w:rsid w:val="002617E4"/>
    <w:rsid w:val="00261988"/>
    <w:rsid w:val="002619AF"/>
    <w:rsid w:val="00264109"/>
    <w:rsid w:val="002666EB"/>
    <w:rsid w:val="002666F5"/>
    <w:rsid w:val="00266E20"/>
    <w:rsid w:val="002671E1"/>
    <w:rsid w:val="002674EC"/>
    <w:rsid w:val="002719E5"/>
    <w:rsid w:val="00272F18"/>
    <w:rsid w:val="0027723A"/>
    <w:rsid w:val="00280087"/>
    <w:rsid w:val="00281E36"/>
    <w:rsid w:val="00282FC7"/>
    <w:rsid w:val="002A0E96"/>
    <w:rsid w:val="002A10FA"/>
    <w:rsid w:val="002A660A"/>
    <w:rsid w:val="002A6CE4"/>
    <w:rsid w:val="002B2066"/>
    <w:rsid w:val="002B3A84"/>
    <w:rsid w:val="002B548A"/>
    <w:rsid w:val="002B699F"/>
    <w:rsid w:val="002C0C68"/>
    <w:rsid w:val="002C0D7B"/>
    <w:rsid w:val="002C0ED7"/>
    <w:rsid w:val="002C1F96"/>
    <w:rsid w:val="002C2083"/>
    <w:rsid w:val="002C4375"/>
    <w:rsid w:val="002D29E2"/>
    <w:rsid w:val="002D3664"/>
    <w:rsid w:val="002D76AB"/>
    <w:rsid w:val="002E10B7"/>
    <w:rsid w:val="002E2536"/>
    <w:rsid w:val="002E3177"/>
    <w:rsid w:val="002E40CF"/>
    <w:rsid w:val="002E79C7"/>
    <w:rsid w:val="002F1FC5"/>
    <w:rsid w:val="002F21DE"/>
    <w:rsid w:val="002F7142"/>
    <w:rsid w:val="0030003A"/>
    <w:rsid w:val="00303746"/>
    <w:rsid w:val="00306153"/>
    <w:rsid w:val="00310FD8"/>
    <w:rsid w:val="00311356"/>
    <w:rsid w:val="003144A1"/>
    <w:rsid w:val="003151B7"/>
    <w:rsid w:val="00317DC5"/>
    <w:rsid w:val="00320262"/>
    <w:rsid w:val="003212E7"/>
    <w:rsid w:val="00321F38"/>
    <w:rsid w:val="003235A5"/>
    <w:rsid w:val="0032459B"/>
    <w:rsid w:val="00325877"/>
    <w:rsid w:val="00325EAC"/>
    <w:rsid w:val="0032604A"/>
    <w:rsid w:val="003263BD"/>
    <w:rsid w:val="003273EE"/>
    <w:rsid w:val="00327B8D"/>
    <w:rsid w:val="00330565"/>
    <w:rsid w:val="00330AAC"/>
    <w:rsid w:val="00336073"/>
    <w:rsid w:val="00347BC3"/>
    <w:rsid w:val="00352652"/>
    <w:rsid w:val="00352EBD"/>
    <w:rsid w:val="0036020E"/>
    <w:rsid w:val="00362538"/>
    <w:rsid w:val="0036501B"/>
    <w:rsid w:val="00367ABE"/>
    <w:rsid w:val="00375B34"/>
    <w:rsid w:val="00375FE8"/>
    <w:rsid w:val="003773C6"/>
    <w:rsid w:val="00381380"/>
    <w:rsid w:val="00384BD8"/>
    <w:rsid w:val="00387304"/>
    <w:rsid w:val="00387977"/>
    <w:rsid w:val="003920C9"/>
    <w:rsid w:val="00394344"/>
    <w:rsid w:val="00397073"/>
    <w:rsid w:val="0039778B"/>
    <w:rsid w:val="003A4FDE"/>
    <w:rsid w:val="003A6881"/>
    <w:rsid w:val="003A6B0B"/>
    <w:rsid w:val="003B0201"/>
    <w:rsid w:val="003B0A26"/>
    <w:rsid w:val="003B1592"/>
    <w:rsid w:val="003B29FA"/>
    <w:rsid w:val="003B3ED6"/>
    <w:rsid w:val="003B4D23"/>
    <w:rsid w:val="003C1563"/>
    <w:rsid w:val="003C25A7"/>
    <w:rsid w:val="003C4756"/>
    <w:rsid w:val="003D06E0"/>
    <w:rsid w:val="003D28F6"/>
    <w:rsid w:val="003D2AFD"/>
    <w:rsid w:val="003D7806"/>
    <w:rsid w:val="003E0348"/>
    <w:rsid w:val="003E21E2"/>
    <w:rsid w:val="003E5506"/>
    <w:rsid w:val="003F2B65"/>
    <w:rsid w:val="003F5AF3"/>
    <w:rsid w:val="003F628B"/>
    <w:rsid w:val="003F7075"/>
    <w:rsid w:val="003F71A1"/>
    <w:rsid w:val="003F78C3"/>
    <w:rsid w:val="00403705"/>
    <w:rsid w:val="004071B3"/>
    <w:rsid w:val="00407DA0"/>
    <w:rsid w:val="0041199A"/>
    <w:rsid w:val="00414E53"/>
    <w:rsid w:val="004162D4"/>
    <w:rsid w:val="00421700"/>
    <w:rsid w:val="00427665"/>
    <w:rsid w:val="004313BA"/>
    <w:rsid w:val="00436579"/>
    <w:rsid w:val="00436721"/>
    <w:rsid w:val="00437E2A"/>
    <w:rsid w:val="00441FFA"/>
    <w:rsid w:val="00442C80"/>
    <w:rsid w:val="0044367C"/>
    <w:rsid w:val="00446586"/>
    <w:rsid w:val="00450693"/>
    <w:rsid w:val="004506B5"/>
    <w:rsid w:val="004546D5"/>
    <w:rsid w:val="0045561D"/>
    <w:rsid w:val="00455E22"/>
    <w:rsid w:val="00456E85"/>
    <w:rsid w:val="0046128A"/>
    <w:rsid w:val="004649C6"/>
    <w:rsid w:val="004656F2"/>
    <w:rsid w:val="00467DAF"/>
    <w:rsid w:val="0047666B"/>
    <w:rsid w:val="00482546"/>
    <w:rsid w:val="00483E91"/>
    <w:rsid w:val="004843DC"/>
    <w:rsid w:val="004903BC"/>
    <w:rsid w:val="004A57D8"/>
    <w:rsid w:val="004A6C7C"/>
    <w:rsid w:val="004A799B"/>
    <w:rsid w:val="004B2543"/>
    <w:rsid w:val="004B5304"/>
    <w:rsid w:val="004B6BCC"/>
    <w:rsid w:val="004C06B6"/>
    <w:rsid w:val="004C11A9"/>
    <w:rsid w:val="004C2AEA"/>
    <w:rsid w:val="004C6119"/>
    <w:rsid w:val="004C7BCE"/>
    <w:rsid w:val="004D0A3E"/>
    <w:rsid w:val="004D5F1F"/>
    <w:rsid w:val="004D7728"/>
    <w:rsid w:val="004E0E80"/>
    <w:rsid w:val="004E59BA"/>
    <w:rsid w:val="004E5A8A"/>
    <w:rsid w:val="004E6C2D"/>
    <w:rsid w:val="004F0B6D"/>
    <w:rsid w:val="004F3875"/>
    <w:rsid w:val="004F6566"/>
    <w:rsid w:val="00500695"/>
    <w:rsid w:val="00502B85"/>
    <w:rsid w:val="00504268"/>
    <w:rsid w:val="00504CD0"/>
    <w:rsid w:val="005063DC"/>
    <w:rsid w:val="0051006E"/>
    <w:rsid w:val="00516320"/>
    <w:rsid w:val="0051685C"/>
    <w:rsid w:val="005207A0"/>
    <w:rsid w:val="00521705"/>
    <w:rsid w:val="00521833"/>
    <w:rsid w:val="0052183D"/>
    <w:rsid w:val="00523148"/>
    <w:rsid w:val="005238C3"/>
    <w:rsid w:val="005314C3"/>
    <w:rsid w:val="00531AA2"/>
    <w:rsid w:val="00532B10"/>
    <w:rsid w:val="005345B3"/>
    <w:rsid w:val="00535FDB"/>
    <w:rsid w:val="005457E0"/>
    <w:rsid w:val="00545872"/>
    <w:rsid w:val="00547E56"/>
    <w:rsid w:val="00551E41"/>
    <w:rsid w:val="00551EEC"/>
    <w:rsid w:val="0055204F"/>
    <w:rsid w:val="00553B48"/>
    <w:rsid w:val="00567861"/>
    <w:rsid w:val="00573880"/>
    <w:rsid w:val="00576097"/>
    <w:rsid w:val="005761B7"/>
    <w:rsid w:val="00580B12"/>
    <w:rsid w:val="00590F77"/>
    <w:rsid w:val="00595A46"/>
    <w:rsid w:val="00595F40"/>
    <w:rsid w:val="005A19B7"/>
    <w:rsid w:val="005A2C26"/>
    <w:rsid w:val="005A7ED1"/>
    <w:rsid w:val="005B2DE6"/>
    <w:rsid w:val="005B4154"/>
    <w:rsid w:val="005B459F"/>
    <w:rsid w:val="005B4C7F"/>
    <w:rsid w:val="005B7972"/>
    <w:rsid w:val="005B7BAC"/>
    <w:rsid w:val="005C0777"/>
    <w:rsid w:val="005C50F8"/>
    <w:rsid w:val="005C5D84"/>
    <w:rsid w:val="005C61B5"/>
    <w:rsid w:val="005C736B"/>
    <w:rsid w:val="005D4F82"/>
    <w:rsid w:val="005D6A65"/>
    <w:rsid w:val="005E134C"/>
    <w:rsid w:val="005E3092"/>
    <w:rsid w:val="005E6DE0"/>
    <w:rsid w:val="005F22A8"/>
    <w:rsid w:val="005F7947"/>
    <w:rsid w:val="00600DD8"/>
    <w:rsid w:val="00603836"/>
    <w:rsid w:val="00604CFC"/>
    <w:rsid w:val="00606416"/>
    <w:rsid w:val="00611672"/>
    <w:rsid w:val="00611DB6"/>
    <w:rsid w:val="0061572C"/>
    <w:rsid w:val="0061785F"/>
    <w:rsid w:val="00617C64"/>
    <w:rsid w:val="00620EEE"/>
    <w:rsid w:val="00622A1D"/>
    <w:rsid w:val="006236EC"/>
    <w:rsid w:val="00623806"/>
    <w:rsid w:val="00626C3C"/>
    <w:rsid w:val="006310EB"/>
    <w:rsid w:val="006324BF"/>
    <w:rsid w:val="00632FD3"/>
    <w:rsid w:val="00636BF8"/>
    <w:rsid w:val="006370EF"/>
    <w:rsid w:val="006379BF"/>
    <w:rsid w:val="0064398A"/>
    <w:rsid w:val="006527C4"/>
    <w:rsid w:val="00653381"/>
    <w:rsid w:val="00653496"/>
    <w:rsid w:val="006604CC"/>
    <w:rsid w:val="00661387"/>
    <w:rsid w:val="00665292"/>
    <w:rsid w:val="006652BF"/>
    <w:rsid w:val="00665A5A"/>
    <w:rsid w:val="00666774"/>
    <w:rsid w:val="00666AF5"/>
    <w:rsid w:val="006703D0"/>
    <w:rsid w:val="00671492"/>
    <w:rsid w:val="00675ABA"/>
    <w:rsid w:val="00681DF3"/>
    <w:rsid w:val="00682605"/>
    <w:rsid w:val="00686734"/>
    <w:rsid w:val="006876AF"/>
    <w:rsid w:val="00687C01"/>
    <w:rsid w:val="00690188"/>
    <w:rsid w:val="006943E3"/>
    <w:rsid w:val="006975E4"/>
    <w:rsid w:val="006A1428"/>
    <w:rsid w:val="006A6179"/>
    <w:rsid w:val="006A7DA3"/>
    <w:rsid w:val="006B28ED"/>
    <w:rsid w:val="006B2B05"/>
    <w:rsid w:val="006B4CBB"/>
    <w:rsid w:val="006B553B"/>
    <w:rsid w:val="006B59A6"/>
    <w:rsid w:val="006B667A"/>
    <w:rsid w:val="006B68B5"/>
    <w:rsid w:val="006B69A3"/>
    <w:rsid w:val="006B6B7D"/>
    <w:rsid w:val="006C001A"/>
    <w:rsid w:val="006C111F"/>
    <w:rsid w:val="006C188B"/>
    <w:rsid w:val="006C73C4"/>
    <w:rsid w:val="006D02A4"/>
    <w:rsid w:val="006D5935"/>
    <w:rsid w:val="006D61EA"/>
    <w:rsid w:val="006E13D8"/>
    <w:rsid w:val="006E148C"/>
    <w:rsid w:val="006E34AF"/>
    <w:rsid w:val="006E5209"/>
    <w:rsid w:val="006F0666"/>
    <w:rsid w:val="006F2EF9"/>
    <w:rsid w:val="006F7B9F"/>
    <w:rsid w:val="0070370B"/>
    <w:rsid w:val="00704325"/>
    <w:rsid w:val="00706AE8"/>
    <w:rsid w:val="007102C1"/>
    <w:rsid w:val="00711828"/>
    <w:rsid w:val="00712CEE"/>
    <w:rsid w:val="00714114"/>
    <w:rsid w:val="007160AC"/>
    <w:rsid w:val="0071652C"/>
    <w:rsid w:val="007208C0"/>
    <w:rsid w:val="00723A1A"/>
    <w:rsid w:val="00723DD6"/>
    <w:rsid w:val="00724C3A"/>
    <w:rsid w:val="00732582"/>
    <w:rsid w:val="00735873"/>
    <w:rsid w:val="00736CB2"/>
    <w:rsid w:val="0073777E"/>
    <w:rsid w:val="00737E20"/>
    <w:rsid w:val="00737FFC"/>
    <w:rsid w:val="0074688D"/>
    <w:rsid w:val="00753060"/>
    <w:rsid w:val="00753551"/>
    <w:rsid w:val="00756300"/>
    <w:rsid w:val="00756FDB"/>
    <w:rsid w:val="00757C83"/>
    <w:rsid w:val="00757E09"/>
    <w:rsid w:val="00764B4B"/>
    <w:rsid w:val="00765502"/>
    <w:rsid w:val="00766BFC"/>
    <w:rsid w:val="007718D5"/>
    <w:rsid w:val="007723AD"/>
    <w:rsid w:val="00772E7A"/>
    <w:rsid w:val="00774B3A"/>
    <w:rsid w:val="007759DC"/>
    <w:rsid w:val="007768F1"/>
    <w:rsid w:val="00776CBF"/>
    <w:rsid w:val="00782D77"/>
    <w:rsid w:val="00785AAE"/>
    <w:rsid w:val="007867A5"/>
    <w:rsid w:val="00787FF2"/>
    <w:rsid w:val="00793C14"/>
    <w:rsid w:val="0079448E"/>
    <w:rsid w:val="00794769"/>
    <w:rsid w:val="007A230C"/>
    <w:rsid w:val="007A34C2"/>
    <w:rsid w:val="007A7191"/>
    <w:rsid w:val="007A7F78"/>
    <w:rsid w:val="007B6198"/>
    <w:rsid w:val="007B7A19"/>
    <w:rsid w:val="007C0D89"/>
    <w:rsid w:val="007C155F"/>
    <w:rsid w:val="007C1E2F"/>
    <w:rsid w:val="007C3A83"/>
    <w:rsid w:val="007C41D7"/>
    <w:rsid w:val="007D0D33"/>
    <w:rsid w:val="007D106A"/>
    <w:rsid w:val="007D199E"/>
    <w:rsid w:val="007D32CE"/>
    <w:rsid w:val="007D4E3A"/>
    <w:rsid w:val="007D7708"/>
    <w:rsid w:val="007E04A4"/>
    <w:rsid w:val="007E0747"/>
    <w:rsid w:val="007E20B6"/>
    <w:rsid w:val="007E57A3"/>
    <w:rsid w:val="007E5DFD"/>
    <w:rsid w:val="007F04B5"/>
    <w:rsid w:val="007F1A3D"/>
    <w:rsid w:val="007F3780"/>
    <w:rsid w:val="007F7BD6"/>
    <w:rsid w:val="008002D4"/>
    <w:rsid w:val="00801E9B"/>
    <w:rsid w:val="00806961"/>
    <w:rsid w:val="008142D7"/>
    <w:rsid w:val="00814DC7"/>
    <w:rsid w:val="00816A19"/>
    <w:rsid w:val="0081715B"/>
    <w:rsid w:val="00823CB2"/>
    <w:rsid w:val="00833579"/>
    <w:rsid w:val="00835960"/>
    <w:rsid w:val="00835BC2"/>
    <w:rsid w:val="008365D4"/>
    <w:rsid w:val="008375A8"/>
    <w:rsid w:val="008466B0"/>
    <w:rsid w:val="00847415"/>
    <w:rsid w:val="0085054C"/>
    <w:rsid w:val="00854782"/>
    <w:rsid w:val="00854FCA"/>
    <w:rsid w:val="00855737"/>
    <w:rsid w:val="00863F04"/>
    <w:rsid w:val="00865934"/>
    <w:rsid w:val="00873EE0"/>
    <w:rsid w:val="00875299"/>
    <w:rsid w:val="0088031B"/>
    <w:rsid w:val="00881F4B"/>
    <w:rsid w:val="00890661"/>
    <w:rsid w:val="008A07C2"/>
    <w:rsid w:val="008A0CF5"/>
    <w:rsid w:val="008A233E"/>
    <w:rsid w:val="008A7D07"/>
    <w:rsid w:val="008B2300"/>
    <w:rsid w:val="008B6C8D"/>
    <w:rsid w:val="008B7BB0"/>
    <w:rsid w:val="008C06BF"/>
    <w:rsid w:val="008C6F3A"/>
    <w:rsid w:val="008D0A67"/>
    <w:rsid w:val="008D1128"/>
    <w:rsid w:val="008D148C"/>
    <w:rsid w:val="008D2DBA"/>
    <w:rsid w:val="008D3CD6"/>
    <w:rsid w:val="008D4856"/>
    <w:rsid w:val="008D4FAD"/>
    <w:rsid w:val="008D6385"/>
    <w:rsid w:val="008E3B66"/>
    <w:rsid w:val="008E4269"/>
    <w:rsid w:val="008E4E7D"/>
    <w:rsid w:val="008E5770"/>
    <w:rsid w:val="008E6933"/>
    <w:rsid w:val="008F0AA1"/>
    <w:rsid w:val="008F3D64"/>
    <w:rsid w:val="008F716D"/>
    <w:rsid w:val="00900661"/>
    <w:rsid w:val="00901117"/>
    <w:rsid w:val="00907FC4"/>
    <w:rsid w:val="0091096E"/>
    <w:rsid w:val="00911328"/>
    <w:rsid w:val="00911BB3"/>
    <w:rsid w:val="00912DCC"/>
    <w:rsid w:val="00913A73"/>
    <w:rsid w:val="00916F3B"/>
    <w:rsid w:val="009213D7"/>
    <w:rsid w:val="00926E5D"/>
    <w:rsid w:val="00932E92"/>
    <w:rsid w:val="009336DB"/>
    <w:rsid w:val="00934F7B"/>
    <w:rsid w:val="0093579B"/>
    <w:rsid w:val="009374CF"/>
    <w:rsid w:val="0094166C"/>
    <w:rsid w:val="009423CC"/>
    <w:rsid w:val="00950CAA"/>
    <w:rsid w:val="009531C8"/>
    <w:rsid w:val="009551FC"/>
    <w:rsid w:val="00955C0A"/>
    <w:rsid w:val="00956E7E"/>
    <w:rsid w:val="00960ECF"/>
    <w:rsid w:val="00963DB0"/>
    <w:rsid w:val="0096739F"/>
    <w:rsid w:val="0097041A"/>
    <w:rsid w:val="009704F1"/>
    <w:rsid w:val="00971167"/>
    <w:rsid w:val="00971891"/>
    <w:rsid w:val="009768D7"/>
    <w:rsid w:val="009838FA"/>
    <w:rsid w:val="009879C8"/>
    <w:rsid w:val="00992354"/>
    <w:rsid w:val="00992872"/>
    <w:rsid w:val="00992A27"/>
    <w:rsid w:val="00992BC5"/>
    <w:rsid w:val="00995C92"/>
    <w:rsid w:val="00996C77"/>
    <w:rsid w:val="00996D6F"/>
    <w:rsid w:val="009978B9"/>
    <w:rsid w:val="009A15F4"/>
    <w:rsid w:val="009A357F"/>
    <w:rsid w:val="009A4872"/>
    <w:rsid w:val="009A4E5F"/>
    <w:rsid w:val="009A4F2F"/>
    <w:rsid w:val="009B452C"/>
    <w:rsid w:val="009B5047"/>
    <w:rsid w:val="009C032D"/>
    <w:rsid w:val="009C05B9"/>
    <w:rsid w:val="009C1D3E"/>
    <w:rsid w:val="009C3380"/>
    <w:rsid w:val="009C3F8B"/>
    <w:rsid w:val="009C72F1"/>
    <w:rsid w:val="009D1AC9"/>
    <w:rsid w:val="009D1C20"/>
    <w:rsid w:val="009D52B2"/>
    <w:rsid w:val="009E174B"/>
    <w:rsid w:val="009E1B7B"/>
    <w:rsid w:val="009E2FAD"/>
    <w:rsid w:val="009E735E"/>
    <w:rsid w:val="009F0E2B"/>
    <w:rsid w:val="009F1034"/>
    <w:rsid w:val="009F1549"/>
    <w:rsid w:val="00A00F94"/>
    <w:rsid w:val="00A0209F"/>
    <w:rsid w:val="00A11343"/>
    <w:rsid w:val="00A12001"/>
    <w:rsid w:val="00A20F47"/>
    <w:rsid w:val="00A225AC"/>
    <w:rsid w:val="00A30727"/>
    <w:rsid w:val="00A317FF"/>
    <w:rsid w:val="00A31B9E"/>
    <w:rsid w:val="00A42196"/>
    <w:rsid w:val="00A4383B"/>
    <w:rsid w:val="00A47AF1"/>
    <w:rsid w:val="00A51784"/>
    <w:rsid w:val="00A54C03"/>
    <w:rsid w:val="00A6101E"/>
    <w:rsid w:val="00A635A6"/>
    <w:rsid w:val="00A708DA"/>
    <w:rsid w:val="00A748A2"/>
    <w:rsid w:val="00A76B6B"/>
    <w:rsid w:val="00A77FDC"/>
    <w:rsid w:val="00A80123"/>
    <w:rsid w:val="00A85CB8"/>
    <w:rsid w:val="00A8696E"/>
    <w:rsid w:val="00A9203E"/>
    <w:rsid w:val="00A94758"/>
    <w:rsid w:val="00A94B32"/>
    <w:rsid w:val="00A95AB5"/>
    <w:rsid w:val="00AA2896"/>
    <w:rsid w:val="00AA2C5B"/>
    <w:rsid w:val="00AA3221"/>
    <w:rsid w:val="00AA7A0D"/>
    <w:rsid w:val="00AB12A2"/>
    <w:rsid w:val="00AB4732"/>
    <w:rsid w:val="00AB7109"/>
    <w:rsid w:val="00AB7392"/>
    <w:rsid w:val="00AC3004"/>
    <w:rsid w:val="00AC760F"/>
    <w:rsid w:val="00AD2003"/>
    <w:rsid w:val="00AD4115"/>
    <w:rsid w:val="00AD47BE"/>
    <w:rsid w:val="00AD5EAE"/>
    <w:rsid w:val="00AD7AA2"/>
    <w:rsid w:val="00AE143E"/>
    <w:rsid w:val="00AE5452"/>
    <w:rsid w:val="00AE7528"/>
    <w:rsid w:val="00AF72D5"/>
    <w:rsid w:val="00B006D3"/>
    <w:rsid w:val="00B01D86"/>
    <w:rsid w:val="00B0562A"/>
    <w:rsid w:val="00B05B4C"/>
    <w:rsid w:val="00B14683"/>
    <w:rsid w:val="00B200E6"/>
    <w:rsid w:val="00B21029"/>
    <w:rsid w:val="00B21717"/>
    <w:rsid w:val="00B24348"/>
    <w:rsid w:val="00B257C7"/>
    <w:rsid w:val="00B25830"/>
    <w:rsid w:val="00B26617"/>
    <w:rsid w:val="00B34113"/>
    <w:rsid w:val="00B34C1A"/>
    <w:rsid w:val="00B36884"/>
    <w:rsid w:val="00B40320"/>
    <w:rsid w:val="00B40CE4"/>
    <w:rsid w:val="00B42B20"/>
    <w:rsid w:val="00B42D60"/>
    <w:rsid w:val="00B432AD"/>
    <w:rsid w:val="00B43F78"/>
    <w:rsid w:val="00B4515D"/>
    <w:rsid w:val="00B45F75"/>
    <w:rsid w:val="00B50A27"/>
    <w:rsid w:val="00B52258"/>
    <w:rsid w:val="00B54BD3"/>
    <w:rsid w:val="00B551FD"/>
    <w:rsid w:val="00B56C28"/>
    <w:rsid w:val="00B579A1"/>
    <w:rsid w:val="00B63517"/>
    <w:rsid w:val="00B658AC"/>
    <w:rsid w:val="00B65EAB"/>
    <w:rsid w:val="00B7020B"/>
    <w:rsid w:val="00B70BF2"/>
    <w:rsid w:val="00B73528"/>
    <w:rsid w:val="00B73781"/>
    <w:rsid w:val="00B74C8A"/>
    <w:rsid w:val="00B75D31"/>
    <w:rsid w:val="00B80761"/>
    <w:rsid w:val="00B826CD"/>
    <w:rsid w:val="00B841CB"/>
    <w:rsid w:val="00B87E46"/>
    <w:rsid w:val="00B945BB"/>
    <w:rsid w:val="00B958E4"/>
    <w:rsid w:val="00B95C26"/>
    <w:rsid w:val="00B96987"/>
    <w:rsid w:val="00B96F2D"/>
    <w:rsid w:val="00B97DD9"/>
    <w:rsid w:val="00BA2FAD"/>
    <w:rsid w:val="00BA6562"/>
    <w:rsid w:val="00BB119D"/>
    <w:rsid w:val="00BB5063"/>
    <w:rsid w:val="00BB5FCC"/>
    <w:rsid w:val="00BB6BB3"/>
    <w:rsid w:val="00BC007E"/>
    <w:rsid w:val="00BD0DB5"/>
    <w:rsid w:val="00BD0E50"/>
    <w:rsid w:val="00BD3272"/>
    <w:rsid w:val="00BD331C"/>
    <w:rsid w:val="00BD7246"/>
    <w:rsid w:val="00BE2EB1"/>
    <w:rsid w:val="00BE6495"/>
    <w:rsid w:val="00BE7A28"/>
    <w:rsid w:val="00BF00DA"/>
    <w:rsid w:val="00BF4309"/>
    <w:rsid w:val="00C069B8"/>
    <w:rsid w:val="00C06F49"/>
    <w:rsid w:val="00C07149"/>
    <w:rsid w:val="00C07664"/>
    <w:rsid w:val="00C1231C"/>
    <w:rsid w:val="00C12B5D"/>
    <w:rsid w:val="00C17B05"/>
    <w:rsid w:val="00C17CFB"/>
    <w:rsid w:val="00C17E7E"/>
    <w:rsid w:val="00C243F4"/>
    <w:rsid w:val="00C261FF"/>
    <w:rsid w:val="00C2733A"/>
    <w:rsid w:val="00C311D8"/>
    <w:rsid w:val="00C340DE"/>
    <w:rsid w:val="00C426BD"/>
    <w:rsid w:val="00C44717"/>
    <w:rsid w:val="00C44F2C"/>
    <w:rsid w:val="00C45CC5"/>
    <w:rsid w:val="00C46A50"/>
    <w:rsid w:val="00C47BEE"/>
    <w:rsid w:val="00C538FD"/>
    <w:rsid w:val="00C54A3C"/>
    <w:rsid w:val="00C551FF"/>
    <w:rsid w:val="00C56653"/>
    <w:rsid w:val="00C61447"/>
    <w:rsid w:val="00C728D1"/>
    <w:rsid w:val="00C73F6C"/>
    <w:rsid w:val="00C76495"/>
    <w:rsid w:val="00C76C58"/>
    <w:rsid w:val="00C7726E"/>
    <w:rsid w:val="00C82FFC"/>
    <w:rsid w:val="00C84A98"/>
    <w:rsid w:val="00C85344"/>
    <w:rsid w:val="00C86C2D"/>
    <w:rsid w:val="00C918BF"/>
    <w:rsid w:val="00C96296"/>
    <w:rsid w:val="00C96EDC"/>
    <w:rsid w:val="00C9789A"/>
    <w:rsid w:val="00CA0523"/>
    <w:rsid w:val="00CA15CE"/>
    <w:rsid w:val="00CA2B3A"/>
    <w:rsid w:val="00CB179B"/>
    <w:rsid w:val="00CC03E6"/>
    <w:rsid w:val="00CC0D19"/>
    <w:rsid w:val="00CC2932"/>
    <w:rsid w:val="00CC379D"/>
    <w:rsid w:val="00CC52E6"/>
    <w:rsid w:val="00CC7436"/>
    <w:rsid w:val="00CD0FF7"/>
    <w:rsid w:val="00CE1123"/>
    <w:rsid w:val="00CE4507"/>
    <w:rsid w:val="00CF1669"/>
    <w:rsid w:val="00CF6686"/>
    <w:rsid w:val="00D0118D"/>
    <w:rsid w:val="00D02752"/>
    <w:rsid w:val="00D11E3F"/>
    <w:rsid w:val="00D127A5"/>
    <w:rsid w:val="00D13880"/>
    <w:rsid w:val="00D20C22"/>
    <w:rsid w:val="00D20D31"/>
    <w:rsid w:val="00D214DE"/>
    <w:rsid w:val="00D237E7"/>
    <w:rsid w:val="00D23C72"/>
    <w:rsid w:val="00D27534"/>
    <w:rsid w:val="00D30136"/>
    <w:rsid w:val="00D32034"/>
    <w:rsid w:val="00D32B7B"/>
    <w:rsid w:val="00D3371D"/>
    <w:rsid w:val="00D40ED4"/>
    <w:rsid w:val="00D47D54"/>
    <w:rsid w:val="00D506C5"/>
    <w:rsid w:val="00D5144B"/>
    <w:rsid w:val="00D5326B"/>
    <w:rsid w:val="00D55877"/>
    <w:rsid w:val="00D6012D"/>
    <w:rsid w:val="00D612E3"/>
    <w:rsid w:val="00D6374C"/>
    <w:rsid w:val="00D64B25"/>
    <w:rsid w:val="00D71536"/>
    <w:rsid w:val="00D71637"/>
    <w:rsid w:val="00D73A0E"/>
    <w:rsid w:val="00D7636F"/>
    <w:rsid w:val="00D777A7"/>
    <w:rsid w:val="00D827C8"/>
    <w:rsid w:val="00D833D7"/>
    <w:rsid w:val="00D8431B"/>
    <w:rsid w:val="00D871A1"/>
    <w:rsid w:val="00D93A19"/>
    <w:rsid w:val="00D93F16"/>
    <w:rsid w:val="00D94549"/>
    <w:rsid w:val="00D96A05"/>
    <w:rsid w:val="00DA21EF"/>
    <w:rsid w:val="00DA245D"/>
    <w:rsid w:val="00DA6D41"/>
    <w:rsid w:val="00DA70AC"/>
    <w:rsid w:val="00DB0ECC"/>
    <w:rsid w:val="00DC05D6"/>
    <w:rsid w:val="00DC0D96"/>
    <w:rsid w:val="00DC3541"/>
    <w:rsid w:val="00DC411C"/>
    <w:rsid w:val="00DD068F"/>
    <w:rsid w:val="00DD0D30"/>
    <w:rsid w:val="00DD3A90"/>
    <w:rsid w:val="00DD621C"/>
    <w:rsid w:val="00DD76A7"/>
    <w:rsid w:val="00DE1112"/>
    <w:rsid w:val="00DE2C2D"/>
    <w:rsid w:val="00DE3F0E"/>
    <w:rsid w:val="00DE49F4"/>
    <w:rsid w:val="00DE6C53"/>
    <w:rsid w:val="00DF0688"/>
    <w:rsid w:val="00DF1893"/>
    <w:rsid w:val="00DF398A"/>
    <w:rsid w:val="00E0045E"/>
    <w:rsid w:val="00E03EA0"/>
    <w:rsid w:val="00E04C25"/>
    <w:rsid w:val="00E056DA"/>
    <w:rsid w:val="00E12F45"/>
    <w:rsid w:val="00E139CA"/>
    <w:rsid w:val="00E15995"/>
    <w:rsid w:val="00E17D71"/>
    <w:rsid w:val="00E21D39"/>
    <w:rsid w:val="00E23F3A"/>
    <w:rsid w:val="00E261B8"/>
    <w:rsid w:val="00E27B4A"/>
    <w:rsid w:val="00E27CF4"/>
    <w:rsid w:val="00E31F81"/>
    <w:rsid w:val="00E35B07"/>
    <w:rsid w:val="00E37666"/>
    <w:rsid w:val="00E4538C"/>
    <w:rsid w:val="00E46486"/>
    <w:rsid w:val="00E47509"/>
    <w:rsid w:val="00E52E75"/>
    <w:rsid w:val="00E5463B"/>
    <w:rsid w:val="00E56FE6"/>
    <w:rsid w:val="00E60412"/>
    <w:rsid w:val="00E63149"/>
    <w:rsid w:val="00E65E23"/>
    <w:rsid w:val="00E6652E"/>
    <w:rsid w:val="00E70009"/>
    <w:rsid w:val="00E703CB"/>
    <w:rsid w:val="00E70E93"/>
    <w:rsid w:val="00E714BB"/>
    <w:rsid w:val="00E71C08"/>
    <w:rsid w:val="00E73297"/>
    <w:rsid w:val="00E75046"/>
    <w:rsid w:val="00E808C1"/>
    <w:rsid w:val="00E813E5"/>
    <w:rsid w:val="00E827B1"/>
    <w:rsid w:val="00E852EC"/>
    <w:rsid w:val="00E928D1"/>
    <w:rsid w:val="00E9440D"/>
    <w:rsid w:val="00E9790C"/>
    <w:rsid w:val="00E97FD8"/>
    <w:rsid w:val="00EA3B8A"/>
    <w:rsid w:val="00EA4272"/>
    <w:rsid w:val="00EA5D59"/>
    <w:rsid w:val="00EA7891"/>
    <w:rsid w:val="00EB170A"/>
    <w:rsid w:val="00EB5DE4"/>
    <w:rsid w:val="00EC3743"/>
    <w:rsid w:val="00EC5BBD"/>
    <w:rsid w:val="00EC72DA"/>
    <w:rsid w:val="00ED4954"/>
    <w:rsid w:val="00ED5B7B"/>
    <w:rsid w:val="00ED7D5D"/>
    <w:rsid w:val="00EE15AE"/>
    <w:rsid w:val="00EE419F"/>
    <w:rsid w:val="00EE67C3"/>
    <w:rsid w:val="00EF0AD2"/>
    <w:rsid w:val="00EF3861"/>
    <w:rsid w:val="00EF7320"/>
    <w:rsid w:val="00EF7CFD"/>
    <w:rsid w:val="00EF7D45"/>
    <w:rsid w:val="00F01CE7"/>
    <w:rsid w:val="00F06E59"/>
    <w:rsid w:val="00F12EBB"/>
    <w:rsid w:val="00F12EF6"/>
    <w:rsid w:val="00F14479"/>
    <w:rsid w:val="00F153E5"/>
    <w:rsid w:val="00F15983"/>
    <w:rsid w:val="00F15F09"/>
    <w:rsid w:val="00F17BAD"/>
    <w:rsid w:val="00F17BDE"/>
    <w:rsid w:val="00F24159"/>
    <w:rsid w:val="00F24D44"/>
    <w:rsid w:val="00F26217"/>
    <w:rsid w:val="00F321BB"/>
    <w:rsid w:val="00F3570B"/>
    <w:rsid w:val="00F36AEA"/>
    <w:rsid w:val="00F36B67"/>
    <w:rsid w:val="00F37B0B"/>
    <w:rsid w:val="00F406E6"/>
    <w:rsid w:val="00F42320"/>
    <w:rsid w:val="00F43910"/>
    <w:rsid w:val="00F4564F"/>
    <w:rsid w:val="00F52900"/>
    <w:rsid w:val="00F53B4A"/>
    <w:rsid w:val="00F53D9C"/>
    <w:rsid w:val="00F57A2C"/>
    <w:rsid w:val="00F60D3F"/>
    <w:rsid w:val="00F62D3C"/>
    <w:rsid w:val="00F65DB4"/>
    <w:rsid w:val="00F66E61"/>
    <w:rsid w:val="00F66FFB"/>
    <w:rsid w:val="00F70DDD"/>
    <w:rsid w:val="00F77AF4"/>
    <w:rsid w:val="00F813B8"/>
    <w:rsid w:val="00F814E7"/>
    <w:rsid w:val="00F90501"/>
    <w:rsid w:val="00F90DC9"/>
    <w:rsid w:val="00F92356"/>
    <w:rsid w:val="00F92EC3"/>
    <w:rsid w:val="00F9478F"/>
    <w:rsid w:val="00F96988"/>
    <w:rsid w:val="00FA09C1"/>
    <w:rsid w:val="00FA2C17"/>
    <w:rsid w:val="00FA5764"/>
    <w:rsid w:val="00FB07A1"/>
    <w:rsid w:val="00FB1D17"/>
    <w:rsid w:val="00FB3FBD"/>
    <w:rsid w:val="00FB52F5"/>
    <w:rsid w:val="00FC133C"/>
    <w:rsid w:val="00FC1859"/>
    <w:rsid w:val="00FC50D9"/>
    <w:rsid w:val="00FC6F93"/>
    <w:rsid w:val="00FD0940"/>
    <w:rsid w:val="00FD10DF"/>
    <w:rsid w:val="00FD29CA"/>
    <w:rsid w:val="00FD335C"/>
    <w:rsid w:val="00FD62AF"/>
    <w:rsid w:val="00FD7C7B"/>
    <w:rsid w:val="00FD7E1C"/>
    <w:rsid w:val="00FE0AD3"/>
    <w:rsid w:val="00FE75B6"/>
    <w:rsid w:val="00FF1954"/>
    <w:rsid w:val="00FF3E28"/>
    <w:rsid w:val="00FF5229"/>
    <w:rsid w:val="00FF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5E9E78"/>
  <w15:chartTrackingRefBased/>
  <w15:docId w15:val="{F7F78979-024C-4F63-A94A-32B3E31AD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Cs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Cs w:val="20"/>
    </w:rPr>
  </w:style>
  <w:style w:type="paragraph" w:styleId="Nadpis3">
    <w:name w:val="heading 3"/>
    <w:basedOn w:val="Normln"/>
    <w:next w:val="Normln"/>
    <w:qFormat/>
    <w:pPr>
      <w:keepNext/>
      <w:tabs>
        <w:tab w:val="left" w:pos="3828"/>
        <w:tab w:val="left" w:pos="9212"/>
      </w:tabs>
      <w:jc w:val="right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sz w:val="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center"/>
    </w:pPr>
    <w:rPr>
      <w:rFonts w:ascii="Arial" w:hAnsi="Arial" w:cs="Arial"/>
      <w:b/>
      <w:bCs/>
      <w:sz w:val="40"/>
    </w:rPr>
  </w:style>
  <w:style w:type="paragraph" w:styleId="Zkladntext2">
    <w:name w:val="Body Text 2"/>
    <w:basedOn w:val="Normln"/>
    <w:pPr>
      <w:jc w:val="both"/>
    </w:pPr>
    <w:rPr>
      <w:sz w:val="20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3">
    <w:name w:val="Body Text 3"/>
    <w:basedOn w:val="Normln"/>
    <w:rPr>
      <w:rFonts w:ascii="Arial" w:hAnsi="Arial" w:cs="Arial"/>
      <w:sz w:val="18"/>
    </w:rPr>
  </w:style>
  <w:style w:type="paragraph" w:styleId="Textbubliny">
    <w:name w:val="Balloon Text"/>
    <w:basedOn w:val="Normln"/>
    <w:semiHidden/>
    <w:rsid w:val="008142D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E12F4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E12F45"/>
    <w:rPr>
      <w:sz w:val="24"/>
      <w:szCs w:val="24"/>
    </w:rPr>
  </w:style>
  <w:style w:type="paragraph" w:styleId="Zpat">
    <w:name w:val="footer"/>
    <w:basedOn w:val="Normln"/>
    <w:link w:val="ZpatChar"/>
    <w:rsid w:val="00E12F4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E12F45"/>
    <w:rPr>
      <w:sz w:val="24"/>
      <w:szCs w:val="24"/>
    </w:rPr>
  </w:style>
  <w:style w:type="table" w:styleId="Mkatabulky">
    <w:name w:val="Table Grid"/>
    <w:basedOn w:val="Normlntabulka"/>
    <w:rsid w:val="00ED4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qFormat/>
    <w:rsid w:val="00AB4732"/>
    <w:pPr>
      <w:jc w:val="center"/>
    </w:pPr>
    <w:rPr>
      <w:rFonts w:ascii="Arial" w:hAnsi="Arial"/>
      <w:b/>
      <w:sz w:val="28"/>
      <w:szCs w:val="20"/>
    </w:rPr>
  </w:style>
  <w:style w:type="paragraph" w:customStyle="1" w:styleId="Podtitul">
    <w:name w:val="Podtitul"/>
    <w:basedOn w:val="Normln"/>
    <w:qFormat/>
    <w:rsid w:val="00AB4732"/>
    <w:pPr>
      <w:jc w:val="both"/>
    </w:pPr>
    <w:rPr>
      <w:rFonts w:ascii="Arial" w:hAnsi="Arial"/>
      <w:b/>
      <w:sz w:val="26"/>
      <w:szCs w:val="20"/>
    </w:rPr>
  </w:style>
  <w:style w:type="character" w:styleId="Hypertextovodkaz">
    <w:name w:val="Hyperlink"/>
    <w:rsid w:val="007D32CE"/>
    <w:rPr>
      <w:color w:val="0000FF"/>
      <w:u w:val="single"/>
    </w:rPr>
  </w:style>
  <w:style w:type="character" w:styleId="Nevyeenzmnka">
    <w:name w:val="Unresolved Mention"/>
    <w:uiPriority w:val="99"/>
    <w:semiHidden/>
    <w:unhideWhenUsed/>
    <w:rsid w:val="00E56FE6"/>
    <w:rPr>
      <w:color w:val="605E5C"/>
      <w:shd w:val="clear" w:color="auto" w:fill="E1DFDD"/>
    </w:rPr>
  </w:style>
  <w:style w:type="paragraph" w:customStyle="1" w:styleId="a">
    <w:basedOn w:val="Normln"/>
    <w:next w:val="Podtitul"/>
    <w:qFormat/>
    <w:rsid w:val="00FB1D17"/>
    <w:pPr>
      <w:jc w:val="both"/>
    </w:pPr>
    <w:rPr>
      <w:rFonts w:ascii="Arial" w:hAnsi="Arial"/>
      <w:b/>
      <w:sz w:val="26"/>
      <w:szCs w:val="20"/>
    </w:rPr>
  </w:style>
  <w:style w:type="paragraph" w:styleId="Revize">
    <w:name w:val="Revision"/>
    <w:hidden/>
    <w:uiPriority w:val="99"/>
    <w:semiHidden/>
    <w:rsid w:val="000A7FC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nata.sikora@mze.gov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rena.fantova@mze.gov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04596B-A550-42E3-A7B5-3D24311F8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1920</Words>
  <Characters>12215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zemědělství                                                                    Drůb (MZe) 4-12</vt:lpstr>
    </vt:vector>
  </TitlesOfParts>
  <Company>Tesnov</Company>
  <LinksUpToDate>false</LinksUpToDate>
  <CharactersWithSpaces>14107</CharactersWithSpaces>
  <SharedDoc>false</SharedDoc>
  <HLinks>
    <vt:vector size="12" baseType="variant">
      <vt:variant>
        <vt:i4>7536718</vt:i4>
      </vt:variant>
      <vt:variant>
        <vt:i4>3</vt:i4>
      </vt:variant>
      <vt:variant>
        <vt:i4>0</vt:i4>
      </vt:variant>
      <vt:variant>
        <vt:i4>5</vt:i4>
      </vt:variant>
      <vt:variant>
        <vt:lpwstr>mailto:irena.fantova@mze.gov.cz</vt:lpwstr>
      </vt:variant>
      <vt:variant>
        <vt:lpwstr/>
      </vt:variant>
      <vt:variant>
        <vt:i4>1179709</vt:i4>
      </vt:variant>
      <vt:variant>
        <vt:i4>0</vt:i4>
      </vt:variant>
      <vt:variant>
        <vt:i4>0</vt:i4>
      </vt:variant>
      <vt:variant>
        <vt:i4>5</vt:i4>
      </vt:variant>
      <vt:variant>
        <vt:lpwstr>mailto:dagmar.rajhelova@mze.gov.cz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zemědělství                                                                    Drůb (MZe) 4-12</dc:title>
  <dc:subject/>
  <dc:creator>Sikora Renata</dc:creator>
  <cp:keywords/>
  <cp:lastModifiedBy>Rajhelová Dagmar</cp:lastModifiedBy>
  <cp:revision>4</cp:revision>
  <cp:lastPrinted>2019-05-16T10:15:00Z</cp:lastPrinted>
  <dcterms:created xsi:type="dcterms:W3CDTF">2025-12-04T12:27:00Z</dcterms:created>
  <dcterms:modified xsi:type="dcterms:W3CDTF">2025-12-11T08:18:00Z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-240015879</vt:i4>
  </property>
  <property fmtid="{D5CDD505-2E9C-101B-9397-08002B2CF9AE}" pid="3" name="MSIP_Label_92824bee-5c67-426c-bc98-23ad86c9419e_Enabled">
    <vt:lpwstr>true</vt:lpwstr>
  </property>
  <property fmtid="{D5CDD505-2E9C-101B-9397-08002B2CF9AE}" pid="4" name="MSIP_Label_92824bee-5c67-426c-bc98-23ad86c9419e_SetDate">
    <vt:lpwstr>2025-07-10T07:16:26Z</vt:lpwstr>
  </property>
  <property fmtid="{D5CDD505-2E9C-101B-9397-08002B2CF9AE}" pid="5" name="MSIP_Label_92824bee-5c67-426c-bc98-23ad86c9419e_Method">
    <vt:lpwstr>Privileged</vt:lpwstr>
  </property>
  <property fmtid="{D5CDD505-2E9C-101B-9397-08002B2CF9AE}" pid="6" name="MSIP_Label_92824bee-5c67-426c-bc98-23ad86c9419e_Name">
    <vt:lpwstr>Informace MZe</vt:lpwstr>
  </property>
  <property fmtid="{D5CDD505-2E9C-101B-9397-08002B2CF9AE}" pid="7" name="MSIP_Label_92824bee-5c67-426c-bc98-23ad86c9419e_SiteId">
    <vt:lpwstr>e84ea0de-38e7-4864-b153-a909a7746ff0</vt:lpwstr>
  </property>
  <property fmtid="{D5CDD505-2E9C-101B-9397-08002B2CF9AE}" pid="8" name="MSIP_Label_92824bee-5c67-426c-bc98-23ad86c9419e_ActionId">
    <vt:lpwstr>66dd4e3e-118d-432c-b97d-ca0292753a68</vt:lpwstr>
  </property>
  <property fmtid="{D5CDD505-2E9C-101B-9397-08002B2CF9AE}" pid="9" name="MSIP_Label_92824bee-5c67-426c-bc98-23ad86c9419e_ContentBits">
    <vt:lpwstr>0</vt:lpwstr>
  </property>
  <property fmtid="{D5CDD505-2E9C-101B-9397-08002B2CF9AE}" pid="10" name="MSIP_Label_92824bee-5c67-426c-bc98-23ad86c9419e_Tag">
    <vt:lpwstr>10, 0, 1, 1</vt:lpwstr>
  </property>
</Properties>
</file>