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5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2005"/>
        <w:gridCol w:w="1701"/>
        <w:gridCol w:w="1134"/>
        <w:gridCol w:w="211"/>
      </w:tblGrid>
      <w:tr w:rsidR="00C91DC9" w:rsidRPr="007909C0" w14:paraId="7D5D5ED0" w14:textId="20DC46AC" w:rsidTr="007E3D23">
        <w:trPr>
          <w:trHeight w:val="915"/>
        </w:trPr>
        <w:tc>
          <w:tcPr>
            <w:tcW w:w="89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D5ECD" w14:textId="02A233B9" w:rsidR="00C91DC9" w:rsidRPr="00E47BAF" w:rsidRDefault="00C91DC9" w:rsidP="00F80328">
            <w:pPr>
              <w:jc w:val="right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iCs/>
                <w:sz w:val="22"/>
                <w:szCs w:val="22"/>
              </w:rPr>
              <w:t xml:space="preserve">Čj. </w:t>
            </w:r>
            <w:r w:rsidR="00476D18" w:rsidRPr="00476D18">
              <w:rPr>
                <w:rFonts w:ascii="Arial" w:hAnsi="Arial" w:cs="Arial"/>
                <w:iCs/>
                <w:sz w:val="22"/>
                <w:szCs w:val="22"/>
              </w:rPr>
              <w:t>4334/2020-MZE-14151</w:t>
            </w:r>
          </w:p>
          <w:p w14:paraId="7D5D5ECE" w14:textId="77777777" w:rsidR="00C91DC9" w:rsidRDefault="00C91DC9" w:rsidP="00F80328">
            <w:pPr>
              <w:jc w:val="center"/>
              <w:rPr>
                <w:b/>
                <w:bCs/>
              </w:rPr>
            </w:pPr>
          </w:p>
          <w:p w14:paraId="7D5D5ECF" w14:textId="15F6CB24" w:rsidR="00C91DC9" w:rsidRPr="00E47BAF" w:rsidRDefault="00C91DC9" w:rsidP="00F138B4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E47BAF">
              <w:rPr>
                <w:rFonts w:ascii="Arial" w:hAnsi="Arial" w:cs="Arial"/>
                <w:b/>
                <w:bCs/>
                <w:sz w:val="26"/>
                <w:szCs w:val="26"/>
              </w:rPr>
              <w:t>Rozdělení institucionální podpory na dlouhodobý koncepční rozvoj v</w:t>
            </w:r>
            <w:r w:rsidR="00476D18">
              <w:rPr>
                <w:rFonts w:ascii="Arial" w:hAnsi="Arial" w:cs="Arial"/>
                <w:b/>
                <w:bCs/>
                <w:sz w:val="26"/>
                <w:szCs w:val="26"/>
              </w:rPr>
              <w:t>ýzkumných organizací na rok 2020</w:t>
            </w:r>
            <w:r w:rsidR="00F138B4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poskytované                                    </w:t>
            </w:r>
            <w:r w:rsidRPr="00E47BAF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z Ministerstva zemědělství 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FFEE3" w14:textId="77777777" w:rsidR="00C91DC9" w:rsidRDefault="00C91DC9" w:rsidP="00F80328">
            <w:pPr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C91DC9" w:rsidRPr="007909C0" w14:paraId="7D5D5ED4" w14:textId="58323277" w:rsidTr="007E3D23">
        <w:trPr>
          <w:trHeight w:val="285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D5ED1" w14:textId="77777777" w:rsidR="00F138B4" w:rsidRPr="007909C0" w:rsidRDefault="00F138B4" w:rsidP="00F803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D5ED2" w14:textId="77777777" w:rsidR="00C91DC9" w:rsidRPr="007909C0" w:rsidRDefault="00C91DC9" w:rsidP="00F803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D5ED3" w14:textId="77777777" w:rsidR="00C91DC9" w:rsidRPr="007909C0" w:rsidRDefault="00C91DC9" w:rsidP="00F803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6DD91" w14:textId="77777777" w:rsidR="00C91DC9" w:rsidRPr="007909C0" w:rsidRDefault="00C91DC9" w:rsidP="00F80328">
            <w:pPr>
              <w:rPr>
                <w:rFonts w:ascii="Arial" w:hAnsi="Arial" w:cs="Arial"/>
                <w:color w:val="000000"/>
              </w:rPr>
            </w:pPr>
          </w:p>
        </w:tc>
      </w:tr>
      <w:tr w:rsidR="00C91DC9" w:rsidRPr="007909C0" w14:paraId="7D5D5ED7" w14:textId="202ED174" w:rsidTr="007E3D23">
        <w:trPr>
          <w:trHeight w:val="630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D5D5ED5" w14:textId="77777777" w:rsidR="00C91DC9" w:rsidRPr="00E47BAF" w:rsidRDefault="00C91DC9" w:rsidP="00F8032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47B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Výzkumná organizace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D5D5ED6" w14:textId="77777777" w:rsidR="00C91DC9" w:rsidRPr="00E47BAF" w:rsidRDefault="00C91DC9" w:rsidP="00F8032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47B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Institucionální podpora v Kč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</w:tcPr>
          <w:p w14:paraId="3F261772" w14:textId="3C2E4D92" w:rsidR="00C91DC9" w:rsidRPr="00E47BAF" w:rsidRDefault="00277B22" w:rsidP="00F8032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Z</w:t>
            </w:r>
            <w:r w:rsidR="00C91DC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toho převod z</w:t>
            </w:r>
            <w:r w:rsidR="007D6B0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 w:rsidR="00C91DC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NPU</w:t>
            </w:r>
            <w:r w:rsidR="007D6B0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v Kč</w:t>
            </w:r>
          </w:p>
        </w:tc>
      </w:tr>
      <w:tr w:rsidR="00805A5B" w:rsidRPr="007909C0" w14:paraId="7D5D5EDA" w14:textId="335E551E" w:rsidTr="007E3D23">
        <w:trPr>
          <w:trHeight w:val="315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D5ED8" w14:textId="77777777" w:rsidR="00805A5B" w:rsidRPr="00E47BAF" w:rsidRDefault="00805A5B" w:rsidP="00805A5B">
            <w:pPr>
              <w:rPr>
                <w:rFonts w:ascii="Arial" w:hAnsi="Arial" w:cs="Arial"/>
                <w:color w:val="000000"/>
              </w:rPr>
            </w:pPr>
            <w:r w:rsidRPr="00E47BAF">
              <w:rPr>
                <w:rFonts w:ascii="Arial" w:hAnsi="Arial" w:cs="Arial"/>
                <w:color w:val="000000"/>
                <w:sz w:val="22"/>
                <w:szCs w:val="22"/>
              </w:rPr>
              <w:t xml:space="preserve">Agritec Plant Research s.r.o.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D5ED9" w14:textId="39FAF8C5" w:rsidR="00805A5B" w:rsidRPr="00494A3A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9 443 000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F43E88" w14:textId="7DBCD887" w:rsidR="00805A5B" w:rsidRPr="007E3D23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3D23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805A5B" w:rsidRPr="007909C0" w14:paraId="7D5D5EDD" w14:textId="690FD10E" w:rsidTr="007E3D23">
        <w:trPr>
          <w:trHeight w:val="315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D5EDB" w14:textId="77777777" w:rsidR="00805A5B" w:rsidRPr="00E47BAF" w:rsidRDefault="00805A5B" w:rsidP="00805A5B">
            <w:pPr>
              <w:rPr>
                <w:rFonts w:ascii="Arial" w:hAnsi="Arial" w:cs="Arial"/>
                <w:color w:val="000000"/>
              </w:rPr>
            </w:pPr>
            <w:r w:rsidRPr="00E47BAF">
              <w:rPr>
                <w:rFonts w:ascii="Arial" w:hAnsi="Arial" w:cs="Arial"/>
                <w:color w:val="000000"/>
                <w:sz w:val="22"/>
                <w:szCs w:val="22"/>
              </w:rPr>
              <w:t xml:space="preserve">Agrotest fyto, s.r.o.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D5EDC" w14:textId="16E5AED1" w:rsidR="00805A5B" w:rsidRPr="007E3D23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17 186 000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D3E446" w14:textId="50CBACF3" w:rsidR="00805A5B" w:rsidRPr="007E3D23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3D23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805A5B" w:rsidRPr="007909C0" w14:paraId="7D5D5EE0" w14:textId="41E91145" w:rsidTr="007E3D23">
        <w:trPr>
          <w:trHeight w:val="315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D5EDE" w14:textId="77777777" w:rsidR="00805A5B" w:rsidRPr="00E47BAF" w:rsidRDefault="00805A5B" w:rsidP="00805A5B">
            <w:pPr>
              <w:rPr>
                <w:rFonts w:ascii="Arial" w:hAnsi="Arial" w:cs="Arial"/>
                <w:color w:val="000000"/>
              </w:rPr>
            </w:pPr>
            <w:r w:rsidRPr="00E47BAF">
              <w:rPr>
                <w:rFonts w:ascii="Arial" w:hAnsi="Arial" w:cs="Arial"/>
                <w:color w:val="000000"/>
                <w:sz w:val="22"/>
                <w:szCs w:val="22"/>
              </w:rPr>
              <w:t xml:space="preserve">Agrovýzkum Rapotín s.r.o.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D5EDF" w14:textId="5FB23AF4" w:rsidR="00805A5B" w:rsidRPr="007E3D23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11 038 000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48549E" w14:textId="30B6D480" w:rsidR="00805A5B" w:rsidRPr="007E3D23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3D23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805A5B" w:rsidRPr="007909C0" w14:paraId="7D5D5EE3" w14:textId="62E2EEFD" w:rsidTr="007E3D23">
        <w:trPr>
          <w:trHeight w:val="315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D5EE1" w14:textId="77777777" w:rsidR="00805A5B" w:rsidRPr="00E47BAF" w:rsidRDefault="00805A5B" w:rsidP="00805A5B">
            <w:pPr>
              <w:rPr>
                <w:rFonts w:ascii="Arial" w:hAnsi="Arial" w:cs="Arial"/>
                <w:color w:val="000000"/>
              </w:rPr>
            </w:pPr>
            <w:r w:rsidRPr="00E47BAF">
              <w:rPr>
                <w:rFonts w:ascii="Arial" w:hAnsi="Arial" w:cs="Arial"/>
                <w:color w:val="000000"/>
                <w:sz w:val="22"/>
                <w:szCs w:val="22"/>
              </w:rPr>
              <w:t>Chmelařský institut s.r.o.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D5EE2" w14:textId="4FA18B94" w:rsidR="00805A5B" w:rsidRPr="007E3D23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8 211 000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F74597" w14:textId="7102ED64" w:rsidR="00805A5B" w:rsidRPr="007E3D23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3D23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805A5B" w:rsidRPr="007909C0" w14:paraId="7D5D5EE6" w14:textId="473577FD" w:rsidTr="007E3D23">
        <w:trPr>
          <w:trHeight w:val="315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D5EE4" w14:textId="77777777" w:rsidR="00805A5B" w:rsidRPr="00E47BAF" w:rsidRDefault="00805A5B" w:rsidP="00805A5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Národní zemědělské muzeum, s.p.o.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D5EE5" w14:textId="2A56A339" w:rsidR="00805A5B" w:rsidRPr="007E3D23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4 236 000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48FF59" w14:textId="185A0CB1" w:rsidR="00805A5B" w:rsidRPr="007E3D23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3D23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805A5B" w:rsidRPr="007909C0" w14:paraId="7D5D5EE9" w14:textId="3078DC63" w:rsidTr="007E3D23">
        <w:trPr>
          <w:trHeight w:val="315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D5EE7" w14:textId="77777777" w:rsidR="00805A5B" w:rsidRPr="00E47BAF" w:rsidRDefault="00805A5B" w:rsidP="00805A5B">
            <w:pPr>
              <w:rPr>
                <w:rFonts w:ascii="Arial" w:hAnsi="Arial" w:cs="Arial"/>
                <w:color w:val="000000"/>
              </w:rPr>
            </w:pPr>
            <w:r w:rsidRPr="00E47BAF">
              <w:rPr>
                <w:rFonts w:ascii="Arial" w:hAnsi="Arial" w:cs="Arial"/>
                <w:color w:val="000000"/>
                <w:sz w:val="22"/>
                <w:szCs w:val="22"/>
              </w:rPr>
              <w:t xml:space="preserve">OSEVA vývoj a výzkum s.r.o.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D5EE8" w14:textId="6AD51850" w:rsidR="00805A5B" w:rsidRPr="007E3D23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5 328 000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ABA0C0" w14:textId="51A5A36A" w:rsidR="00805A5B" w:rsidRPr="007E3D23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3D23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805A5B" w:rsidRPr="007909C0" w14:paraId="7D5D5EEC" w14:textId="7E42B6F8" w:rsidTr="007E3D23">
        <w:trPr>
          <w:trHeight w:val="315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D5EEA" w14:textId="77777777" w:rsidR="00805A5B" w:rsidRPr="00E47BAF" w:rsidRDefault="00805A5B" w:rsidP="00805A5B">
            <w:pPr>
              <w:rPr>
                <w:rFonts w:ascii="Arial" w:hAnsi="Arial" w:cs="Arial"/>
                <w:color w:val="000000"/>
              </w:rPr>
            </w:pPr>
            <w:r w:rsidRPr="00E47BAF">
              <w:rPr>
                <w:rFonts w:ascii="Arial" w:hAnsi="Arial" w:cs="Arial"/>
                <w:color w:val="000000"/>
                <w:sz w:val="22"/>
                <w:szCs w:val="22"/>
              </w:rPr>
              <w:t>Ústav zemědělské ekonomiky a informací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D5EEB" w14:textId="41BE661C" w:rsidR="00805A5B" w:rsidRPr="007E3D23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9 799 000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724466" w14:textId="5A7AED6D" w:rsidR="00805A5B" w:rsidRPr="007E3D23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3D23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805A5B" w:rsidRPr="007909C0" w14:paraId="7D5D5EEF" w14:textId="1AB6E415" w:rsidTr="007E3D23">
        <w:trPr>
          <w:trHeight w:val="315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D5EED" w14:textId="77777777" w:rsidR="00805A5B" w:rsidRPr="00E47BAF" w:rsidRDefault="00805A5B" w:rsidP="00805A5B">
            <w:pPr>
              <w:rPr>
                <w:rFonts w:ascii="Arial" w:hAnsi="Arial" w:cs="Arial"/>
                <w:color w:val="000000"/>
              </w:rPr>
            </w:pPr>
            <w:r w:rsidRPr="00E47BAF">
              <w:rPr>
                <w:rFonts w:ascii="Arial" w:hAnsi="Arial" w:cs="Arial"/>
                <w:color w:val="000000"/>
                <w:sz w:val="22"/>
                <w:szCs w:val="22"/>
              </w:rPr>
              <w:t>Výzkumné centrum SELTON, s.r.o.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D5EEE" w14:textId="4196597A" w:rsidR="00805A5B" w:rsidRPr="007E3D23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5 272 000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58CA19" w14:textId="38F35939" w:rsidR="00805A5B" w:rsidRPr="007E3D23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3D23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805A5B" w:rsidRPr="00476D18" w14:paraId="7D5D5EF2" w14:textId="6A4E246E" w:rsidTr="007E3D23">
        <w:trPr>
          <w:trHeight w:val="315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D5EF0" w14:textId="77777777" w:rsidR="00805A5B" w:rsidRPr="00E47BAF" w:rsidRDefault="00805A5B" w:rsidP="00805A5B">
            <w:pPr>
              <w:rPr>
                <w:rFonts w:ascii="Arial" w:hAnsi="Arial" w:cs="Arial"/>
                <w:color w:val="000000"/>
              </w:rPr>
            </w:pPr>
            <w:r w:rsidRPr="00E47BAF">
              <w:rPr>
                <w:rFonts w:ascii="Arial" w:hAnsi="Arial" w:cs="Arial"/>
                <w:color w:val="000000"/>
                <w:sz w:val="22"/>
                <w:szCs w:val="22"/>
              </w:rPr>
              <w:t>Výzkumný a šlechtitelský ústav ovocnářský Holovousy s.r.o.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D5EF1" w14:textId="7B968166" w:rsidR="00805A5B" w:rsidRPr="007E3D23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13 963 000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D879D5" w14:textId="6AB2A563" w:rsidR="00805A5B" w:rsidRPr="00476D18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6D1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805A5B" w:rsidRPr="00476D18" w14:paraId="7D5D5EF5" w14:textId="55C6D378" w:rsidTr="007E3D23">
        <w:trPr>
          <w:trHeight w:val="315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D5EF3" w14:textId="77777777" w:rsidR="00805A5B" w:rsidRPr="00E47BAF" w:rsidRDefault="00805A5B" w:rsidP="00805A5B">
            <w:pPr>
              <w:rPr>
                <w:rFonts w:ascii="Arial" w:hAnsi="Arial" w:cs="Arial"/>
                <w:color w:val="000000"/>
              </w:rPr>
            </w:pPr>
            <w:r w:rsidRPr="00E47BAF">
              <w:rPr>
                <w:rFonts w:ascii="Arial" w:hAnsi="Arial" w:cs="Arial"/>
                <w:color w:val="000000"/>
                <w:sz w:val="22"/>
                <w:szCs w:val="22"/>
              </w:rPr>
              <w:t>Výzkumný ústav bramborářský Havlíčkův Brod, s.r.o.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D5EF4" w14:textId="0A14C0E6" w:rsidR="00805A5B" w:rsidRPr="007E3D23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10 559 000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AB7C6F" w14:textId="627FC451" w:rsidR="00805A5B" w:rsidRPr="00476D18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6D1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805A5B" w:rsidRPr="00476D18" w14:paraId="7D5D5EF8" w14:textId="18D18000" w:rsidTr="007E3D23">
        <w:trPr>
          <w:trHeight w:val="315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D5EF6" w14:textId="77777777" w:rsidR="00805A5B" w:rsidRPr="00E47BAF" w:rsidRDefault="00805A5B" w:rsidP="00805A5B">
            <w:pPr>
              <w:rPr>
                <w:rFonts w:ascii="Arial" w:hAnsi="Arial" w:cs="Arial"/>
                <w:color w:val="000000"/>
              </w:rPr>
            </w:pPr>
            <w:r w:rsidRPr="00E47BAF">
              <w:rPr>
                <w:rFonts w:ascii="Arial" w:hAnsi="Arial" w:cs="Arial"/>
                <w:color w:val="000000"/>
                <w:sz w:val="22"/>
                <w:szCs w:val="22"/>
              </w:rPr>
              <w:t xml:space="preserve">Výzkumný ústav lesního hospodářství a myslivosti, v.v.i.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D5EF7" w14:textId="7A9CE10B" w:rsidR="00805A5B" w:rsidRPr="007E3D23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25 380 000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283307" w14:textId="5A9B5335" w:rsidR="00805A5B" w:rsidRPr="00476D18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6D1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805A5B" w:rsidRPr="00476D18" w14:paraId="7D5D5EFB" w14:textId="793A61C4" w:rsidTr="007E3D23">
        <w:trPr>
          <w:trHeight w:val="315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D5EF9" w14:textId="77777777" w:rsidR="00805A5B" w:rsidRPr="00E47BAF" w:rsidRDefault="00805A5B" w:rsidP="00805A5B">
            <w:pPr>
              <w:rPr>
                <w:rFonts w:ascii="Arial" w:hAnsi="Arial" w:cs="Arial"/>
                <w:color w:val="000000"/>
              </w:rPr>
            </w:pPr>
            <w:r w:rsidRPr="00E47BAF">
              <w:rPr>
                <w:rFonts w:ascii="Arial" w:hAnsi="Arial" w:cs="Arial"/>
                <w:color w:val="000000"/>
                <w:sz w:val="22"/>
                <w:szCs w:val="22"/>
              </w:rPr>
              <w:t>Výzkumný ústav meliorací a ochrany půdy, v.v.i.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D5EFA" w14:textId="1417B8E6" w:rsidR="00805A5B" w:rsidRPr="007E3D23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13 663 000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C58E51" w14:textId="13D3F4CB" w:rsidR="00805A5B" w:rsidRPr="00476D18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6D1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805A5B" w:rsidRPr="00476D18" w14:paraId="7D5D5EFE" w14:textId="68F1ABD7" w:rsidTr="007E3D23">
        <w:trPr>
          <w:trHeight w:val="315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D5EFC" w14:textId="77777777" w:rsidR="00805A5B" w:rsidRPr="00E47BAF" w:rsidRDefault="00805A5B" w:rsidP="00805A5B">
            <w:pPr>
              <w:rPr>
                <w:rFonts w:ascii="Arial" w:hAnsi="Arial" w:cs="Arial"/>
                <w:color w:val="000000"/>
              </w:rPr>
            </w:pPr>
            <w:r w:rsidRPr="00E47BAF">
              <w:rPr>
                <w:rFonts w:ascii="Arial" w:hAnsi="Arial" w:cs="Arial"/>
                <w:color w:val="000000"/>
                <w:sz w:val="22"/>
                <w:szCs w:val="22"/>
              </w:rPr>
              <w:t xml:space="preserve">Výzkumný ústav mlékárenský s.r.o.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D5EFD" w14:textId="0DC2134E" w:rsidR="00805A5B" w:rsidRPr="007E3D23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12 076 000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5A3EF5" w14:textId="4562CFBC" w:rsidR="00805A5B" w:rsidRPr="00476D18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6D1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805A5B" w:rsidRPr="00476D18" w14:paraId="7D5D5F01" w14:textId="132E0D68" w:rsidTr="007E3D23">
        <w:trPr>
          <w:trHeight w:val="315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D5EFF" w14:textId="77777777" w:rsidR="00805A5B" w:rsidRPr="00E47BAF" w:rsidRDefault="00805A5B" w:rsidP="00805A5B">
            <w:pPr>
              <w:rPr>
                <w:rFonts w:ascii="Arial" w:hAnsi="Arial" w:cs="Arial"/>
                <w:color w:val="000000"/>
              </w:rPr>
            </w:pPr>
            <w:r w:rsidRPr="00E47BAF">
              <w:rPr>
                <w:rFonts w:ascii="Arial" w:hAnsi="Arial" w:cs="Arial"/>
                <w:color w:val="000000"/>
                <w:sz w:val="22"/>
                <w:szCs w:val="22"/>
              </w:rPr>
              <w:t>Výzkumný ústav pivovarský a sladařský, a.s.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D5F00" w14:textId="54CE5779" w:rsidR="00805A5B" w:rsidRPr="007E3D23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14 871 000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C4FE6F" w14:textId="33F89114" w:rsidR="00805A5B" w:rsidRPr="00476D18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6D18">
              <w:rPr>
                <w:rFonts w:ascii="Arial" w:hAnsi="Arial" w:cs="Arial"/>
                <w:color w:val="000000"/>
                <w:sz w:val="22"/>
                <w:szCs w:val="22"/>
              </w:rPr>
              <w:t>1 840 000</w:t>
            </w:r>
          </w:p>
        </w:tc>
      </w:tr>
      <w:tr w:rsidR="00805A5B" w:rsidRPr="00476D18" w14:paraId="7D5D5F04" w14:textId="6861D63E" w:rsidTr="007E3D23">
        <w:trPr>
          <w:trHeight w:val="315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D5F02" w14:textId="77777777" w:rsidR="00805A5B" w:rsidRPr="00E47BAF" w:rsidRDefault="00805A5B" w:rsidP="00805A5B">
            <w:pPr>
              <w:rPr>
                <w:rFonts w:ascii="Arial" w:hAnsi="Arial" w:cs="Arial"/>
                <w:color w:val="000000"/>
              </w:rPr>
            </w:pPr>
            <w:r w:rsidRPr="00E47BAF">
              <w:rPr>
                <w:rFonts w:ascii="Arial" w:hAnsi="Arial" w:cs="Arial"/>
                <w:color w:val="000000"/>
                <w:sz w:val="22"/>
                <w:szCs w:val="22"/>
              </w:rPr>
              <w:t xml:space="preserve">Výzkumný ústav potravinářský Praha, v.v.i.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D5F03" w14:textId="670AFDD4" w:rsidR="00805A5B" w:rsidRPr="007E3D23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15 384 000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64F446" w14:textId="6EF6FD5E" w:rsidR="00805A5B" w:rsidRPr="00476D18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6D1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805A5B" w:rsidRPr="00476D18" w14:paraId="7D5D5F07" w14:textId="17FBDC8D" w:rsidTr="007E3D23">
        <w:trPr>
          <w:trHeight w:val="315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D5F05" w14:textId="77777777" w:rsidR="00805A5B" w:rsidRPr="00E47BAF" w:rsidRDefault="00805A5B" w:rsidP="00805A5B">
            <w:pPr>
              <w:rPr>
                <w:rFonts w:ascii="Arial" w:hAnsi="Arial" w:cs="Arial"/>
                <w:color w:val="000000"/>
              </w:rPr>
            </w:pPr>
            <w:r w:rsidRPr="00E47BAF">
              <w:rPr>
                <w:rFonts w:ascii="Arial" w:hAnsi="Arial" w:cs="Arial"/>
                <w:color w:val="000000"/>
                <w:sz w:val="22"/>
                <w:szCs w:val="22"/>
              </w:rPr>
              <w:t xml:space="preserve">Výzkumný ústav rostlinné výroby, v.v.i.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D5F06" w14:textId="61F8A5F4" w:rsidR="00805A5B" w:rsidRPr="007E3D23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114 859 000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48CCC3" w14:textId="1BECA71E" w:rsidR="00805A5B" w:rsidRPr="00476D18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6D18">
              <w:rPr>
                <w:rFonts w:ascii="Arial" w:hAnsi="Arial" w:cs="Arial"/>
                <w:color w:val="000000"/>
                <w:sz w:val="22"/>
                <w:szCs w:val="22"/>
              </w:rPr>
              <w:t>6 509 000</w:t>
            </w:r>
          </w:p>
        </w:tc>
      </w:tr>
      <w:tr w:rsidR="00805A5B" w:rsidRPr="00476D18" w14:paraId="7D5D5F0A" w14:textId="67E42FE0" w:rsidTr="007E3D23">
        <w:trPr>
          <w:trHeight w:val="315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D5F08" w14:textId="77777777" w:rsidR="00805A5B" w:rsidRPr="00E47BAF" w:rsidRDefault="00805A5B" w:rsidP="00805A5B">
            <w:pPr>
              <w:rPr>
                <w:rFonts w:ascii="Arial" w:hAnsi="Arial" w:cs="Arial"/>
                <w:color w:val="000000"/>
              </w:rPr>
            </w:pPr>
            <w:r w:rsidRPr="00E47BAF">
              <w:rPr>
                <w:rFonts w:ascii="Arial" w:hAnsi="Arial" w:cs="Arial"/>
                <w:color w:val="000000"/>
                <w:sz w:val="22"/>
                <w:szCs w:val="22"/>
              </w:rPr>
              <w:t>Výzkumný ústav veterinárního lékařství, v.v.i.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D5F09" w14:textId="6B8007DA" w:rsidR="00805A5B" w:rsidRPr="007E3D23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108 885 000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0D98D0" w14:textId="234F1C52" w:rsidR="00805A5B" w:rsidRPr="00476D18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6D18">
              <w:rPr>
                <w:rFonts w:ascii="Arial" w:hAnsi="Arial" w:cs="Arial"/>
                <w:color w:val="000000"/>
                <w:sz w:val="22"/>
                <w:szCs w:val="22"/>
              </w:rPr>
              <w:t>15 251 000</w:t>
            </w:r>
          </w:p>
        </w:tc>
      </w:tr>
      <w:tr w:rsidR="00805A5B" w:rsidRPr="00476D18" w14:paraId="7D5D5F0D" w14:textId="7CAC47BD" w:rsidTr="007E3D23">
        <w:trPr>
          <w:trHeight w:val="315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D5F0B" w14:textId="77777777" w:rsidR="00805A5B" w:rsidRPr="00E47BAF" w:rsidRDefault="00805A5B" w:rsidP="00805A5B">
            <w:pPr>
              <w:rPr>
                <w:rFonts w:ascii="Arial" w:hAnsi="Arial" w:cs="Arial"/>
                <w:color w:val="000000"/>
              </w:rPr>
            </w:pPr>
            <w:r w:rsidRPr="00E47BAF">
              <w:rPr>
                <w:rFonts w:ascii="Arial" w:hAnsi="Arial" w:cs="Arial"/>
                <w:color w:val="000000"/>
                <w:sz w:val="22"/>
                <w:szCs w:val="22"/>
              </w:rPr>
              <w:t>Výzkumný ústav zemědělské techniky, v.v.i.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D5F0C" w14:textId="666148D6" w:rsidR="00805A5B" w:rsidRPr="007E3D23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18 940 000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49183D" w14:textId="059F1206" w:rsidR="00805A5B" w:rsidRPr="00476D18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6D1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805A5B" w:rsidRPr="00476D18" w14:paraId="7D5D5F10" w14:textId="2733E2A9" w:rsidTr="007E3D23">
        <w:trPr>
          <w:trHeight w:val="315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D5F0E" w14:textId="77777777" w:rsidR="00805A5B" w:rsidRPr="00E47BAF" w:rsidRDefault="00805A5B" w:rsidP="00805A5B">
            <w:pPr>
              <w:rPr>
                <w:rFonts w:ascii="Arial" w:hAnsi="Arial" w:cs="Arial"/>
                <w:color w:val="000000"/>
              </w:rPr>
            </w:pPr>
            <w:r w:rsidRPr="00E47BAF">
              <w:rPr>
                <w:rFonts w:ascii="Arial" w:hAnsi="Arial" w:cs="Arial"/>
                <w:color w:val="000000"/>
                <w:sz w:val="22"/>
                <w:szCs w:val="22"/>
              </w:rPr>
              <w:t xml:space="preserve">Výzkumný ústav živočišné výroby, v.v.i.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D5F0F" w14:textId="14B18C58" w:rsidR="00805A5B" w:rsidRPr="007E3D23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82 994 000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8B22AC" w14:textId="42832C7F" w:rsidR="00805A5B" w:rsidRPr="00476D18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6D1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805A5B" w:rsidRPr="007909C0" w14:paraId="7D5D5F13" w14:textId="50BDD994" w:rsidTr="007E3D23">
        <w:trPr>
          <w:trHeight w:val="315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D5F11" w14:textId="77777777" w:rsidR="00805A5B" w:rsidRPr="00E47BAF" w:rsidRDefault="00805A5B" w:rsidP="00805A5B">
            <w:pPr>
              <w:rPr>
                <w:rFonts w:ascii="Arial" w:hAnsi="Arial" w:cs="Arial"/>
                <w:color w:val="000000"/>
              </w:rPr>
            </w:pPr>
            <w:r w:rsidRPr="00E47BAF">
              <w:rPr>
                <w:rFonts w:ascii="Arial" w:hAnsi="Arial" w:cs="Arial"/>
                <w:color w:val="000000"/>
                <w:sz w:val="22"/>
                <w:szCs w:val="22"/>
              </w:rPr>
              <w:t>Zemědělský výzkum, spol. s r.o.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D5F12" w14:textId="131FA868" w:rsidR="00805A5B" w:rsidRPr="007E3D23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13 282 000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50EC58" w14:textId="3D4EE671" w:rsidR="00805A5B" w:rsidRPr="007E3D23" w:rsidRDefault="00805A5B" w:rsidP="00805A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3D23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476D18" w:rsidRPr="007E3D23" w14:paraId="7D5D5F16" w14:textId="21879CD3" w:rsidTr="007E3D23">
        <w:trPr>
          <w:trHeight w:val="315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D5F14" w14:textId="77777777" w:rsidR="00476D18" w:rsidRPr="00E47BAF" w:rsidRDefault="00476D18" w:rsidP="00476D18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E47BA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D5F15" w14:textId="1D4AFBE3" w:rsidR="00476D18" w:rsidRPr="007E3D23" w:rsidRDefault="00494A3A" w:rsidP="00476D18">
            <w:pPr>
              <w:jc w:val="right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E3D23">
              <w:rPr>
                <w:rFonts w:ascii="Arial" w:hAnsi="Arial" w:cs="Arial"/>
                <w:b/>
                <w:color w:val="000000"/>
                <w:sz w:val="22"/>
                <w:szCs w:val="22"/>
              </w:rPr>
              <w:t>515 369</w:t>
            </w:r>
            <w:r w:rsidR="00476D18" w:rsidRPr="007E3D2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000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980E9C" w14:textId="1CFFC45E" w:rsidR="00476D18" w:rsidRPr="007E3D23" w:rsidRDefault="00494A3A" w:rsidP="00476D18">
            <w:pPr>
              <w:jc w:val="right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E3D23">
              <w:rPr>
                <w:rFonts w:ascii="Arial" w:hAnsi="Arial" w:cs="Arial"/>
                <w:b/>
                <w:color w:val="000000"/>
                <w:sz w:val="22"/>
                <w:szCs w:val="22"/>
              </w:rPr>
              <w:t>23 60</w:t>
            </w:r>
            <w:r w:rsidR="00476D18" w:rsidRPr="007E3D23">
              <w:rPr>
                <w:rFonts w:ascii="Arial" w:hAnsi="Arial" w:cs="Arial"/>
                <w:b/>
                <w:color w:val="000000"/>
                <w:sz w:val="22"/>
                <w:szCs w:val="22"/>
              </w:rPr>
              <w:t>0 000</w:t>
            </w:r>
          </w:p>
        </w:tc>
      </w:tr>
      <w:tr w:rsidR="00C91DC9" w:rsidRPr="007909C0" w14:paraId="7D5D5F1A" w14:textId="66756D35" w:rsidTr="007E3D23">
        <w:trPr>
          <w:trHeight w:val="285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D5F17" w14:textId="77777777" w:rsidR="00C91DC9" w:rsidRPr="007909C0" w:rsidRDefault="00C91DC9" w:rsidP="00F803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D5F18" w14:textId="77777777" w:rsidR="00C91DC9" w:rsidRPr="007909C0" w:rsidRDefault="00C91DC9" w:rsidP="00F803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D5F19" w14:textId="77777777" w:rsidR="00C91DC9" w:rsidRPr="007909C0" w:rsidRDefault="00C91DC9" w:rsidP="00F803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B71BB" w14:textId="77777777" w:rsidR="00C91DC9" w:rsidRPr="007909C0" w:rsidRDefault="00C91DC9" w:rsidP="00F80328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7D5D5F1B" w14:textId="77777777" w:rsidR="00C30E09" w:rsidRDefault="00C30E09" w:rsidP="00C30E09">
      <w:pPr>
        <w:rPr>
          <w:color w:val="000000"/>
          <w:lang w:eastAsia="ar-SA"/>
        </w:rPr>
      </w:pPr>
    </w:p>
    <w:p w14:paraId="7D5D5F1C" w14:textId="77777777" w:rsidR="00C30E09" w:rsidRPr="00E47BAF" w:rsidRDefault="00C30E09" w:rsidP="00C30E09">
      <w:pPr>
        <w:rPr>
          <w:rFonts w:ascii="Arial" w:hAnsi="Arial" w:cs="Arial"/>
          <w:color w:val="000000"/>
          <w:sz w:val="22"/>
          <w:szCs w:val="22"/>
          <w:lang w:eastAsia="ar-SA"/>
        </w:rPr>
      </w:pPr>
      <w:r w:rsidRPr="00E47BAF">
        <w:rPr>
          <w:rFonts w:ascii="Arial" w:hAnsi="Arial" w:cs="Arial"/>
          <w:color w:val="000000"/>
          <w:sz w:val="22"/>
          <w:szCs w:val="22"/>
          <w:lang w:eastAsia="ar-SA"/>
        </w:rPr>
        <w:t>V Praze dne …………………….</w:t>
      </w:r>
    </w:p>
    <w:p w14:paraId="7D5D5F1D" w14:textId="77777777" w:rsidR="00C30E09" w:rsidRPr="00E47BAF" w:rsidRDefault="00C30E09" w:rsidP="00C30E09">
      <w:pPr>
        <w:rPr>
          <w:rFonts w:ascii="Arial" w:hAnsi="Arial" w:cs="Arial"/>
          <w:color w:val="000000"/>
          <w:sz w:val="22"/>
          <w:szCs w:val="22"/>
          <w:lang w:eastAsia="ar-SA"/>
        </w:rPr>
      </w:pPr>
    </w:p>
    <w:p w14:paraId="7D5D5F1E" w14:textId="77777777" w:rsidR="00C30E09" w:rsidRDefault="00C30E09" w:rsidP="00C30E09">
      <w:pPr>
        <w:rPr>
          <w:rFonts w:ascii="Arial" w:hAnsi="Arial" w:cs="Arial"/>
          <w:color w:val="000000"/>
          <w:sz w:val="22"/>
          <w:szCs w:val="22"/>
          <w:lang w:eastAsia="ar-SA"/>
        </w:rPr>
      </w:pPr>
    </w:p>
    <w:p w14:paraId="12741F06" w14:textId="77777777" w:rsidR="003D022C" w:rsidRDefault="003D022C" w:rsidP="00C30E09">
      <w:pPr>
        <w:rPr>
          <w:rFonts w:ascii="Arial" w:hAnsi="Arial" w:cs="Arial"/>
          <w:color w:val="000000"/>
          <w:sz w:val="22"/>
          <w:szCs w:val="22"/>
          <w:lang w:eastAsia="ar-SA"/>
        </w:rPr>
      </w:pPr>
    </w:p>
    <w:p w14:paraId="315AA20F" w14:textId="77777777" w:rsidR="00277B22" w:rsidRDefault="00277B22" w:rsidP="00C30E09">
      <w:pPr>
        <w:rPr>
          <w:rFonts w:ascii="Arial" w:hAnsi="Arial" w:cs="Arial"/>
          <w:color w:val="000000"/>
          <w:sz w:val="22"/>
          <w:szCs w:val="22"/>
          <w:lang w:eastAsia="ar-SA"/>
        </w:rPr>
      </w:pPr>
    </w:p>
    <w:p w14:paraId="7D07DCA8" w14:textId="77777777" w:rsidR="00277B22" w:rsidRDefault="00277B22" w:rsidP="00C30E09">
      <w:pPr>
        <w:rPr>
          <w:rFonts w:ascii="Arial" w:hAnsi="Arial" w:cs="Arial"/>
          <w:color w:val="000000"/>
          <w:sz w:val="22"/>
          <w:szCs w:val="22"/>
          <w:lang w:eastAsia="ar-SA"/>
        </w:rPr>
      </w:pPr>
    </w:p>
    <w:p w14:paraId="31A9169D" w14:textId="77777777" w:rsidR="00277B22" w:rsidRPr="00E47BAF" w:rsidRDefault="00277B22" w:rsidP="00C30E09">
      <w:pPr>
        <w:rPr>
          <w:rFonts w:ascii="Arial" w:hAnsi="Arial" w:cs="Arial"/>
          <w:color w:val="000000"/>
          <w:sz w:val="22"/>
          <w:szCs w:val="22"/>
          <w:lang w:eastAsia="ar-SA"/>
        </w:rPr>
      </w:pPr>
    </w:p>
    <w:tbl>
      <w:tblPr>
        <w:tblStyle w:val="Mkatabulky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6"/>
      </w:tblGrid>
      <w:tr w:rsidR="00C30E09" w:rsidRPr="00E47BAF" w14:paraId="7D5D5F20" w14:textId="77777777" w:rsidTr="00F80328">
        <w:tc>
          <w:tcPr>
            <w:tcW w:w="2835" w:type="dxa"/>
          </w:tcPr>
          <w:p w14:paraId="7D5D5F1F" w14:textId="28326084" w:rsidR="00C30E09" w:rsidRPr="00E47BAF" w:rsidRDefault="00C30E09" w:rsidP="00F80328">
            <w:pPr>
              <w:rPr>
                <w:rFonts w:ascii="Arial" w:hAnsi="Arial" w:cs="Arial"/>
                <w:color w:val="000000"/>
                <w:sz w:val="22"/>
                <w:szCs w:val="22"/>
                <w:lang w:eastAsia="ar-SA"/>
              </w:rPr>
            </w:pPr>
            <w:r w:rsidRPr="00E47BAF">
              <w:rPr>
                <w:rFonts w:ascii="Arial" w:hAnsi="Arial" w:cs="Arial"/>
                <w:color w:val="000000"/>
                <w:sz w:val="22"/>
                <w:szCs w:val="22"/>
                <w:lang w:eastAsia="ar-SA"/>
              </w:rPr>
              <w:t>……………</w:t>
            </w:r>
            <w:r w:rsidR="00F138B4">
              <w:rPr>
                <w:rFonts w:ascii="Arial" w:hAnsi="Arial" w:cs="Arial"/>
                <w:color w:val="000000"/>
                <w:sz w:val="22"/>
                <w:szCs w:val="22"/>
                <w:lang w:eastAsia="ar-SA"/>
              </w:rPr>
              <w:t>……</w:t>
            </w:r>
            <w:r w:rsidRPr="00E47BAF">
              <w:rPr>
                <w:rFonts w:ascii="Arial" w:hAnsi="Arial" w:cs="Arial"/>
                <w:color w:val="000000"/>
                <w:sz w:val="22"/>
                <w:szCs w:val="22"/>
                <w:lang w:eastAsia="ar-SA"/>
              </w:rPr>
              <w:t>………………</w:t>
            </w:r>
          </w:p>
        </w:tc>
      </w:tr>
      <w:tr w:rsidR="00C30E09" w:rsidRPr="00E47BAF" w14:paraId="7D5D5F22" w14:textId="77777777" w:rsidTr="00F80328">
        <w:tc>
          <w:tcPr>
            <w:tcW w:w="2835" w:type="dxa"/>
          </w:tcPr>
          <w:p w14:paraId="7D5D5F21" w14:textId="210A30AB" w:rsidR="00C30E09" w:rsidRPr="00E47BAF" w:rsidRDefault="00C30E09" w:rsidP="00F138B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ar-SA"/>
              </w:rPr>
            </w:pPr>
            <w:r w:rsidRPr="00E47BAF">
              <w:rPr>
                <w:rFonts w:ascii="Arial" w:hAnsi="Arial" w:cs="Arial"/>
                <w:b/>
                <w:color w:val="000000"/>
                <w:sz w:val="22"/>
                <w:szCs w:val="22"/>
                <w:lang w:eastAsia="ar-SA"/>
              </w:rPr>
              <w:t xml:space="preserve">Ing. </w:t>
            </w:r>
            <w:r w:rsidR="00F138B4">
              <w:rPr>
                <w:rFonts w:ascii="Arial" w:hAnsi="Arial" w:cs="Arial"/>
                <w:b/>
                <w:color w:val="000000"/>
                <w:sz w:val="22"/>
                <w:szCs w:val="22"/>
                <w:lang w:eastAsia="ar-SA"/>
              </w:rPr>
              <w:t>Miroslav Toman, CSc.</w:t>
            </w:r>
            <w:r w:rsidR="00231694">
              <w:rPr>
                <w:rFonts w:ascii="Arial" w:hAnsi="Arial" w:cs="Arial"/>
                <w:b/>
                <w:color w:val="000000"/>
                <w:sz w:val="22"/>
                <w:szCs w:val="22"/>
                <w:lang w:eastAsia="ar-SA"/>
              </w:rPr>
              <w:t xml:space="preserve"> </w:t>
            </w:r>
          </w:p>
        </w:tc>
      </w:tr>
      <w:tr w:rsidR="00C30E09" w:rsidRPr="00E47BAF" w14:paraId="7D5D5F25" w14:textId="77777777" w:rsidTr="00F80328">
        <w:tc>
          <w:tcPr>
            <w:tcW w:w="2835" w:type="dxa"/>
          </w:tcPr>
          <w:p w14:paraId="7D5D5F24" w14:textId="551DC404" w:rsidR="00C30E09" w:rsidRPr="00E47BAF" w:rsidRDefault="00231694" w:rsidP="00F803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ar-SA"/>
              </w:rPr>
              <w:t>ministr zemědělství</w:t>
            </w:r>
          </w:p>
        </w:tc>
      </w:tr>
    </w:tbl>
    <w:p w14:paraId="7D5D5F26" w14:textId="77777777" w:rsidR="001A5656" w:rsidRDefault="001A5656"/>
    <w:sectPr w:rsidR="001A5656" w:rsidSect="001A56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E09"/>
    <w:rsid w:val="00145B9A"/>
    <w:rsid w:val="001A5656"/>
    <w:rsid w:val="00231694"/>
    <w:rsid w:val="00277B22"/>
    <w:rsid w:val="003B4AAE"/>
    <w:rsid w:val="003D022C"/>
    <w:rsid w:val="0040375E"/>
    <w:rsid w:val="00476D18"/>
    <w:rsid w:val="00494A3A"/>
    <w:rsid w:val="004C3EFC"/>
    <w:rsid w:val="0075524E"/>
    <w:rsid w:val="007D2B75"/>
    <w:rsid w:val="007D6B06"/>
    <w:rsid w:val="007E3D23"/>
    <w:rsid w:val="00805A5B"/>
    <w:rsid w:val="009A2DAE"/>
    <w:rsid w:val="009B17A2"/>
    <w:rsid w:val="00A7240A"/>
    <w:rsid w:val="00AD4C61"/>
    <w:rsid w:val="00C24065"/>
    <w:rsid w:val="00C30E09"/>
    <w:rsid w:val="00C91DC9"/>
    <w:rsid w:val="00DA2DCD"/>
    <w:rsid w:val="00E17A04"/>
    <w:rsid w:val="00E47BAF"/>
    <w:rsid w:val="00EB7AF2"/>
    <w:rsid w:val="00F06A57"/>
    <w:rsid w:val="00F138B4"/>
    <w:rsid w:val="00F21638"/>
    <w:rsid w:val="00FD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D5E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0E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30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0E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30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10003243</dc:creator>
  <cp:lastModifiedBy>Budský Jan</cp:lastModifiedBy>
  <cp:revision>2</cp:revision>
  <cp:lastPrinted>2019-01-18T11:53:00Z</cp:lastPrinted>
  <dcterms:created xsi:type="dcterms:W3CDTF">2020-03-12T12:31:00Z</dcterms:created>
  <dcterms:modified xsi:type="dcterms:W3CDTF">2020-03-12T12:31:00Z</dcterms:modified>
</cp:coreProperties>
</file>